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526B8" w14:textId="77777777" w:rsidR="00123AF0" w:rsidRPr="00611340" w:rsidRDefault="00123AF0" w:rsidP="00123AF0">
      <w:pPr>
        <w:rPr>
          <w:rFonts w:ascii="Myriad Web Pro Condensed" w:hAnsi="Myriad Web Pro Condensed"/>
          <w:lang w:val="en-CA"/>
        </w:rPr>
      </w:pPr>
    </w:p>
    <w:p w14:paraId="272BEEFE" w14:textId="77777777" w:rsidR="00123AF0" w:rsidRPr="00611340" w:rsidRDefault="00123AF0" w:rsidP="00123AF0">
      <w:pPr>
        <w:jc w:val="center"/>
        <w:rPr>
          <w:rFonts w:ascii="Myriad Web Pro Condensed" w:hAnsi="Myriad Web Pro Condensed"/>
          <w:sz w:val="84"/>
          <w:szCs w:val="84"/>
          <w:lang w:val="en-CA"/>
        </w:rPr>
      </w:pPr>
      <w:r w:rsidRPr="00611340">
        <w:rPr>
          <w:rFonts w:ascii="Myriad Web Pro Condensed" w:hAnsi="Myriad Web Pro Condensed"/>
          <w:sz w:val="84"/>
          <w:szCs w:val="84"/>
          <w:lang w:val="en-CA"/>
        </w:rPr>
        <w:t>BEECHWOOD</w:t>
      </w:r>
    </w:p>
    <w:p w14:paraId="14D5F8FB" w14:textId="136BBC85" w:rsidR="00123AF0" w:rsidRPr="00611340" w:rsidRDefault="00123AF0" w:rsidP="00123AF0">
      <w:pPr>
        <w:jc w:val="center"/>
        <w:rPr>
          <w:rFonts w:ascii="Myriad Web Pro Condensed" w:hAnsi="Myriad Web Pro Condensed"/>
          <w:sz w:val="84"/>
          <w:szCs w:val="84"/>
          <w:lang w:val="en-CA"/>
        </w:rPr>
      </w:pPr>
      <w:r w:rsidRPr="00611340">
        <w:rPr>
          <w:rFonts w:ascii="Myriad Web Pro Condensed" w:hAnsi="Myriad Web Pro Condensed"/>
          <w:sz w:val="84"/>
          <w:szCs w:val="84"/>
          <w:lang w:val="en-CA"/>
        </w:rPr>
        <w:t xml:space="preserve">TOURS  </w:t>
      </w:r>
    </w:p>
    <w:p w14:paraId="6FBD79AA" w14:textId="77777777" w:rsidR="00123AF0" w:rsidRPr="00611340" w:rsidRDefault="00123AF0" w:rsidP="00123AF0">
      <w:pPr>
        <w:jc w:val="center"/>
        <w:rPr>
          <w:rFonts w:ascii="Myriad Web Pro Condensed" w:hAnsi="Myriad Web Pro Condensed"/>
          <w:sz w:val="22"/>
          <w:lang w:val="en-CA"/>
        </w:rPr>
      </w:pPr>
    </w:p>
    <w:p w14:paraId="52F16FB5" w14:textId="77777777" w:rsidR="00123AF0" w:rsidRPr="00611340" w:rsidRDefault="00123AF0" w:rsidP="00123AF0">
      <w:pPr>
        <w:jc w:val="center"/>
        <w:rPr>
          <w:rFonts w:ascii="Myriad Web Pro Condensed" w:hAnsi="Myriad Web Pro Condensed"/>
          <w:sz w:val="56"/>
          <w:lang w:val="en-CA"/>
        </w:rPr>
      </w:pPr>
      <w:r w:rsidRPr="00611340">
        <w:rPr>
          <w:rFonts w:ascii="Myriad Web Pro Condensed" w:hAnsi="Myriad Web Pro Condensed"/>
          <w:sz w:val="56"/>
          <w:lang w:val="en-CA"/>
        </w:rPr>
        <w:t>WALKINGTOUR GUIDE MANUAL</w:t>
      </w:r>
    </w:p>
    <w:p w14:paraId="76368C6A" w14:textId="77777777" w:rsidR="00123AF0" w:rsidRPr="00611340" w:rsidRDefault="00123AF0" w:rsidP="00123AF0">
      <w:pPr>
        <w:jc w:val="center"/>
        <w:rPr>
          <w:rFonts w:ascii="Myriad Web Pro Condensed" w:hAnsi="Myriad Web Pro Condensed"/>
          <w:sz w:val="56"/>
          <w:lang w:val="en-CA"/>
        </w:rPr>
      </w:pPr>
    </w:p>
    <w:p w14:paraId="466554D4" w14:textId="12EC97CC" w:rsidR="00123AF0" w:rsidRPr="00611340" w:rsidRDefault="00123AF0" w:rsidP="00123AF0">
      <w:pPr>
        <w:jc w:val="center"/>
        <w:rPr>
          <w:rFonts w:ascii="Myriad Web Pro Condensed" w:hAnsi="Myriad Web Pro Condensed"/>
          <w:sz w:val="80"/>
          <w:szCs w:val="80"/>
          <w:lang w:val="en-CA"/>
        </w:rPr>
      </w:pPr>
      <w:r w:rsidRPr="00611340">
        <w:rPr>
          <w:rFonts w:ascii="Myriad Web Pro Condensed" w:hAnsi="Myriad Web Pro Condensed"/>
          <w:sz w:val="80"/>
          <w:szCs w:val="80"/>
          <w:lang w:val="en-CA"/>
        </w:rPr>
        <w:t>EAST</w:t>
      </w:r>
    </w:p>
    <w:p w14:paraId="135763D3" w14:textId="77777777" w:rsidR="00123AF0" w:rsidRPr="00611340" w:rsidRDefault="00123AF0" w:rsidP="00123AF0">
      <w:pPr>
        <w:rPr>
          <w:rFonts w:ascii="Myriad Web Pro Condensed" w:hAnsi="Myriad Web Pro Condensed"/>
          <w:lang w:val="en-CA"/>
        </w:rPr>
      </w:pPr>
    </w:p>
    <w:p w14:paraId="1A9D4CCD" w14:textId="77777777" w:rsidR="00123AF0" w:rsidRPr="00611340" w:rsidRDefault="00123AF0" w:rsidP="00123AF0">
      <w:pPr>
        <w:jc w:val="center"/>
        <w:rPr>
          <w:rFonts w:ascii="Myriad Web Pro Condensed" w:hAnsi="Myriad Web Pro Condensed"/>
          <w:sz w:val="28"/>
          <w:lang w:val="en-CA"/>
        </w:rPr>
      </w:pPr>
    </w:p>
    <w:p w14:paraId="1F982253" w14:textId="77777777" w:rsidR="00123AF0" w:rsidRPr="00611340" w:rsidRDefault="00123AF0" w:rsidP="00123AF0">
      <w:pPr>
        <w:spacing w:after="0"/>
        <w:jc w:val="left"/>
        <w:rPr>
          <w:rFonts w:ascii="Myriad Web Pro Condensed" w:hAnsi="Myriad Web Pro Condensed"/>
          <w:sz w:val="28"/>
          <w:lang w:val="en-CA"/>
        </w:rPr>
        <w:sectPr w:rsidR="00123AF0" w:rsidRPr="00611340" w:rsidSect="00123AF0">
          <w:footerReference w:type="default" r:id="rId7"/>
          <w:pgSz w:w="12240" w:h="15840"/>
          <w:pgMar w:top="1134" w:right="1440" w:bottom="993" w:left="1440" w:header="708" w:footer="708" w:gutter="0"/>
          <w:cols w:space="708"/>
        </w:sectPr>
      </w:pPr>
    </w:p>
    <w:p w14:paraId="2A69996E" w14:textId="77777777" w:rsidR="00123AF0" w:rsidRPr="00611340" w:rsidRDefault="00123AF0" w:rsidP="00123AF0">
      <w:pPr>
        <w:jc w:val="center"/>
        <w:rPr>
          <w:rFonts w:ascii="Myriad Web Pro Condensed" w:hAnsi="Myriad Web Pro Condensed"/>
          <w:lang w:val="en-CA"/>
        </w:rPr>
      </w:pPr>
    </w:p>
    <w:p w14:paraId="302FCB2E" w14:textId="77777777" w:rsidR="00123AF0" w:rsidRPr="00611340" w:rsidRDefault="00123AF0" w:rsidP="00123AF0">
      <w:pPr>
        <w:jc w:val="center"/>
        <w:rPr>
          <w:rFonts w:ascii="Myriad Web Pro Condensed" w:hAnsi="Myriad Web Pro Condensed"/>
          <w:lang w:val="en-CA"/>
        </w:rPr>
      </w:pPr>
    </w:p>
    <w:p w14:paraId="349282B9" w14:textId="77777777" w:rsidR="00123AF0" w:rsidRPr="00611340" w:rsidRDefault="00123AF0" w:rsidP="00123AF0">
      <w:pPr>
        <w:jc w:val="center"/>
        <w:rPr>
          <w:rFonts w:ascii="Myriad Web Pro Condensed" w:hAnsi="Myriad Web Pro Condensed"/>
          <w:lang w:val="en-CA"/>
        </w:rPr>
      </w:pPr>
    </w:p>
    <w:p w14:paraId="49E8757F" w14:textId="77777777" w:rsidR="00123AF0" w:rsidRPr="00611340" w:rsidRDefault="00123AF0" w:rsidP="00123AF0">
      <w:pPr>
        <w:jc w:val="center"/>
        <w:rPr>
          <w:rFonts w:ascii="Myriad Web Pro Condensed" w:hAnsi="Myriad Web Pro Condensed"/>
          <w:lang w:val="en-CA"/>
        </w:rPr>
      </w:pPr>
    </w:p>
    <w:p w14:paraId="75F05603" w14:textId="77777777" w:rsidR="00123AF0" w:rsidRPr="00611340" w:rsidRDefault="00123AF0" w:rsidP="00123AF0">
      <w:pPr>
        <w:jc w:val="center"/>
        <w:rPr>
          <w:rFonts w:ascii="Myriad Web Pro Condensed" w:hAnsi="Myriad Web Pro Condensed"/>
          <w:lang w:val="en-CA"/>
        </w:rPr>
      </w:pPr>
    </w:p>
    <w:p w14:paraId="202098DE" w14:textId="77777777" w:rsidR="00123AF0" w:rsidRPr="00611340" w:rsidRDefault="00123AF0" w:rsidP="00123AF0">
      <w:pPr>
        <w:jc w:val="center"/>
        <w:rPr>
          <w:rFonts w:ascii="Myriad Web Pro Condensed" w:hAnsi="Myriad Web Pro Condensed"/>
          <w:lang w:val="en-CA"/>
        </w:rPr>
      </w:pPr>
      <w:r w:rsidRPr="00611340">
        <w:rPr>
          <w:rFonts w:ascii="Myriad Web Pro Condensed" w:hAnsi="Myriad Web Pro Condensed"/>
          <w:noProof/>
          <w:lang w:val="en-CA" w:eastAsia="en-CA"/>
        </w:rPr>
        <w:drawing>
          <wp:inline distT="0" distB="0" distL="0" distR="0" wp14:anchorId="2D46B051" wp14:editId="0BE6ED91">
            <wp:extent cx="2916827" cy="787318"/>
            <wp:effectExtent l="19050" t="0" r="0" b="0"/>
            <wp:docPr id="2" name="Picture 1" descr="NEW_Horizontal_beechwood_logo_vector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Horizontal_beechwood_logo_vector_colour.png"/>
                    <pic:cNvPicPr/>
                  </pic:nvPicPr>
                  <pic:blipFill>
                    <a:blip r:embed="rId8" cstate="print"/>
                    <a:stretch>
                      <a:fillRect/>
                    </a:stretch>
                  </pic:blipFill>
                  <pic:spPr>
                    <a:xfrm>
                      <a:off x="0" y="0"/>
                      <a:ext cx="2917518" cy="787505"/>
                    </a:xfrm>
                    <a:prstGeom prst="rect">
                      <a:avLst/>
                    </a:prstGeom>
                  </pic:spPr>
                </pic:pic>
              </a:graphicData>
            </a:graphic>
          </wp:inline>
        </w:drawing>
      </w:r>
    </w:p>
    <w:p w14:paraId="1D954628" w14:textId="77777777" w:rsidR="00123AF0" w:rsidRPr="00611340" w:rsidRDefault="00123AF0" w:rsidP="00123AF0">
      <w:pPr>
        <w:spacing w:after="0"/>
        <w:jc w:val="center"/>
        <w:rPr>
          <w:rFonts w:ascii="Myriad Web Pro Condensed" w:hAnsi="Myriad Web Pro Condensed"/>
          <w:sz w:val="24"/>
          <w:lang w:val="en-CA"/>
        </w:rPr>
      </w:pPr>
      <w:r w:rsidRPr="00611340">
        <w:rPr>
          <w:rFonts w:ascii="Myriad Web Pro Condensed" w:hAnsi="Myriad Web Pro Condensed"/>
          <w:sz w:val="24"/>
          <w:lang w:val="en-CA"/>
        </w:rPr>
        <w:t>280 Beechwood Ave.</w:t>
      </w:r>
    </w:p>
    <w:p w14:paraId="02B12747" w14:textId="77777777" w:rsidR="00123AF0" w:rsidRPr="00611340" w:rsidRDefault="00123AF0" w:rsidP="00123AF0">
      <w:pPr>
        <w:spacing w:after="0"/>
        <w:jc w:val="center"/>
        <w:rPr>
          <w:rFonts w:ascii="Myriad Web Pro Condensed" w:hAnsi="Myriad Web Pro Condensed"/>
          <w:sz w:val="24"/>
          <w:lang w:val="en-CA"/>
        </w:rPr>
      </w:pPr>
      <w:r w:rsidRPr="00611340">
        <w:rPr>
          <w:rFonts w:ascii="Myriad Web Pro Condensed" w:hAnsi="Myriad Web Pro Condensed"/>
          <w:sz w:val="24"/>
          <w:lang w:val="en-CA"/>
        </w:rPr>
        <w:t>Ottawa ON  K1L 8A6</w:t>
      </w:r>
    </w:p>
    <w:p w14:paraId="613C91DA" w14:textId="77777777" w:rsidR="00123AF0" w:rsidRPr="00611340" w:rsidRDefault="00123AF0" w:rsidP="00123AF0">
      <w:pPr>
        <w:spacing w:after="0"/>
        <w:jc w:val="center"/>
        <w:rPr>
          <w:rFonts w:ascii="Myriad Web Pro Condensed" w:hAnsi="Myriad Web Pro Condensed"/>
          <w:sz w:val="24"/>
          <w:lang w:val="en-CA"/>
        </w:rPr>
      </w:pPr>
      <w:r w:rsidRPr="00611340">
        <w:rPr>
          <w:rFonts w:ascii="Myriad Web Pro Condensed" w:hAnsi="Myriad Web Pro Condensed"/>
          <w:sz w:val="24"/>
          <w:lang w:val="en-CA"/>
        </w:rPr>
        <w:t>613-741-9530</w:t>
      </w:r>
    </w:p>
    <w:p w14:paraId="6BB447D7" w14:textId="77777777" w:rsidR="00123AF0" w:rsidRPr="00611340" w:rsidRDefault="00123AF0" w:rsidP="00123AF0">
      <w:pPr>
        <w:spacing w:after="0"/>
        <w:jc w:val="center"/>
        <w:rPr>
          <w:rFonts w:ascii="Myriad Web Pro Condensed" w:hAnsi="Myriad Web Pro Condensed"/>
          <w:sz w:val="24"/>
          <w:lang w:val="en-CA"/>
        </w:rPr>
      </w:pPr>
      <w:hyperlink r:id="rId9" w:history="1">
        <w:r w:rsidRPr="00611340">
          <w:rPr>
            <w:rStyle w:val="Hyperlink"/>
            <w:rFonts w:ascii="Myriad Web Pro Condensed" w:hAnsi="Myriad Web Pro Condensed"/>
            <w:sz w:val="24"/>
            <w:lang w:val="en-CA"/>
          </w:rPr>
          <w:t>http://www.beechwoodottawa.ca</w:t>
        </w:r>
      </w:hyperlink>
      <w:r w:rsidRPr="00611340">
        <w:rPr>
          <w:rFonts w:ascii="Myriad Web Pro Condensed" w:hAnsi="Myriad Web Pro Condensed"/>
          <w:sz w:val="24"/>
          <w:lang w:val="en-CA"/>
        </w:rPr>
        <w:t xml:space="preserve"> </w:t>
      </w:r>
    </w:p>
    <w:p w14:paraId="7E34E64F" w14:textId="77777777" w:rsidR="00123AF0" w:rsidRPr="00611340" w:rsidRDefault="00123AF0" w:rsidP="00123AF0">
      <w:pPr>
        <w:spacing w:after="0"/>
        <w:jc w:val="center"/>
        <w:rPr>
          <w:rFonts w:ascii="Myriad Web Pro Condensed" w:hAnsi="Myriad Web Pro Condensed"/>
          <w:sz w:val="24"/>
          <w:lang w:val="en-CA"/>
        </w:rPr>
      </w:pPr>
      <w:r w:rsidRPr="00611340">
        <w:rPr>
          <w:rFonts w:ascii="Myriad Web Pro Condensed" w:hAnsi="Myriad Web Pro Condensed"/>
          <w:sz w:val="24"/>
          <w:lang w:val="en-CA"/>
        </w:rPr>
        <w:t>In case of emergency call Erika Wagner, Program Coordinator - 613-968-9318</w:t>
      </w:r>
    </w:p>
    <w:p w14:paraId="4E74516B" w14:textId="77777777" w:rsidR="00123AF0" w:rsidRPr="00611340" w:rsidRDefault="00123AF0" w:rsidP="00123AF0">
      <w:pPr>
        <w:spacing w:after="0"/>
        <w:jc w:val="center"/>
        <w:rPr>
          <w:rFonts w:ascii="Myriad Web Pro Condensed" w:hAnsi="Myriad Web Pro Condensed"/>
          <w:i/>
          <w:color w:val="C5B8B1"/>
          <w:sz w:val="44"/>
          <w:lang w:val="en-CA"/>
        </w:rPr>
        <w:sectPr w:rsidR="00123AF0" w:rsidRPr="00611340" w:rsidSect="00123AF0">
          <w:type w:val="continuous"/>
          <w:pgSz w:w="12240" w:h="15840"/>
          <w:pgMar w:top="1134" w:right="1440" w:bottom="993" w:left="1440" w:header="708" w:footer="708" w:gutter="0"/>
          <w:cols w:space="708"/>
          <w:docGrid w:linePitch="360"/>
        </w:sectPr>
      </w:pPr>
    </w:p>
    <w:p w14:paraId="5F64654A" w14:textId="77777777" w:rsidR="00123AF0" w:rsidRPr="00611340" w:rsidRDefault="00123AF0" w:rsidP="00123AF0">
      <w:pPr>
        <w:pStyle w:val="Heading1"/>
        <w:rPr>
          <w:lang w:val="en-CA"/>
        </w:rPr>
      </w:pPr>
      <w:r w:rsidRPr="00611340">
        <w:rPr>
          <w:lang w:val="en-CA"/>
        </w:rPr>
        <w:lastRenderedPageBreak/>
        <w:t xml:space="preserve">The Tour </w:t>
      </w:r>
    </w:p>
    <w:p w14:paraId="298EA58B" w14:textId="77777777" w:rsidR="00123AF0" w:rsidRPr="00611340" w:rsidRDefault="00123AF0" w:rsidP="00123AF0">
      <w:pPr>
        <w:spacing w:after="200" w:line="276" w:lineRule="auto"/>
        <w:jc w:val="left"/>
        <w:rPr>
          <w:rFonts w:ascii="Myriad Web Pro Condensed" w:hAnsi="Myriad Web Pro Condensed"/>
          <w:lang w:val="en-CA"/>
        </w:rPr>
      </w:pPr>
      <w:r w:rsidRPr="00611340">
        <w:rPr>
          <w:rFonts w:ascii="Myriad Web Pro Condensed" w:hAnsi="Myriad Web Pro Condensed"/>
          <w:lang w:val="en-CA"/>
        </w:rPr>
        <w:t>These tour stops are described in detail over the next several pages. Please read about these stops carefully. Don’t worry if you can’t remember everything about each stop right away – when it comes to giving tours, practice makes perfect! Information is constantly being added or updated. Believe it or not, but Beechwood is a busy place!</w:t>
      </w:r>
    </w:p>
    <w:p w14:paraId="6071A148" w14:textId="77777777" w:rsidR="00123AF0" w:rsidRPr="00611340" w:rsidRDefault="00123AF0" w:rsidP="00123AF0">
      <w:pPr>
        <w:spacing w:after="200" w:line="276" w:lineRule="auto"/>
        <w:jc w:val="left"/>
        <w:rPr>
          <w:rFonts w:ascii="Myriad Web Pro Condensed" w:hAnsi="Myriad Web Pro Condensed"/>
          <w:lang w:val="en-CA"/>
        </w:rPr>
      </w:pPr>
      <w:r w:rsidRPr="00611340">
        <w:rPr>
          <w:rFonts w:ascii="Myriad Web Pro Condensed" w:hAnsi="Myriad Web Pro Condensed"/>
          <w:szCs w:val="26"/>
          <w:lang w:val="en-CA"/>
        </w:rPr>
        <w:t>Beechwood features many beautiful and unique monuments. As you get more comfortable giving tours, you can start pointing out ones that you’re fond of, and invite members of your tour groups to do the same. Some of our guides like to point out certain types of monuments, such as Celtic crosses and obelisks.</w:t>
      </w:r>
    </w:p>
    <w:p w14:paraId="0245348E" w14:textId="77777777" w:rsidR="00123AF0" w:rsidRPr="00611340" w:rsidRDefault="00123AF0" w:rsidP="00123AF0">
      <w:pPr>
        <w:ind w:right="571"/>
        <w:rPr>
          <w:rFonts w:ascii="Myriad Web Pro Condensed" w:hAnsi="Myriad Web Pro Condensed"/>
          <w:szCs w:val="26"/>
          <w:lang w:val="en-CA"/>
        </w:rPr>
      </w:pPr>
      <w:r w:rsidRPr="00611340">
        <w:rPr>
          <w:rFonts w:ascii="Myriad Web Pro Condensed" w:hAnsi="Myriad Web Pro Condensed"/>
          <w:lang w:val="en-CA"/>
        </w:rPr>
        <w:t xml:space="preserve">Also, some of the main features we discuss aren’t realistic to visit, but rather we recommend that you point them out in passing, and share a few facts about them. </w:t>
      </w:r>
    </w:p>
    <w:p w14:paraId="33FDE68E" w14:textId="77777777" w:rsidR="00123AF0" w:rsidRPr="00611340" w:rsidRDefault="00123AF0" w:rsidP="00123AF0">
      <w:pPr>
        <w:pStyle w:val="Heading1"/>
        <w:rPr>
          <w:lang w:val="en-CA"/>
        </w:rPr>
      </w:pPr>
    </w:p>
    <w:p w14:paraId="2E82AD8E" w14:textId="77777777" w:rsidR="00123AF0" w:rsidRPr="00611340" w:rsidRDefault="00123AF0" w:rsidP="00123AF0">
      <w:pPr>
        <w:pStyle w:val="Heading1"/>
        <w:rPr>
          <w:lang w:val="en-CA"/>
        </w:rPr>
      </w:pPr>
      <w:r w:rsidRPr="00611340">
        <w:rPr>
          <w:lang w:val="en-CA"/>
        </w:rPr>
        <w:t>Before starting the tour</w:t>
      </w:r>
    </w:p>
    <w:p w14:paraId="6648F481" w14:textId="77777777" w:rsidR="00123AF0" w:rsidRPr="00611340" w:rsidRDefault="00123AF0" w:rsidP="00123AF0">
      <w:pPr>
        <w:rPr>
          <w:rFonts w:ascii="Myriad Web Pro Condensed" w:hAnsi="Myriad Web Pro Condensed"/>
        </w:rPr>
      </w:pPr>
      <w:r w:rsidRPr="00611340">
        <w:rPr>
          <w:rFonts w:ascii="Myriad Web Pro Condensed" w:hAnsi="Myriad Web Pro Condensed"/>
        </w:rPr>
        <w:t xml:space="preserve">First thing you do when arriving to Beechwood – go to front desk and ask </w:t>
      </w:r>
      <w:r w:rsidRPr="00611340">
        <w:rPr>
          <w:rFonts w:ascii="Myriad Web Pro Condensed" w:hAnsi="Myriad Web Pro Condensed"/>
          <w:b/>
          <w:bCs/>
          <w:color w:val="FF0000"/>
        </w:rPr>
        <w:t>where</w:t>
      </w:r>
      <w:r w:rsidRPr="00611340">
        <w:rPr>
          <w:rFonts w:ascii="Myriad Web Pro Condensed" w:hAnsi="Myriad Web Pro Condensed"/>
        </w:rPr>
        <w:t xml:space="preserve"> the burials that day will be taking place and at </w:t>
      </w:r>
      <w:r w:rsidRPr="00611340">
        <w:rPr>
          <w:rFonts w:ascii="Myriad Web Pro Condensed" w:hAnsi="Myriad Web Pro Condensed"/>
          <w:b/>
          <w:bCs/>
          <w:color w:val="FF0000"/>
        </w:rPr>
        <w:t>what time</w:t>
      </w:r>
      <w:r w:rsidRPr="00611340">
        <w:rPr>
          <w:rFonts w:ascii="Myriad Web Pro Condensed" w:hAnsi="Myriad Web Pro Condensed"/>
        </w:rPr>
        <w:t>.</w:t>
      </w:r>
    </w:p>
    <w:p w14:paraId="17D8E37D" w14:textId="77777777" w:rsidR="00123AF0" w:rsidRPr="00611340" w:rsidRDefault="00123AF0" w:rsidP="00123AF0">
      <w:pPr>
        <w:rPr>
          <w:rFonts w:ascii="Myriad Web Pro Condensed" w:hAnsi="Myriad Web Pro Condensed"/>
        </w:rPr>
      </w:pPr>
      <w:r w:rsidRPr="00611340">
        <w:rPr>
          <w:rFonts w:ascii="Myriad Web Pro Condensed" w:hAnsi="Myriad Web Pro Condensed"/>
        </w:rPr>
        <w:tab/>
        <w:t>-You must avoid all services, if that means doing the tour route backwards, skipping a section or cutting the tour short, that is what a guide must do.</w:t>
      </w:r>
    </w:p>
    <w:p w14:paraId="769BF817" w14:textId="77777777" w:rsidR="00123AF0" w:rsidRPr="00611340" w:rsidRDefault="00123AF0" w:rsidP="00123AF0">
      <w:pPr>
        <w:rPr>
          <w:rFonts w:ascii="Myriad Web Pro Condensed" w:hAnsi="Myriad Web Pro Condensed"/>
        </w:rPr>
      </w:pPr>
      <w:r w:rsidRPr="00611340">
        <w:rPr>
          <w:rFonts w:ascii="Myriad Web Pro Condensed" w:hAnsi="Myriad Web Pro Condensed"/>
        </w:rPr>
        <w:t>Second step is grabbing your gear:</w:t>
      </w:r>
    </w:p>
    <w:p w14:paraId="588987B6" w14:textId="77777777" w:rsidR="00123AF0" w:rsidRPr="00611340" w:rsidRDefault="00123AF0" w:rsidP="00123AF0">
      <w:pPr>
        <w:jc w:val="left"/>
        <w:rPr>
          <w:rFonts w:ascii="Myriad Web Pro Condensed" w:hAnsi="Myriad Web Pro Condensed"/>
          <w:lang w:val="en-CA"/>
        </w:rPr>
      </w:pPr>
      <w:r w:rsidRPr="00611340">
        <w:rPr>
          <w:rFonts w:ascii="Myriad Web Pro Condensed" w:hAnsi="Myriad Web Pro Condensed"/>
          <w:szCs w:val="26"/>
          <w:lang w:val="en-CA"/>
        </w:rPr>
        <w:t>Also grab Beechwood Maps which can be found at the front desk area. Attendees like to see where they are when exploring such a big area.</w:t>
      </w:r>
    </w:p>
    <w:p w14:paraId="2F28269D" w14:textId="77777777" w:rsidR="00123AF0" w:rsidRPr="00611340" w:rsidRDefault="00123AF0" w:rsidP="00123AF0">
      <w:pPr>
        <w:rPr>
          <w:rFonts w:ascii="Myriad Web Pro Condensed" w:hAnsi="Myriad Web Pro Condensed"/>
          <w:szCs w:val="26"/>
          <w:lang w:val="en-CA"/>
        </w:rPr>
        <w:sectPr w:rsidR="00123AF0" w:rsidRPr="00611340" w:rsidSect="00123AF0">
          <w:footerReference w:type="default" r:id="rId10"/>
          <w:pgSz w:w="12240" w:h="15840"/>
          <w:pgMar w:top="1134" w:right="1440" w:bottom="993" w:left="1440" w:header="708" w:footer="0" w:gutter="0"/>
          <w:pgNumType w:start="1"/>
          <w:cols w:space="708"/>
          <w:docGrid w:linePitch="360"/>
        </w:sectPr>
      </w:pPr>
    </w:p>
    <w:p w14:paraId="325E122E" w14:textId="77777777" w:rsidR="00123AF0" w:rsidRPr="00611340" w:rsidRDefault="00123AF0" w:rsidP="00123AF0">
      <w:pPr>
        <w:rPr>
          <w:rFonts w:ascii="Myriad Web Pro Condensed" w:hAnsi="Myriad Web Pro Condensed"/>
          <w:lang w:val="en-CA" w:eastAsia="en-CA"/>
        </w:rPr>
      </w:pPr>
    </w:p>
    <w:p w14:paraId="5DEC2A94" w14:textId="77777777" w:rsidR="00123AF0" w:rsidRPr="00611340" w:rsidRDefault="00123AF0" w:rsidP="00123AF0">
      <w:pPr>
        <w:rPr>
          <w:rFonts w:ascii="Myriad Web Pro Condensed" w:hAnsi="Myriad Web Pro Condensed"/>
          <w:lang w:val="en-CA"/>
        </w:rPr>
      </w:pPr>
    </w:p>
    <w:p w14:paraId="482A4EA0" w14:textId="77777777" w:rsidR="00123AF0" w:rsidRPr="00611340" w:rsidRDefault="00123AF0" w:rsidP="00123AF0">
      <w:pPr>
        <w:rPr>
          <w:rFonts w:ascii="Myriad Web Pro Condensed" w:hAnsi="Myriad Web Pro Condensed"/>
          <w:lang w:val="en-CA"/>
        </w:rPr>
        <w:sectPr w:rsidR="00123AF0" w:rsidRPr="00611340" w:rsidSect="00123AF0">
          <w:footerReference w:type="default" r:id="rId11"/>
          <w:type w:val="continuous"/>
          <w:pgSz w:w="12240" w:h="15840"/>
          <w:pgMar w:top="1134" w:right="1440" w:bottom="993" w:left="1440" w:header="708" w:footer="0" w:gutter="0"/>
          <w:pgNumType w:start="1"/>
          <w:cols w:num="2" w:space="708"/>
          <w:docGrid w:linePitch="360"/>
        </w:sectPr>
      </w:pPr>
    </w:p>
    <w:p w14:paraId="1A172851" w14:textId="77777777" w:rsidR="00123AF0" w:rsidRPr="00611340" w:rsidRDefault="00123AF0" w:rsidP="00123AF0">
      <w:pPr>
        <w:pStyle w:val="Heading1"/>
      </w:pPr>
      <w:r w:rsidRPr="00611340">
        <w:lastRenderedPageBreak/>
        <w:t>Accepting</w:t>
      </w:r>
      <w:r w:rsidRPr="00611340">
        <w:rPr>
          <w:lang w:val="en-CA"/>
        </w:rPr>
        <w:t xml:space="preserve"> Donations</w:t>
      </w:r>
    </w:p>
    <w:p w14:paraId="05727D40"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Here is an excellent way to segue donations at the end of the tour:</w:t>
      </w:r>
    </w:p>
    <w:p w14:paraId="143BC137" w14:textId="77777777" w:rsidR="00123AF0" w:rsidRPr="00611340" w:rsidRDefault="00123AF0" w:rsidP="00123AF0">
      <w:pPr>
        <w:pStyle w:val="Heading1"/>
        <w:rPr>
          <w:sz w:val="28"/>
          <w:szCs w:val="28"/>
          <w:lang w:val="en-CA"/>
        </w:rPr>
      </w:pPr>
      <w:r w:rsidRPr="00611340">
        <w:rPr>
          <w:sz w:val="28"/>
          <w:szCs w:val="28"/>
          <w:lang w:val="en-CA"/>
        </w:rPr>
        <w:t>“If you were satisfied with this tour and wish to preserve the beauty or history of Beechwood, your national cemetery, we do accept donations to the Beechwood Foundation. You can make a donation online or I can give you a donation card.”</w:t>
      </w:r>
    </w:p>
    <w:p w14:paraId="537020F6"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Beechwood is owned by The Beechwood Cemetery Foundation. While the tours (along with our events and various historical and educational materials) are free of charge, the Foundation does accept donations for the enhancement and protection of the cemetery and to cover the costs of all its activities. The Foundation is a registered Canadian charity, and can provide income tax receipts for all donations over $20. This doesn’t apply in the case of a cash collection, or for any organization that doesn’t pay income tax (most usually other non-profits or registered charities).</w:t>
      </w:r>
    </w:p>
    <w:p w14:paraId="0FAD703C"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Online</w:t>
      </w:r>
    </w:p>
    <w:p w14:paraId="0BB772BC"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It is easy to make a donation online. Visit our website and click the Donate button.</w:t>
      </w:r>
    </w:p>
    <w:p w14:paraId="17B94DF9" w14:textId="77777777" w:rsidR="00123AF0" w:rsidRPr="00611340" w:rsidRDefault="00123AF0" w:rsidP="00123AF0">
      <w:pPr>
        <w:spacing w:after="0"/>
        <w:jc w:val="center"/>
        <w:rPr>
          <w:rFonts w:ascii="Myriad Web Pro Condensed" w:hAnsi="Myriad Web Pro Condensed"/>
          <w:sz w:val="24"/>
          <w:lang w:val="en-CA"/>
        </w:rPr>
      </w:pPr>
      <w:hyperlink r:id="rId12" w:history="1">
        <w:r w:rsidRPr="00611340">
          <w:rPr>
            <w:rStyle w:val="Hyperlink"/>
            <w:rFonts w:ascii="Myriad Web Pro Condensed" w:hAnsi="Myriad Web Pro Condensed"/>
            <w:sz w:val="24"/>
            <w:lang w:val="en-CA"/>
          </w:rPr>
          <w:t>www.beechwoodottawa.ca</w:t>
        </w:r>
      </w:hyperlink>
      <w:r w:rsidRPr="00611340">
        <w:rPr>
          <w:rFonts w:ascii="Myriad Web Pro Condensed" w:hAnsi="Myriad Web Pro Condensed"/>
          <w:sz w:val="24"/>
          <w:lang w:val="en-CA"/>
        </w:rPr>
        <w:t xml:space="preserve"> </w:t>
      </w:r>
    </w:p>
    <w:p w14:paraId="3AF0FB5C" w14:textId="77777777" w:rsidR="00123AF0" w:rsidRPr="00611340" w:rsidRDefault="00123AF0" w:rsidP="00123AF0">
      <w:pPr>
        <w:rPr>
          <w:rFonts w:ascii="Myriad Web Pro Condensed" w:hAnsi="Myriad Web Pro Condensed"/>
          <w:lang w:val="en-CA"/>
        </w:rPr>
      </w:pPr>
    </w:p>
    <w:p w14:paraId="49E7D136"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If a tour goer expresses interest in making a cash donation, you can assist him or her in filling out a donation form at reception and can accept cash or cheques. You should always put the donation and donation form into a small envelope, seal it and sign over the seal. All envelopes should be handed in to either the receptionists or the Program Coordinator as soon as possible after the conclusion of the tour. </w:t>
      </w:r>
    </w:p>
    <w:p w14:paraId="5D51E7D2" w14:textId="77777777" w:rsidR="00123AF0" w:rsidRPr="00611340" w:rsidRDefault="00123AF0" w:rsidP="00123AF0">
      <w:pPr>
        <w:rPr>
          <w:rFonts w:ascii="Myriad Web Pro Condensed" w:hAnsi="Myriad Web Pro Condensed"/>
          <w:b/>
          <w:szCs w:val="26"/>
          <w:lang w:val="en-CA"/>
        </w:rPr>
      </w:pPr>
      <w:r w:rsidRPr="00611340">
        <w:rPr>
          <w:rFonts w:ascii="Myriad Web Pro Condensed" w:hAnsi="Myriad Web Pro Condensed"/>
          <w:b/>
          <w:szCs w:val="26"/>
          <w:lang w:val="en-CA"/>
        </w:rPr>
        <w:t>It is important to mark down all a donor’s contact information (specifically their mailing address and the proper spelling of their name) to ensure we can thank them appropriately and send them an income tax receipt.</w:t>
      </w:r>
    </w:p>
    <w:p w14:paraId="2A375003"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While donations are acceptable, it is </w:t>
      </w:r>
      <w:r w:rsidRPr="00611340">
        <w:rPr>
          <w:rFonts w:ascii="Myriad Web Pro Condensed" w:hAnsi="Myriad Web Pro Condensed"/>
          <w:szCs w:val="26"/>
          <w:u w:val="single"/>
          <w:lang w:val="en-CA"/>
        </w:rPr>
        <w:t>not</w:t>
      </w:r>
      <w:r w:rsidRPr="00611340">
        <w:rPr>
          <w:rFonts w:ascii="Myriad Web Pro Condensed" w:hAnsi="Myriad Web Pro Condensed"/>
          <w:szCs w:val="26"/>
          <w:lang w:val="en-CA"/>
        </w:rPr>
        <w:t xml:space="preserve"> appropriate for you to accept gifts or tips. </w:t>
      </w:r>
    </w:p>
    <w:p w14:paraId="27054C12" w14:textId="77777777" w:rsidR="00123AF0" w:rsidRPr="00611340" w:rsidRDefault="00123AF0" w:rsidP="00123AF0">
      <w:pPr>
        <w:rPr>
          <w:rFonts w:ascii="Myriad Web Pro Condensed" w:hAnsi="Myriad Web Pro Condensed"/>
          <w:szCs w:val="26"/>
          <w:lang w:val="en-CA"/>
        </w:rPr>
      </w:pPr>
    </w:p>
    <w:p w14:paraId="1144253C" w14:textId="77777777" w:rsidR="00123AF0" w:rsidRPr="00611340" w:rsidRDefault="00123AF0" w:rsidP="00123AF0">
      <w:pPr>
        <w:pStyle w:val="Heading1"/>
        <w:rPr>
          <w:lang w:val="en-CA"/>
        </w:rPr>
      </w:pPr>
      <w:r w:rsidRPr="00611340">
        <w:rPr>
          <w:lang w:val="en-CA"/>
        </w:rPr>
        <w:t>Greeting Attendees (pre-tour)</w:t>
      </w:r>
    </w:p>
    <w:p w14:paraId="7E552857"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b/>
          <w:bCs/>
          <w:lang w:val="en-CA"/>
        </w:rPr>
        <w:t>Location:</w:t>
      </w:r>
      <w:r w:rsidRPr="00611340">
        <w:rPr>
          <w:rFonts w:ascii="Myriad Web Pro Condensed" w:hAnsi="Myriad Web Pro Condensed"/>
          <w:lang w:val="en-CA"/>
        </w:rPr>
        <w:t xml:space="preserve"> In front of the Beechwood National Memorial Centre (BNMC) or main building, there is a pathway leading to the gazebo. Gather everyone towards the garden.</w:t>
      </w:r>
    </w:p>
    <w:p w14:paraId="23F97EA1" w14:textId="77777777" w:rsidR="00123AF0" w:rsidRPr="00611340" w:rsidRDefault="00123AF0" w:rsidP="00123AF0">
      <w:pPr>
        <w:rPr>
          <w:rFonts w:ascii="Myriad Web Pro Condensed" w:hAnsi="Myriad Web Pro Condensed"/>
          <w:lang w:val="en-CA"/>
        </w:rPr>
      </w:pPr>
    </w:p>
    <w:p w14:paraId="357BA50E"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Welcome everyone, encourage them to gather in the right spot and offer them a map of the property. It is their choice to take it.</w:t>
      </w:r>
    </w:p>
    <w:p w14:paraId="6377D743"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If there is NOT a service happening inside BNMC, you can remind people it is a 1.5-2 hr walk and to use the bathroom. There is no other washrooms on the property other than the BNMC. Our washrooms are open to the public but if there is a service, just don’t say anything. They can still use the washroom, just don’t bring it to their attention.</w:t>
      </w:r>
    </w:p>
    <w:p w14:paraId="078A02A1"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*Never remind children about the bathroom. 50% of them will need to go and it takes a while to regroup.</w:t>
      </w:r>
    </w:p>
    <w:p w14:paraId="5493936F"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lastRenderedPageBreak/>
        <w:t>There is a watercooler inside for people to fill up their bottles if needed.</w:t>
      </w:r>
    </w:p>
    <w:p w14:paraId="3C8BE4F6" w14:textId="77777777" w:rsidR="00123AF0" w:rsidRPr="00611340" w:rsidRDefault="00123AF0" w:rsidP="00FF0136">
      <w:pPr>
        <w:rPr>
          <w:rFonts w:ascii="Myriad Web Pro Condensed" w:hAnsi="Myriad Web Pro Condensed"/>
          <w:lang w:val="en-CA"/>
        </w:rPr>
      </w:pPr>
    </w:p>
    <w:p w14:paraId="5DDB90D3" w14:textId="77777777" w:rsidR="00123AF0" w:rsidRPr="00611340" w:rsidRDefault="00123AF0" w:rsidP="00123AF0">
      <w:pPr>
        <w:pStyle w:val="Heading1"/>
        <w:rPr>
          <w:lang w:val="en-CA"/>
        </w:rPr>
      </w:pPr>
      <w:r w:rsidRPr="00611340">
        <w:rPr>
          <w:lang w:val="en-CA"/>
        </w:rPr>
        <w:t>Beginning the tour</w:t>
      </w:r>
    </w:p>
    <w:p w14:paraId="4B4FD83A"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Welcome everyone to Beechwood Cemetery and introduce yourself!</w:t>
      </w:r>
    </w:p>
    <w:p w14:paraId="51270049"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Beechwood Cemetery was established in 1873 on 160 acres of land. It is a multi-faith and multi-cultural cemetery, and was recognized as a National historic Site in 2002. It is also the home </w:t>
      </w:r>
      <w:r w:rsidRPr="00611340">
        <w:rPr>
          <w:rFonts w:ascii="Myriad Web Pro Condensed" w:hAnsi="Myriad Web Pro Condensed"/>
          <w:lang w:val="en-CA"/>
        </w:rPr>
        <w:t xml:space="preserve">of the National Military Cemetery of Canada, the RCMP National Memorial Cemetery, the </w:t>
      </w:r>
      <w:r w:rsidRPr="00611340">
        <w:rPr>
          <w:rFonts w:ascii="Myriad Web Pro Condensed" w:hAnsi="Myriad Web Pro Condensed"/>
        </w:rPr>
        <w:t>CSIS National Memorial Cemetery</w:t>
      </w:r>
      <w:r w:rsidRPr="00611340">
        <w:rPr>
          <w:rFonts w:ascii="Myriad Web Pro Condensed" w:hAnsi="Myriad Web Pro Condensed"/>
          <w:lang w:val="en-CA"/>
        </w:rPr>
        <w:t xml:space="preserve"> and the Ottawa Police Services Memorial Cemetery. </w:t>
      </w:r>
      <w:r w:rsidRPr="00611340">
        <w:rPr>
          <w:rFonts w:ascii="Myriad Web Pro Condensed" w:hAnsi="Myriad Web Pro Condensed"/>
          <w:szCs w:val="26"/>
          <w:lang w:val="en-CA"/>
        </w:rPr>
        <w:t xml:space="preserve">In 2009, Beechwood was designated the National Cemetery of Canada by an Act of Parliament, Bill C-17, which received all-party support in the House of Commons. </w:t>
      </w:r>
    </w:p>
    <w:p w14:paraId="6042DAD7"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Beechwood </w:t>
      </w:r>
      <w:r w:rsidRPr="00611340">
        <w:rPr>
          <w:rFonts w:ascii="Myriad Web Pro Condensed" w:hAnsi="Myriad Web Pro Condensed"/>
          <w:lang w:val="en-CA"/>
        </w:rPr>
        <w:t>is recognized as one of the most beautiful and historic cemeteries in Canada</w:t>
      </w:r>
      <w:r w:rsidRPr="00611340">
        <w:rPr>
          <w:rFonts w:ascii="Myriad Web Pro Condensed" w:hAnsi="Myriad Web Pro Condensed"/>
          <w:szCs w:val="26"/>
          <w:lang w:val="en-CA"/>
        </w:rPr>
        <w:t xml:space="preserve"> and is the final resting place for over 85,000 Canadians from all walks of life, </w:t>
      </w:r>
      <w:r w:rsidRPr="00611340">
        <w:rPr>
          <w:rFonts w:ascii="Myriad Web Pro Condensed" w:hAnsi="Myriad Web Pro Condensed"/>
          <w:lang w:val="en-CA"/>
        </w:rPr>
        <w:t xml:space="preserve">including Canadian Forces Veterans, War Dead, RCMP members, Governors-General and Premiers, along with everyday Canadians. Some notable people buried here include </w:t>
      </w:r>
      <w:r w:rsidRPr="00611340">
        <w:rPr>
          <w:rFonts w:ascii="Myriad Web Pro Condensed" w:hAnsi="Myriad Web Pro Condensed"/>
          <w:szCs w:val="26"/>
          <w:lang w:val="en-CA"/>
        </w:rPr>
        <w:t>famous politicians such as Prime Minister Sir Robert Borden, father of the Canadian healthcare system Tommy Douglas, Father of Confederation Sir William McDougall and Governor General Ramon Hnatyshyn; engineer and scientist Sir Sandford Fleming; physicist and Nobel prize winner Gerhard Herzberg; poets Archibald Lampman, Duncan Campbell Scott and William Wilfred Campbell; notable francophones such as journalist Fulgence Charpentier and senator Maurice Lamontagne; famous military Generals, including Crerar, Foulkes and McNaughton; 26 former Ottawa mayors, and; over 40 families with Ottawa street names. You will see most of these people today, but if not then you will just have to come back another time!</w:t>
      </w:r>
    </w:p>
    <w:p w14:paraId="7FD260A3"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The Beechwood Cemetery Foundation, established in December, 2000, is a registered Canadian charity that owns Beechwood, Cemetery and Funeral Services. The Foundation develops, organizes and supports educational activities beneficial to the local community, encompassing historical, conservation and preservation activities relating to historic Beechwood Cemetery. These activities include over a dozen free special events each year, such as our Annual Historical Walking Tour that features costumed actors, developing and protecting the Macoun Marsh, a unique urban wetland found in the southeast corner of Beechwood that is visited by local schoolchildren, free guided tours given by trained volunteers and other various historical programs.</w:t>
      </w:r>
    </w:p>
    <w:p w14:paraId="44D25B0E" w14:textId="77777777" w:rsidR="00123AF0" w:rsidRPr="00611340" w:rsidRDefault="00123AF0" w:rsidP="00123AF0">
      <w:pPr>
        <w:rPr>
          <w:rFonts w:ascii="Myriad Web Pro Condensed" w:hAnsi="Myriad Web Pro Condensed"/>
          <w:lang w:val="en-CA"/>
        </w:rPr>
      </w:pPr>
    </w:p>
    <w:p w14:paraId="54FBFC14"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Before we get going today just a few guidelines:</w:t>
      </w:r>
    </w:p>
    <w:p w14:paraId="62027CDB" w14:textId="77777777" w:rsidR="00123AF0" w:rsidRPr="00611340" w:rsidRDefault="00123AF0" w:rsidP="00123AF0">
      <w:pPr>
        <w:pStyle w:val="ListParagraph"/>
        <w:numPr>
          <w:ilvl w:val="0"/>
          <w:numId w:val="14"/>
        </w:numPr>
        <w:ind w:left="851"/>
        <w:rPr>
          <w:rFonts w:ascii="Myriad Web Pro Condensed" w:hAnsi="Myriad Web Pro Condensed"/>
          <w:b/>
          <w:bCs/>
          <w:lang w:val="en-CA"/>
        </w:rPr>
      </w:pPr>
      <w:r w:rsidRPr="00611340">
        <w:rPr>
          <w:rFonts w:ascii="Myriad Web Pro Condensed" w:hAnsi="Myriad Web Pro Condensed"/>
          <w:lang w:val="en-CA"/>
        </w:rPr>
        <w:t>Beechwood is an active cemetery, and interments (burials) happen daily and families regularly visit their loved ones who are buried here.  We as visitors must be aware of this and give them their privacy.</w:t>
      </w:r>
    </w:p>
    <w:p w14:paraId="147CC57D" w14:textId="77777777" w:rsidR="00123AF0" w:rsidRPr="00611340" w:rsidRDefault="00123AF0" w:rsidP="00123AF0">
      <w:pPr>
        <w:pStyle w:val="ListParagraph"/>
        <w:numPr>
          <w:ilvl w:val="0"/>
          <w:numId w:val="14"/>
        </w:numPr>
        <w:ind w:left="851"/>
        <w:rPr>
          <w:rFonts w:ascii="Myriad Web Pro Condensed" w:hAnsi="Myriad Web Pro Condensed"/>
          <w:b/>
          <w:bCs/>
          <w:lang w:val="en-CA"/>
        </w:rPr>
      </w:pPr>
      <w:r w:rsidRPr="00611340">
        <w:rPr>
          <w:rFonts w:ascii="Myriad Web Pro Condensed" w:hAnsi="Myriad Web Pro Condensed"/>
          <w:lang w:val="en-CA"/>
        </w:rPr>
        <w:t>If the tour encounters a service or people attempting to have quiet time with their loved ones, tour-goers must remain quiet and respectful.</w:t>
      </w:r>
    </w:p>
    <w:p w14:paraId="11B0FD6B" w14:textId="77777777" w:rsidR="00123AF0" w:rsidRPr="00611340" w:rsidRDefault="00123AF0" w:rsidP="00123AF0">
      <w:pPr>
        <w:pStyle w:val="ListParagraph"/>
        <w:numPr>
          <w:ilvl w:val="0"/>
          <w:numId w:val="14"/>
        </w:numPr>
        <w:ind w:left="851"/>
        <w:rPr>
          <w:rFonts w:ascii="Myriad Web Pro Condensed" w:hAnsi="Myriad Web Pro Condensed"/>
          <w:b/>
          <w:bCs/>
          <w:lang w:val="en-CA"/>
        </w:rPr>
      </w:pPr>
      <w:r w:rsidRPr="00611340">
        <w:rPr>
          <w:rFonts w:ascii="Myriad Web Pro Condensed" w:hAnsi="Myriad Web Pro Condensed"/>
          <w:lang w:val="en-CA"/>
        </w:rPr>
        <w:t>This tour is around 1.5-2 hrs in length. If you feel it is too long you are welcome to leave at any point, just come and let me know and I will direct you back to the main building. Hope you are all wearing good walking shoes!</w:t>
      </w:r>
    </w:p>
    <w:p w14:paraId="4DF69D67" w14:textId="77777777" w:rsidR="00123AF0" w:rsidRPr="00611340" w:rsidRDefault="00123AF0" w:rsidP="00123AF0">
      <w:pPr>
        <w:pStyle w:val="ListParagraph"/>
        <w:numPr>
          <w:ilvl w:val="0"/>
          <w:numId w:val="14"/>
        </w:numPr>
        <w:ind w:left="851"/>
        <w:rPr>
          <w:rFonts w:ascii="Myriad Web Pro Condensed" w:hAnsi="Myriad Web Pro Condensed"/>
          <w:lang w:val="en-CA"/>
        </w:rPr>
      </w:pPr>
      <w:r w:rsidRPr="00611340">
        <w:rPr>
          <w:rFonts w:ascii="Myriad Web Pro Condensed" w:hAnsi="Myriad Web Pro Condensed"/>
          <w:lang w:val="en-CA"/>
        </w:rPr>
        <w:t>You are welcome to take photos of the monuments, just not of people visiting the grounds.</w:t>
      </w:r>
    </w:p>
    <w:p w14:paraId="090166B7" w14:textId="77777777" w:rsidR="00123AF0" w:rsidRPr="00611340" w:rsidRDefault="00123AF0" w:rsidP="00123AF0">
      <w:pPr>
        <w:pStyle w:val="ListParagraph"/>
        <w:numPr>
          <w:ilvl w:val="1"/>
          <w:numId w:val="14"/>
        </w:numPr>
        <w:rPr>
          <w:rFonts w:ascii="Myriad Web Pro Condensed" w:hAnsi="Myriad Web Pro Condensed"/>
          <w:lang w:val="en-CA"/>
        </w:rPr>
      </w:pPr>
      <w:r w:rsidRPr="00611340">
        <w:rPr>
          <w:rFonts w:ascii="Myriad Web Pro Condensed" w:hAnsi="Myriad Web Pro Condensed"/>
          <w:lang w:val="en-CA"/>
        </w:rPr>
        <w:t>It is up to the guide whether they permit video recording of them speaking</w:t>
      </w:r>
    </w:p>
    <w:p w14:paraId="260BE523" w14:textId="77777777" w:rsidR="00123AF0" w:rsidRPr="00611340" w:rsidRDefault="00123AF0" w:rsidP="00123AF0">
      <w:pPr>
        <w:pStyle w:val="Heading1"/>
        <w:rPr>
          <w:lang w:val="en-CA"/>
        </w:rPr>
      </w:pPr>
      <w:r w:rsidRPr="00611340">
        <w:rPr>
          <w:lang w:val="en-CA"/>
        </w:rPr>
        <w:lastRenderedPageBreak/>
        <w:t>Sandy Hill Cemetery</w:t>
      </w:r>
    </w:p>
    <w:p w14:paraId="31622A9D" w14:textId="77777777" w:rsidR="00123AF0" w:rsidRPr="00611340" w:rsidRDefault="00123AF0" w:rsidP="00123AF0">
      <w:pPr>
        <w:ind w:right="571"/>
        <w:rPr>
          <w:rFonts w:ascii="Myriad Web Pro Condensed" w:hAnsi="Myriad Web Pro Condensed"/>
          <w:szCs w:val="26"/>
          <w:lang w:val="en-CA"/>
        </w:rPr>
      </w:pPr>
      <w:r w:rsidRPr="00611340">
        <w:rPr>
          <w:rFonts w:ascii="Myriad Web Pro Condensed" w:hAnsi="Myriad Web Pro Condensed"/>
          <w:szCs w:val="26"/>
          <w:lang w:val="en-CA"/>
        </w:rPr>
        <w:t>Vanier is not the original home to all inhabitants of Beechwood. Some come from Sandy Hill Cemetery that was once located downtown Ottawa.</w:t>
      </w:r>
      <w:r w:rsidRPr="00611340">
        <w:rPr>
          <w:rFonts w:ascii="Myriad Web Pro Condensed" w:hAnsi="Myriad Web Pro Condensed"/>
        </w:rPr>
        <w:t xml:space="preserve"> </w:t>
      </w:r>
      <w:r w:rsidRPr="00611340">
        <w:rPr>
          <w:rFonts w:ascii="Myriad Web Pro Condensed" w:hAnsi="Myriad Web Pro Condensed"/>
          <w:szCs w:val="26"/>
          <w:lang w:val="en-CA"/>
        </w:rPr>
        <w:t xml:space="preserve">From 1873 on, the city council had decreed burials were not permitted within the city limits, a ruling based on the fear that burial grounds harboured deadly diseases such as cholera, typhoid and smallpox, causing the epidemics that periodically broke out. Therefore, the council also decreed the closure of the Sandy Hill cemetery. </w:t>
      </w:r>
    </w:p>
    <w:p w14:paraId="1E098AAD" w14:textId="77777777" w:rsidR="00123AF0" w:rsidRPr="00611340" w:rsidRDefault="00123AF0" w:rsidP="00123AF0">
      <w:pPr>
        <w:ind w:right="571"/>
        <w:rPr>
          <w:rFonts w:ascii="Myriad Web Pro Condensed" w:hAnsi="Myriad Web Pro Condensed"/>
          <w:szCs w:val="26"/>
          <w:lang w:val="en-CA"/>
        </w:rPr>
      </w:pPr>
      <w:r w:rsidRPr="00611340">
        <w:rPr>
          <w:rFonts w:ascii="Myriad Web Pro Condensed" w:hAnsi="Myriad Web Pro Condensed"/>
          <w:szCs w:val="26"/>
          <w:lang w:val="en-CA"/>
        </w:rPr>
        <w:t>Those that could afford to relocate their loved ones, moved them to Beechwood upon its opening in 1873.</w:t>
      </w:r>
    </w:p>
    <w:p w14:paraId="6F19C6D1" w14:textId="77777777" w:rsidR="00123AF0" w:rsidRPr="00611340" w:rsidRDefault="00123AF0" w:rsidP="00123AF0">
      <w:pPr>
        <w:ind w:right="571"/>
        <w:rPr>
          <w:rFonts w:ascii="Myriad Web Pro Condensed" w:hAnsi="Myriad Web Pro Condensed"/>
          <w:szCs w:val="26"/>
          <w:lang w:val="en-CA"/>
        </w:rPr>
      </w:pPr>
      <w:r w:rsidRPr="00611340">
        <w:rPr>
          <w:rFonts w:ascii="Myriad Web Pro Condensed" w:hAnsi="Myriad Web Pro Condensed"/>
          <w:szCs w:val="26"/>
          <w:lang w:val="en-CA"/>
        </w:rPr>
        <w:t>Additional Facts:</w:t>
      </w:r>
    </w:p>
    <w:p w14:paraId="4AED3410" w14:textId="77777777" w:rsidR="00123AF0" w:rsidRPr="00611340" w:rsidRDefault="00123AF0" w:rsidP="00123AF0">
      <w:pPr>
        <w:pStyle w:val="ListParagraph"/>
        <w:numPr>
          <w:ilvl w:val="0"/>
          <w:numId w:val="15"/>
        </w:numPr>
        <w:ind w:right="571"/>
        <w:rPr>
          <w:rFonts w:ascii="Myriad Web Pro Condensed" w:hAnsi="Myriad Web Pro Condensed"/>
          <w:szCs w:val="26"/>
          <w:lang w:val="en-CA"/>
        </w:rPr>
      </w:pPr>
      <w:r w:rsidRPr="00611340">
        <w:rPr>
          <w:rFonts w:ascii="Myriad Web Pro Condensed" w:hAnsi="Myriad Web Pro Condensed"/>
          <w:szCs w:val="26"/>
          <w:lang w:val="en-CA"/>
        </w:rPr>
        <w:t>Sandy Hill Cemetery is now called Macdonald Park.</w:t>
      </w:r>
      <w:r w:rsidRPr="00611340">
        <w:rPr>
          <w:rFonts w:ascii="Myriad Web Pro Condensed" w:hAnsi="Myriad Web Pro Condensed"/>
          <w:color w:val="000000"/>
          <w:szCs w:val="26"/>
          <w:lang w:val="en-CA"/>
        </w:rPr>
        <w:t xml:space="preserve"> It is located between </w:t>
      </w:r>
      <w:proofErr w:type="spellStart"/>
      <w:r w:rsidRPr="00611340">
        <w:rPr>
          <w:rFonts w:ascii="Myriad Web Pro Condensed" w:hAnsi="Myriad Web Pro Condensed"/>
          <w:color w:val="000000"/>
          <w:szCs w:val="26"/>
          <w:lang w:val="en-CA"/>
        </w:rPr>
        <w:t>Wurtemburg</w:t>
      </w:r>
      <w:proofErr w:type="spellEnd"/>
      <w:r w:rsidRPr="00611340">
        <w:rPr>
          <w:rFonts w:ascii="Myriad Web Pro Condensed" w:hAnsi="Myriad Web Pro Condensed"/>
          <w:color w:val="000000"/>
          <w:szCs w:val="26"/>
          <w:lang w:val="en-CA"/>
        </w:rPr>
        <w:t xml:space="preserve"> and Coburg Streets </w:t>
      </w:r>
      <w:r w:rsidRPr="00611340">
        <w:rPr>
          <w:rFonts w:ascii="Myriad Web Pro Condensed" w:eastAsia="Times New Roman" w:hAnsi="Myriad Web Pro Condensed" w:cs="Courier New"/>
          <w:color w:val="000000"/>
          <w:kern w:val="0"/>
          <w:szCs w:val="26"/>
          <w:lang w:val="en-CA" w:eastAsia="en-CA"/>
        </w:rPr>
        <w:t>one block north of Rideau St.</w:t>
      </w:r>
    </w:p>
    <w:p w14:paraId="08F338A3" w14:textId="77777777" w:rsidR="00123AF0" w:rsidRPr="00611340" w:rsidRDefault="00123AF0" w:rsidP="00123AF0">
      <w:pPr>
        <w:pStyle w:val="ListParagraph"/>
        <w:numPr>
          <w:ilvl w:val="0"/>
          <w:numId w:val="15"/>
        </w:numPr>
        <w:ind w:right="571"/>
        <w:rPr>
          <w:rFonts w:ascii="Myriad Web Pro Condensed" w:hAnsi="Myriad Web Pro Condensed"/>
          <w:szCs w:val="26"/>
          <w:lang w:val="en-CA"/>
        </w:rPr>
      </w:pPr>
      <w:r w:rsidRPr="00611340">
        <w:rPr>
          <w:rFonts w:ascii="Myriad Web Pro Condensed" w:hAnsi="Myriad Web Pro Condensed"/>
          <w:szCs w:val="26"/>
          <w:lang w:val="en-CA"/>
        </w:rPr>
        <w:t>Those that could not afford to move, did not. There is still a cemetery underneath the park.</w:t>
      </w:r>
    </w:p>
    <w:p w14:paraId="75D06B20" w14:textId="77777777" w:rsidR="00123AF0" w:rsidRPr="00611340" w:rsidRDefault="00123AF0" w:rsidP="00123AF0">
      <w:pPr>
        <w:pStyle w:val="ListParagraph"/>
        <w:numPr>
          <w:ilvl w:val="0"/>
          <w:numId w:val="15"/>
        </w:numPr>
        <w:ind w:right="571"/>
        <w:rPr>
          <w:rFonts w:ascii="Myriad Web Pro Condensed" w:hAnsi="Myriad Web Pro Condensed"/>
          <w:szCs w:val="26"/>
          <w:lang w:val="en-CA"/>
        </w:rPr>
      </w:pPr>
      <w:r w:rsidRPr="00611340">
        <w:rPr>
          <w:rFonts w:ascii="Myriad Web Pro Condensed" w:hAnsi="Myriad Web Pro Condensed"/>
          <w:szCs w:val="26"/>
          <w:lang w:val="en-CA"/>
        </w:rPr>
        <w:t>Look closely while walking, you may see date of deaths that precede Beechwood’s opening in 1873. They are likely from Sandy Hill.</w:t>
      </w:r>
    </w:p>
    <w:p w14:paraId="23EDC8D9" w14:textId="77777777" w:rsidR="00123AF0" w:rsidRPr="00611340" w:rsidRDefault="00123AF0" w:rsidP="00123AF0">
      <w:pPr>
        <w:rPr>
          <w:rFonts w:ascii="Myriad Web Pro Condensed" w:hAnsi="Myriad Web Pro Condensed"/>
          <w:szCs w:val="26"/>
          <w:lang w:val="en-CA"/>
        </w:rPr>
      </w:pPr>
    </w:p>
    <w:p w14:paraId="3BE4BF30" w14:textId="78F2D815" w:rsidR="0061563C" w:rsidRPr="00611340" w:rsidRDefault="0061563C" w:rsidP="0061563C">
      <w:pPr>
        <w:pStyle w:val="Heading1"/>
      </w:pPr>
      <w:r w:rsidRPr="00611340">
        <w:t>Hector McPhail</w:t>
      </w:r>
    </w:p>
    <w:p w14:paraId="4879E73A" w14:textId="77777777" w:rsidR="0061563C" w:rsidRPr="00611340" w:rsidRDefault="0061563C" w:rsidP="0061563C">
      <w:pPr>
        <w:widowControl w:val="0"/>
        <w:spacing w:line="288" w:lineRule="auto"/>
        <w:rPr>
          <w:rFonts w:ascii="Myriad Web Pro Condensed" w:hAnsi="Myriad Web Pro Condensed" w:cs="Calibri"/>
          <w:kern w:val="16"/>
          <w:lang w:val="en-CA"/>
        </w:rPr>
      </w:pPr>
      <w:r w:rsidRPr="00611340">
        <w:rPr>
          <w:rFonts w:ascii="Myriad Web Pro Condensed" w:hAnsi="Myriad Web Pro Condensed" w:cs="Calibri"/>
          <w:kern w:val="16"/>
          <w:lang w:val="en-CA"/>
        </w:rPr>
        <w:t xml:space="preserve">Born in Scotland in 1789, Hector McPhail was brought to Canada to work on the Rideau Canal locks and stone buildings. McPhail was considered an excellent stonemason and millwright. He worked on many of the stone buildings in and around Bytown, and it is believed he worked on the first Parliament Buildings. </w:t>
      </w:r>
    </w:p>
    <w:p w14:paraId="07A8844D" w14:textId="77777777" w:rsidR="0061563C" w:rsidRPr="00611340" w:rsidRDefault="0061563C" w:rsidP="0061563C">
      <w:pPr>
        <w:widowControl w:val="0"/>
        <w:spacing w:line="288" w:lineRule="auto"/>
        <w:rPr>
          <w:rFonts w:ascii="Myriad Web Pro Condensed" w:hAnsi="Myriad Web Pro Condensed" w:cs="Calibri"/>
          <w:kern w:val="16"/>
          <w:lang w:val="en-CA"/>
        </w:rPr>
      </w:pPr>
      <w:r w:rsidRPr="00611340">
        <w:rPr>
          <w:rFonts w:ascii="Myriad Web Pro Condensed" w:hAnsi="Myriad Web Pro Condensed" w:cs="Calibri"/>
          <w:kern w:val="16"/>
          <w:lang w:val="en-CA"/>
        </w:rPr>
        <w:t xml:space="preserve">   On July 5, 1834, he bought 100 acres of land, where he and his wife built a stone house similar to the one at the Rideau Locks. The farm remained McPhail’s until January 28, 1873, when J.M. Currier, on behalf of the Beechwood Cemetery Company, purchased the land. Under the terms of the deal, when the farm was sold, McPhail’s family reserved the use of the log house built at the southeast corner for as long as Hector’s son Malcolm and his wife lived. Hector and his wife Mary were two of Canada’s finest pioneers. Mary died in 1875 and Hector died on February 22, 1885 at the age of 96.</w:t>
      </w:r>
    </w:p>
    <w:p w14:paraId="743EEE3E" w14:textId="77777777" w:rsidR="00123AF0" w:rsidRPr="00611340" w:rsidRDefault="00123AF0" w:rsidP="00123AF0">
      <w:pPr>
        <w:rPr>
          <w:rFonts w:ascii="Myriad Web Pro Condensed" w:hAnsi="Myriad Web Pro Condensed"/>
          <w:szCs w:val="26"/>
          <w:lang w:val="en-CA"/>
        </w:rPr>
      </w:pPr>
    </w:p>
    <w:p w14:paraId="76023CCD" w14:textId="77777777" w:rsidR="00123AF0" w:rsidRPr="00611340" w:rsidRDefault="00123AF0" w:rsidP="00123AF0">
      <w:pPr>
        <w:pStyle w:val="ListParagraph"/>
        <w:ind w:left="851"/>
        <w:rPr>
          <w:rFonts w:ascii="Myriad Web Pro Condensed" w:hAnsi="Myriad Web Pro Condensed"/>
          <w:b/>
          <w:lang w:val="en-CA"/>
        </w:rPr>
      </w:pPr>
    </w:p>
    <w:p w14:paraId="4EE37A42" w14:textId="77777777" w:rsidR="00123AF0" w:rsidRPr="00611340" w:rsidRDefault="00123AF0" w:rsidP="00123AF0">
      <w:pPr>
        <w:pStyle w:val="Heading1"/>
        <w:rPr>
          <w:lang w:val="en-CA"/>
        </w:rPr>
      </w:pPr>
      <w:r w:rsidRPr="00611340">
        <w:rPr>
          <w:lang w:val="en-CA"/>
        </w:rPr>
        <w:t>Chinese Cemetery of Ottawa and Pagoda</w:t>
      </w:r>
    </w:p>
    <w:p w14:paraId="07D62480"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Beechwood is the home of the Chinese Cemetery of Ottawa, founded in the mid-1920s and designed according to Chinese religious principles. Beechwood offers services in three dialects of Chinese.</w:t>
      </w:r>
    </w:p>
    <w:p w14:paraId="3D42F2E7"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Beechwood, being one of the oldest and largest cemeteries in Ottawa, naturally provided the final resting place for some of the earliest Chinese settlers to the region, despite the fact that some chose to be shipped back to China for burial. In the mid-1920s, the directors of the Chinese Community Association of Ottawa (formerly known as the ‘Benevolent Society’) approached the Beechwood </w:t>
      </w:r>
      <w:r w:rsidRPr="00611340">
        <w:rPr>
          <w:rFonts w:ascii="Myriad Web Pro Condensed" w:hAnsi="Myriad Web Pro Condensed"/>
          <w:lang w:val="en-CA"/>
        </w:rPr>
        <w:lastRenderedPageBreak/>
        <w:t>Cemetery Company with the idea of setting up a Chinese Section. This proposal was approved by Beechwood’s board of directors, and the original Chinese section was set up in Section F inside the cedar hedges in the eastern-most part of the cemetery. A monument was erected in the middle of the section, which is the landmark of the Old Chinese Section. Later, the Chinese Section was expanded to include Section 14 in the 1970s and Section 18 in 2002, which is now known as the New Chinese Section.</w:t>
      </w:r>
    </w:p>
    <w:p w14:paraId="4C6D6ECB"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In 1996, the directors of the Chinese Community Association erected the gateway and pagoda with the co-operation of the board of directors of the Beechwood Cemetery, the Embassy of the Peoples’ Republic of China in Canada, the Municipal Government of </w:t>
      </w:r>
      <w:proofErr w:type="spellStart"/>
      <w:r w:rsidRPr="00611340">
        <w:rPr>
          <w:rFonts w:ascii="Myriad Web Pro Condensed" w:hAnsi="Myriad Web Pro Condensed"/>
          <w:lang w:val="en-CA"/>
        </w:rPr>
        <w:t>Jiangmun</w:t>
      </w:r>
      <w:proofErr w:type="spellEnd"/>
      <w:r w:rsidRPr="00611340">
        <w:rPr>
          <w:rFonts w:ascii="Myriad Web Pro Condensed" w:hAnsi="Myriad Web Pro Condensed"/>
          <w:lang w:val="en-CA"/>
        </w:rPr>
        <w:t>, China and the generous donation of the local Chinese people.</w:t>
      </w:r>
    </w:p>
    <w:p w14:paraId="1D404AA6" w14:textId="77777777" w:rsidR="00123AF0" w:rsidRPr="00611340" w:rsidRDefault="00123AF0" w:rsidP="00123AF0">
      <w:pPr>
        <w:ind w:left="851"/>
        <w:rPr>
          <w:rFonts w:ascii="Myriad Web Pro Condensed" w:hAnsi="Myriad Web Pro Condensed"/>
          <w:lang w:val="en-CA"/>
        </w:rPr>
      </w:pPr>
      <w:r w:rsidRPr="00611340">
        <w:rPr>
          <w:rFonts w:ascii="Myriad Web Pro Condensed" w:hAnsi="Myriad Web Pro Condensed"/>
          <w:lang w:val="en-CA"/>
        </w:rPr>
        <w:t>Additional Facts:</w:t>
      </w:r>
    </w:p>
    <w:p w14:paraId="467C812B" w14:textId="77777777" w:rsidR="00123AF0" w:rsidRPr="00611340" w:rsidRDefault="00123AF0" w:rsidP="00123AF0">
      <w:pPr>
        <w:pStyle w:val="ListParagraph"/>
        <w:numPr>
          <w:ilvl w:val="0"/>
          <w:numId w:val="5"/>
        </w:numPr>
        <w:ind w:left="1560"/>
        <w:rPr>
          <w:rFonts w:ascii="Myriad Web Pro Condensed" w:hAnsi="Myriad Web Pro Condensed"/>
          <w:lang w:val="en-CA"/>
        </w:rPr>
      </w:pPr>
      <w:r w:rsidRPr="00611340">
        <w:rPr>
          <w:rFonts w:ascii="Myriad Web Pro Condensed" w:hAnsi="Myriad Web Pro Condensed"/>
          <w:lang w:val="en-CA"/>
        </w:rPr>
        <w:t>Beside the stairways to the Pagoda pavilion is a circular walking path paved with interlocking stones. All the circles are regularly arranged and form concentric circles with the Pagoda at their centre. This geometric layout, with its diversities and rhythms, coincides with the Chinese Law of Unity of the opposing Yin and Yang in Chinese architecture.</w:t>
      </w:r>
    </w:p>
    <w:p w14:paraId="317437AC" w14:textId="77777777" w:rsidR="00123AF0" w:rsidRPr="00611340" w:rsidRDefault="00123AF0" w:rsidP="00123AF0">
      <w:pPr>
        <w:pStyle w:val="ListParagraph"/>
        <w:numPr>
          <w:ilvl w:val="0"/>
          <w:numId w:val="5"/>
        </w:numPr>
        <w:ind w:left="1560"/>
        <w:rPr>
          <w:rFonts w:ascii="Myriad Web Pro Condensed" w:hAnsi="Myriad Web Pro Condensed"/>
          <w:lang w:val="en-CA"/>
        </w:rPr>
      </w:pPr>
      <w:r w:rsidRPr="00611340">
        <w:rPr>
          <w:rFonts w:ascii="Myriad Web Pro Condensed" w:hAnsi="Myriad Web Pro Condensed"/>
          <w:lang w:val="en-CA"/>
        </w:rPr>
        <w:t xml:space="preserve">Many of the earliest Chinese people who immigrated to Canada were those recruited from the Guangdong Province of China, especially those from </w:t>
      </w:r>
      <w:proofErr w:type="spellStart"/>
      <w:r w:rsidRPr="00611340">
        <w:rPr>
          <w:rFonts w:ascii="Myriad Web Pro Condensed" w:hAnsi="Myriad Web Pro Condensed"/>
          <w:lang w:val="en-CA"/>
        </w:rPr>
        <w:t>Toisan</w:t>
      </w:r>
      <w:proofErr w:type="spellEnd"/>
      <w:r w:rsidRPr="00611340">
        <w:rPr>
          <w:rFonts w:ascii="Myriad Web Pro Condensed" w:hAnsi="Myriad Web Pro Condensed"/>
          <w:lang w:val="en-CA"/>
        </w:rPr>
        <w:t xml:space="preserve"> County, in the late 1800s and early 1900s, to work in the gold mining industry and the construction of the Pan Pacific Railway, both in the province of British Columbia. This is why the earliest Chinese settlers and their descendants still speak the </w:t>
      </w:r>
      <w:proofErr w:type="spellStart"/>
      <w:r w:rsidRPr="00611340">
        <w:rPr>
          <w:rFonts w:ascii="Myriad Web Pro Condensed" w:hAnsi="Myriad Web Pro Condensed"/>
          <w:lang w:val="en-CA"/>
        </w:rPr>
        <w:t>Toisan</w:t>
      </w:r>
      <w:proofErr w:type="spellEnd"/>
      <w:r w:rsidRPr="00611340">
        <w:rPr>
          <w:rFonts w:ascii="Myriad Web Pro Condensed" w:hAnsi="Myriad Web Pro Condensed"/>
          <w:lang w:val="en-CA"/>
        </w:rPr>
        <w:t xml:space="preserve"> dialect. After the completion of the railway and the gold rush in the early 1900s, some of these Chinese settlers moved to other provinces, including Ontario.</w:t>
      </w:r>
    </w:p>
    <w:p w14:paraId="52888E49" w14:textId="77777777" w:rsidR="00123AF0" w:rsidRPr="00611340" w:rsidRDefault="00123AF0" w:rsidP="00123AF0">
      <w:pPr>
        <w:pStyle w:val="ListParagraph"/>
        <w:numPr>
          <w:ilvl w:val="0"/>
          <w:numId w:val="5"/>
        </w:numPr>
        <w:ind w:left="1560"/>
        <w:rPr>
          <w:rFonts w:ascii="Myriad Web Pro Condensed" w:hAnsi="Myriad Web Pro Condensed"/>
          <w:lang w:val="en-CA"/>
        </w:rPr>
      </w:pPr>
      <w:r w:rsidRPr="00611340">
        <w:rPr>
          <w:rFonts w:ascii="Myriad Web Pro Condensed" w:hAnsi="Myriad Web Pro Condensed"/>
          <w:lang w:val="en-CA"/>
        </w:rPr>
        <w:t>The Pagoda was crafted from authentic Chinese building materials donated by Jiangmen City of Guangdong Province. It is fashioned in red columns and green tiles, with a horizontal tablet in the centre and a granite sacrificial altar and bronze incense burner. A fragrant and colourful grove of crab-apple trees surround the Pagoda. Many feature plates inscribed with the names of individuals and organizations who were active supporters of the project.</w:t>
      </w:r>
    </w:p>
    <w:p w14:paraId="5BC76753" w14:textId="77777777" w:rsidR="00123AF0" w:rsidRPr="00611340" w:rsidRDefault="00123AF0" w:rsidP="00123AF0">
      <w:pPr>
        <w:pStyle w:val="ListParagraph"/>
        <w:numPr>
          <w:ilvl w:val="0"/>
          <w:numId w:val="5"/>
        </w:numPr>
        <w:ind w:left="1560"/>
        <w:rPr>
          <w:rFonts w:ascii="Myriad Web Pro Condensed" w:hAnsi="Myriad Web Pro Condensed"/>
          <w:lang w:val="en-CA"/>
        </w:rPr>
      </w:pPr>
      <w:r w:rsidRPr="00611340">
        <w:rPr>
          <w:rFonts w:ascii="Myriad Web Pro Condensed" w:hAnsi="Myriad Web Pro Condensed"/>
          <w:lang w:val="en-CA"/>
        </w:rPr>
        <w:t xml:space="preserve">People often ask what the coloured lettering means. Green = passed away. </w:t>
      </w:r>
    </w:p>
    <w:p w14:paraId="0BD3CF12" w14:textId="77777777" w:rsidR="00123AF0" w:rsidRPr="00611340" w:rsidRDefault="00123AF0" w:rsidP="00123AF0">
      <w:pPr>
        <w:pStyle w:val="ListParagraph"/>
        <w:ind w:left="1560"/>
        <w:rPr>
          <w:rFonts w:ascii="Myriad Web Pro Condensed" w:hAnsi="Myriad Web Pro Condensed"/>
          <w:lang w:val="en-CA"/>
        </w:rPr>
      </w:pPr>
      <w:r w:rsidRPr="00611340">
        <w:rPr>
          <w:rFonts w:ascii="Myriad Web Pro Condensed" w:hAnsi="Myriad Web Pro Condensed"/>
          <w:lang w:val="en-CA"/>
        </w:rPr>
        <w:t>Red= Living. White is just a decorative choice to make the letters pop.</w:t>
      </w:r>
    </w:p>
    <w:p w14:paraId="57BB98F0" w14:textId="77777777" w:rsidR="00123AF0" w:rsidRPr="00611340" w:rsidRDefault="00123AF0" w:rsidP="00123AF0">
      <w:pPr>
        <w:rPr>
          <w:rFonts w:ascii="Myriad Web Pro Condensed" w:hAnsi="Myriad Web Pro Condensed"/>
          <w:lang w:val="en-CA"/>
        </w:rPr>
      </w:pPr>
    </w:p>
    <w:p w14:paraId="5D77797B" w14:textId="77777777" w:rsidR="00123AF0" w:rsidRPr="00611340" w:rsidRDefault="00123AF0" w:rsidP="00123AF0">
      <w:pPr>
        <w:pStyle w:val="Heading1"/>
        <w:rPr>
          <w:lang w:val="en-CA"/>
        </w:rPr>
      </w:pPr>
      <w:r w:rsidRPr="00611340">
        <w:rPr>
          <w:lang w:val="en-CA"/>
        </w:rPr>
        <w:t>Macoun Marsh</w:t>
      </w:r>
    </w:p>
    <w:p w14:paraId="4B7C49CF" w14:textId="77777777" w:rsidR="00123AF0" w:rsidRPr="00611340" w:rsidRDefault="00123AF0" w:rsidP="00123AF0">
      <w:pPr>
        <w:pStyle w:val="ListParagraph"/>
        <w:ind w:left="796"/>
        <w:jc w:val="center"/>
        <w:rPr>
          <w:rFonts w:ascii="Myriad Web Pro Condensed" w:hAnsi="Myriad Web Pro Condensed"/>
          <w:color w:val="00B050"/>
          <w:lang w:val="en-CA"/>
        </w:rPr>
      </w:pPr>
      <w:r w:rsidRPr="00611340">
        <w:rPr>
          <w:rFonts w:ascii="Myriad Web Pro Condensed" w:hAnsi="Myriad Web Pro Condensed"/>
          <w:color w:val="00B050"/>
          <w:lang w:val="en-CA"/>
        </w:rPr>
        <w:t>(We don’t recommend taking your group into the Marsh. Rather, you can point it out as you pass. If a group is interested in visiting the Marsh, recommend that they request a Marsh visit, which can be arranged through Beechwood.)</w:t>
      </w:r>
    </w:p>
    <w:p w14:paraId="7A287A24"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The Macoun Marsh is recognized as a unique urban wetland. It is protected from development, and is visited by school children, Beechwood neighbours and members of the public. It is named in honour of John Macoun, a Canadian naturalist interred at Beechwood. Macoun served as ‘Dominion Botanist’ for the Canadian Geological Survey from 1881 to 1912.</w:t>
      </w:r>
    </w:p>
    <w:p w14:paraId="7DE29F26"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One of the key features of the Marsh is the Outdoor Classroom. The Macoun Marsh Committee raised over $51,000 to build the Macoun Marsh Outdoor Classroom. Constructed of western red cedar, the Macoun Marsh Outdoor Classroom features book platforms, seating, an observation lookout and bird </w:t>
      </w:r>
      <w:r w:rsidRPr="00611340">
        <w:rPr>
          <w:rFonts w:ascii="Myriad Web Pro Condensed" w:hAnsi="Myriad Web Pro Condensed"/>
          <w:lang w:val="en-CA"/>
        </w:rPr>
        <w:lastRenderedPageBreak/>
        <w:t>feeders that attract the many species of native birds that make their home in the Marsh. The Classroom was built by students enrolled in shop classes in the Ottawa-Carleton Catholic School System, and was officially opened on May 26, 2007, during the celebration of International Biodiversity Day.</w:t>
      </w:r>
    </w:p>
    <w:p w14:paraId="7A00808B"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The landscape of the Marsh features beautiful native species of trees and wildflowers, along with a wide range of animal and insect life. Some of the trees found at the Marsh are red maple, tamarack, willow, and red osier dogwood. At last count, over 1,300 species of wildlife have been recorded at Macoun Marsh.</w:t>
      </w:r>
    </w:p>
    <w:p w14:paraId="00504B90"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The protection and study of the Marsh began in 2004. Led by science teacher Michael </w:t>
      </w:r>
      <w:proofErr w:type="spellStart"/>
      <w:r w:rsidRPr="00611340">
        <w:rPr>
          <w:rFonts w:ascii="Myriad Web Pro Condensed" w:hAnsi="Myriad Web Pro Condensed"/>
          <w:lang w:val="en-CA"/>
        </w:rPr>
        <w:t>Léveillé</w:t>
      </w:r>
      <w:proofErr w:type="spellEnd"/>
      <w:r w:rsidRPr="00611340">
        <w:rPr>
          <w:rFonts w:ascii="Myriad Web Pro Condensed" w:hAnsi="Myriad Web Pro Condensed"/>
          <w:lang w:val="en-CA"/>
        </w:rPr>
        <w:t xml:space="preserve">, local students began to visit, photograph and document the many natural wonders of the Marsh. The Marsh project has been featured in educational films, at local museums and has received awards and recognition locally, nationally and internationally. In October of 2010, youth volunteers involved with the promotion and protection of the Marsh presented a Youth Accord on Biodiversity at </w:t>
      </w:r>
      <w:r w:rsidRPr="00611340">
        <w:rPr>
          <w:rFonts w:ascii="Myriad Web Pro Condensed" w:eastAsia="Calibri" w:hAnsi="Myriad Web Pro Condensed"/>
          <w:lang w:val="en-CA"/>
        </w:rPr>
        <w:t>the 10th Conference of the Parties to the Convention on Biological Diversity (COP 10) in Nagoya, Japan</w:t>
      </w:r>
      <w:r w:rsidRPr="00611340">
        <w:rPr>
          <w:rFonts w:ascii="Myriad Web Pro Condensed" w:hAnsi="Myriad Web Pro Condensed"/>
          <w:lang w:val="en-CA"/>
        </w:rPr>
        <w:t xml:space="preserve">. </w:t>
      </w:r>
    </w:p>
    <w:p w14:paraId="236F788E"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The Foundation continues to apply for funding to further develop and enhance the Macoun Marsh. In 2012, seven educational bronze plaques were placed along pathways in the Marsh. These plaques were designed and illustrated by students and youth volunteers. The plaques serve to provide visitors with information about various plant, animal and insect species that can be found at the Marsh.</w:t>
      </w:r>
    </w:p>
    <w:p w14:paraId="06709DA2" w14:textId="77777777" w:rsidR="00123AF0" w:rsidRPr="00611340" w:rsidRDefault="00123AF0" w:rsidP="00123AF0">
      <w:pPr>
        <w:ind w:left="851"/>
        <w:rPr>
          <w:rFonts w:ascii="Myriad Web Pro Condensed" w:hAnsi="Myriad Web Pro Condensed"/>
          <w:lang w:val="en-CA"/>
        </w:rPr>
      </w:pPr>
      <w:r w:rsidRPr="00611340">
        <w:rPr>
          <w:rFonts w:ascii="Myriad Web Pro Condensed" w:hAnsi="Myriad Web Pro Condensed"/>
          <w:lang w:val="en-CA"/>
        </w:rPr>
        <w:t>Additional Facts:</w:t>
      </w:r>
    </w:p>
    <w:p w14:paraId="295BFAA3" w14:textId="77777777" w:rsidR="00123AF0" w:rsidRPr="00611340" w:rsidRDefault="00123AF0" w:rsidP="00123AF0">
      <w:pPr>
        <w:pStyle w:val="ListParagraph"/>
        <w:numPr>
          <w:ilvl w:val="0"/>
          <w:numId w:val="4"/>
        </w:numPr>
        <w:ind w:left="1560"/>
        <w:rPr>
          <w:rFonts w:ascii="Myriad Web Pro Condensed" w:hAnsi="Myriad Web Pro Condensed"/>
          <w:lang w:val="en-CA"/>
        </w:rPr>
      </w:pPr>
      <w:r w:rsidRPr="00611340">
        <w:rPr>
          <w:rFonts w:ascii="Myriad Web Pro Condensed" w:hAnsi="Myriad Web Pro Condensed"/>
          <w:lang w:val="en-CA"/>
        </w:rPr>
        <w:t xml:space="preserve">The Outdoor Classroom is decorated with paintings of native flora and fauna, and offers a fine view of the Marsh. The walking path winds through the woods around the Marsh, and is marked with cedar mulch. This path does tend to be a bit overgrown in summer, but is lovely in early spring or autumn. </w:t>
      </w:r>
    </w:p>
    <w:p w14:paraId="48AB0E30" w14:textId="77777777" w:rsidR="00123AF0" w:rsidRPr="00611340" w:rsidRDefault="00123AF0" w:rsidP="00123AF0">
      <w:pPr>
        <w:pStyle w:val="ListParagraph"/>
        <w:numPr>
          <w:ilvl w:val="0"/>
          <w:numId w:val="4"/>
        </w:numPr>
        <w:ind w:left="1560"/>
        <w:rPr>
          <w:rFonts w:ascii="Myriad Web Pro Condensed" w:hAnsi="Myriad Web Pro Condensed"/>
          <w:b/>
          <w:lang w:val="en-CA"/>
        </w:rPr>
      </w:pPr>
      <w:r w:rsidRPr="00611340">
        <w:rPr>
          <w:rFonts w:ascii="Myriad Web Pro Condensed" w:hAnsi="Myriad Web Pro Condensed"/>
          <w:lang w:val="en-CA"/>
        </w:rPr>
        <w:t>The Macoun Marsh project was the host to the 2</w:t>
      </w:r>
      <w:r w:rsidRPr="00611340">
        <w:rPr>
          <w:rFonts w:ascii="Myriad Web Pro Condensed" w:hAnsi="Myriad Web Pro Condensed"/>
          <w:vertAlign w:val="superscript"/>
          <w:lang w:val="en-CA"/>
        </w:rPr>
        <w:t>nd</w:t>
      </w:r>
      <w:r w:rsidRPr="00611340">
        <w:rPr>
          <w:rFonts w:ascii="Myriad Web Pro Condensed" w:hAnsi="Myriad Web Pro Condensed"/>
          <w:lang w:val="en-CA"/>
        </w:rPr>
        <w:t xml:space="preserve"> International Youth Symposium for Biodiversity, held in July 2009. </w:t>
      </w:r>
    </w:p>
    <w:p w14:paraId="654C3282" w14:textId="77777777" w:rsidR="00123AF0" w:rsidRPr="00616C5F" w:rsidRDefault="00123AF0" w:rsidP="00123AF0">
      <w:pPr>
        <w:pStyle w:val="ListParagraph"/>
        <w:numPr>
          <w:ilvl w:val="0"/>
          <w:numId w:val="4"/>
        </w:numPr>
        <w:ind w:left="1560"/>
        <w:rPr>
          <w:rFonts w:ascii="Myriad Web Pro Condensed" w:hAnsi="Myriad Web Pro Condensed"/>
          <w:b/>
          <w:lang w:val="en-CA"/>
        </w:rPr>
      </w:pPr>
      <w:r w:rsidRPr="00611340">
        <w:rPr>
          <w:rFonts w:ascii="Myriad Web Pro Condensed" w:hAnsi="Myriad Web Pro Condensed"/>
          <w:lang w:val="en-CA"/>
        </w:rPr>
        <w:t>The Macoun Marsh was the inspiration for the educational film, ‘Our Incredible World,’ produced by a local production company Pinegrove Productions.</w:t>
      </w:r>
    </w:p>
    <w:p w14:paraId="23E1AAE1" w14:textId="77777777" w:rsidR="00616C5F" w:rsidRPr="00611340" w:rsidRDefault="00616C5F" w:rsidP="00616C5F">
      <w:pPr>
        <w:pStyle w:val="ListParagraph"/>
        <w:ind w:left="1560"/>
        <w:rPr>
          <w:rFonts w:ascii="Myriad Web Pro Condensed" w:hAnsi="Myriad Web Pro Condensed"/>
          <w:b/>
          <w:lang w:val="en-CA"/>
        </w:rPr>
      </w:pPr>
    </w:p>
    <w:p w14:paraId="6AE0ABE3" w14:textId="77777777" w:rsidR="00FF0136" w:rsidRPr="00611340" w:rsidRDefault="00FF0136" w:rsidP="00FF0136">
      <w:pPr>
        <w:pStyle w:val="Heading1"/>
        <w:rPr>
          <w:lang w:val="en-CA"/>
        </w:rPr>
      </w:pPr>
      <w:r w:rsidRPr="00611340">
        <w:rPr>
          <w:lang w:val="en-CA"/>
        </w:rPr>
        <w:t>Something to point out</w:t>
      </w:r>
    </w:p>
    <w:p w14:paraId="482F2670" w14:textId="77777777" w:rsidR="00FF0136" w:rsidRPr="00611340" w:rsidRDefault="00FF0136" w:rsidP="00FF0136">
      <w:pPr>
        <w:rPr>
          <w:rFonts w:ascii="Myriad Web Pro Condensed" w:hAnsi="Myriad Web Pro Condensed"/>
          <w:szCs w:val="26"/>
          <w:lang w:val="en-CA"/>
        </w:rPr>
      </w:pPr>
      <w:r w:rsidRPr="00611340">
        <w:rPr>
          <w:rFonts w:ascii="Myriad Web Pro Condensed" w:hAnsi="Myriad Web Pro Condensed"/>
          <w:szCs w:val="26"/>
          <w:lang w:val="en-CA"/>
        </w:rPr>
        <w:t xml:space="preserve">The large grassy area that you are passing along the road next to the Chinese Section, is reserved for the expansion of the National Military Cemetery. </w:t>
      </w:r>
    </w:p>
    <w:p w14:paraId="4077994B" w14:textId="77777777" w:rsidR="00FF0136" w:rsidRPr="00611340" w:rsidRDefault="00FF0136" w:rsidP="00FF0136">
      <w:pPr>
        <w:rPr>
          <w:rFonts w:ascii="Myriad Web Pro Condensed" w:hAnsi="Myriad Web Pro Condensed"/>
          <w:b/>
          <w:lang w:val="en-CA"/>
        </w:rPr>
      </w:pPr>
    </w:p>
    <w:p w14:paraId="373A94B9" w14:textId="77777777" w:rsidR="00123AF0" w:rsidRPr="00611340" w:rsidRDefault="00123AF0" w:rsidP="00123AF0">
      <w:pPr>
        <w:pStyle w:val="Heading1"/>
        <w:rPr>
          <w:lang w:val="en-CA"/>
        </w:rPr>
      </w:pPr>
      <w:r w:rsidRPr="00611340">
        <w:rPr>
          <w:lang w:val="en-CA"/>
        </w:rPr>
        <w:t>Barrack Hill</w:t>
      </w:r>
    </w:p>
    <w:p w14:paraId="5D683B79"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Barrack Hill Cemetery was located at the heart of the old city, being the final resting place of many early Bytown pioneers and their families.</w:t>
      </w:r>
    </w:p>
    <w:p w14:paraId="02BE68A1"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Starting in 1826, the construction of the Rideau Canal brought the Corps of Royal Engineers of the British Army and all kinds of workers to the area. The digging of over 200 kilometers of waterway brought jobs and soon settlers to the south side of the Ottawa River to live and work. This boosted the economy and effectively made Bytown a ‘boom town.’ This new town was primarily populated by English, French, Irish, and Scottish immigrants. With the sudden influx of people to the area, the </w:t>
      </w:r>
      <w:r w:rsidRPr="00611340">
        <w:rPr>
          <w:rFonts w:ascii="Myriad Web Pro Condensed" w:hAnsi="Myriad Web Pro Condensed"/>
          <w:szCs w:val="26"/>
          <w:lang w:val="en-CA"/>
        </w:rPr>
        <w:lastRenderedPageBreak/>
        <w:t>crowding of the poorer areas, and the lack of hygiene, outbreaks of malaria, diphtheria, and other diseases ravaged the population. These diseases caused an incredible spike in deaths that prompted Lieutenant-Colonel John By, Royal Engineer overseeing the construction of the Rideau Canal, to commission Barrack Hill Cemetery.</w:t>
      </w:r>
    </w:p>
    <w:p w14:paraId="5DC08988"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The cemetery rested on a two-acre lot of land bounded by today’s Sparks, Elgin, Albert, and Metcalfe streets. The population grew from about 1,000 residents in the 1820s, to about 2,000 in the 1840s. This was brought on by canal construction, lumber industry, military, settlers, and emerging merchant shops to support the community. With more people brought the demand for more land and Barrack Hill Cemetery was closed around 1845 to accommodate the growing population. The evidence suggests that relatives of the buried individuals were asked to move their family members.</w:t>
      </w:r>
    </w:p>
    <w:p w14:paraId="3E690438"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Many chose to reintern the bodies in Sandy Hill Cemetery, which now lies beneath MacDonald Gardens Park in Lowertown (closed in 1872 and moved to Beechwood Cemetery and Notre Dame Cemetery). </w:t>
      </w:r>
    </w:p>
    <w:p w14:paraId="5DD3B2B5"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During construction of the Ottawa Light Rail Transit system, it was discovered that some of the human remains had not been removed from Barrack Hill Cemetery. It was most likely the case that family members could not afford the cost, had moved away, or entire families were victims of diseases. The presence of wooden coffin remains, coffin hardware, rectangular grave shafts, and other indicators of 19th century burial practices confirmed that the individuals were indeed from Barrack Hill Cemetery.</w:t>
      </w:r>
    </w:p>
    <w:p w14:paraId="1D7BA5D8"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In the summer of 2014, in accordance with agreements, the remains were disinterred with the utmost care and respect by archeologists and moved to the Canadian Museum of History for analysis. In 2016, a new portion of the Barrack Hill Cemetery was discovered near the new Parliament Station on the Confederation Line. The agreements stipulated that experts from the Canadian Museum of History could conduct invasive and non-invasive analysis to determine the circumstances of death, patterns of disease, sex, stature and age at death.</w:t>
      </w:r>
    </w:p>
    <w:p w14:paraId="2B960C03"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Scientific archeological analysis revealed interesting results when a minimum number of 79 individuals were recovered in 2014 and a minimum number of 30 individuals were recovered in 2016, consisting of mainly working-class citizens. Thirty-two children and 47 adults, and seven children and 23 adults, were reported from the two groups, respectively. </w:t>
      </w:r>
    </w:p>
    <w:p w14:paraId="36579FF0"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The analysis identified evidence of difficult lives, including indications of malnutrition and bodily stress, and skeletal degeneration sometimes associated with hard labour. Based on research conducted by the City of Ottawa Archives on funerary practices from the 19th century, steps were taken to follow these guidelines. Caskets were crafted out of pine, painted black, with the human remains wrapped in a shroud.</w:t>
      </w:r>
    </w:p>
    <w:p w14:paraId="5A9F93A7"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Private ecumenical burials at Beechwood Cemetery were held on September 25th, 2017 and October 4th, 2019 to reinter all but two of the individuals from these </w:t>
      </w:r>
      <w:proofErr w:type="spellStart"/>
      <w:r w:rsidRPr="00611340">
        <w:rPr>
          <w:rFonts w:ascii="Myriad Web Pro Condensed" w:hAnsi="Myriad Web Pro Condensed"/>
          <w:szCs w:val="26"/>
          <w:lang w:val="en-CA"/>
        </w:rPr>
        <w:t>disinternments</w:t>
      </w:r>
      <w:proofErr w:type="spellEnd"/>
      <w:r w:rsidRPr="00611340">
        <w:rPr>
          <w:rFonts w:ascii="Myriad Web Pro Condensed" w:hAnsi="Myriad Web Pro Condensed"/>
          <w:szCs w:val="26"/>
          <w:lang w:val="en-CA"/>
        </w:rPr>
        <w:t>. Private, respectful, ecumenical funeral services including music, poetry, hymns, prayers and final committal blessings, complete with an 18th century horse drawn hearse, contemporary to early 1800s funerary practices to reinter the final individuals took place on October 1st, 2017 and October 6th, 2019 at Beechwood Cemetery.</w:t>
      </w:r>
    </w:p>
    <w:p w14:paraId="36F042DD" w14:textId="77777777" w:rsidR="00123AF0" w:rsidRPr="00611340" w:rsidRDefault="00123AF0" w:rsidP="00123AF0">
      <w:pPr>
        <w:rPr>
          <w:rFonts w:ascii="Myriad Web Pro Condensed" w:hAnsi="Myriad Web Pro Condensed"/>
          <w:szCs w:val="26"/>
          <w:lang w:val="en-CA"/>
        </w:rPr>
      </w:pPr>
    </w:p>
    <w:p w14:paraId="33BB7BDA" w14:textId="77777777" w:rsidR="0061563C" w:rsidRPr="00611340" w:rsidRDefault="0061563C" w:rsidP="00123AF0">
      <w:pPr>
        <w:rPr>
          <w:rFonts w:ascii="Myriad Web Pro Condensed" w:hAnsi="Myriad Web Pro Condensed"/>
          <w:szCs w:val="26"/>
          <w:lang w:val="en-CA"/>
        </w:rPr>
      </w:pPr>
    </w:p>
    <w:p w14:paraId="503C6A08" w14:textId="77777777" w:rsidR="0061563C" w:rsidRPr="00611340" w:rsidRDefault="0061563C" w:rsidP="0061563C">
      <w:pPr>
        <w:pStyle w:val="Heading1"/>
        <w:rPr>
          <w:lang w:val="en-CA"/>
        </w:rPr>
      </w:pPr>
      <w:r w:rsidRPr="00611340">
        <w:rPr>
          <w:lang w:val="en-CA"/>
        </w:rPr>
        <w:lastRenderedPageBreak/>
        <w:t xml:space="preserve">Élisabeth Bruyère &amp; St. Marguerite </w:t>
      </w:r>
      <w:proofErr w:type="spellStart"/>
      <w:r w:rsidRPr="00611340">
        <w:rPr>
          <w:lang w:val="en-CA"/>
        </w:rPr>
        <w:t>d’Youville</w:t>
      </w:r>
      <w:proofErr w:type="spellEnd"/>
      <w:r w:rsidRPr="00611340">
        <w:rPr>
          <w:lang w:val="en-CA"/>
        </w:rPr>
        <w:t xml:space="preserve"> Monument</w:t>
      </w:r>
    </w:p>
    <w:p w14:paraId="38BCA659" w14:textId="77777777" w:rsidR="0061563C" w:rsidRPr="00611340" w:rsidRDefault="0061563C" w:rsidP="0061563C">
      <w:pPr>
        <w:pStyle w:val="ListParagraph"/>
        <w:ind w:left="796"/>
        <w:jc w:val="center"/>
        <w:rPr>
          <w:rFonts w:ascii="Myriad Web Pro Condensed" w:hAnsi="Myriad Web Pro Condensed"/>
          <w:color w:val="00B050"/>
          <w:lang w:val="en-CA"/>
        </w:rPr>
      </w:pPr>
      <w:r w:rsidRPr="00611340">
        <w:rPr>
          <w:rFonts w:ascii="Myriad Web Pro Condensed" w:hAnsi="Myriad Web Pro Condensed"/>
          <w:color w:val="00B050"/>
          <w:lang w:val="en-CA"/>
        </w:rPr>
        <w:t>(We don’t recommend taking the path up to the actual statues as it would require back-tracking and eats into the tour. We instead suggest that you point it out from the road or while in NMC)</w:t>
      </w:r>
    </w:p>
    <w:p w14:paraId="38467E52" w14:textId="77777777" w:rsidR="0061563C" w:rsidRPr="00611340" w:rsidRDefault="0061563C" w:rsidP="0061563C">
      <w:pPr>
        <w:rPr>
          <w:rFonts w:ascii="Myriad Web Pro Condensed" w:hAnsi="Myriad Web Pro Condensed"/>
          <w:lang w:val="en-CA"/>
        </w:rPr>
      </w:pPr>
      <w:r w:rsidRPr="00611340">
        <w:rPr>
          <w:rFonts w:ascii="Myriad Web Pro Condensed" w:hAnsi="Myriad Web Pro Condensed"/>
          <w:lang w:val="en-CA"/>
        </w:rPr>
        <w:t>The Élisabeth Bruyère Monument is the central feature of Beechwood’s Station of the Cross section. It is a result of the fundraising efforts of The Beechwood Cemetery Foundation and committee members from the francophone community. The monument was unveiled on May 30, 2007, as part of the City of Ottawa’s 150th anniversary celebrations and the 160th anniversary of the Sisters of Charity of Ottawa.</w:t>
      </w:r>
    </w:p>
    <w:p w14:paraId="0368EF67" w14:textId="77777777" w:rsidR="0061563C" w:rsidRPr="00611340" w:rsidRDefault="0061563C" w:rsidP="0061563C">
      <w:pPr>
        <w:rPr>
          <w:rFonts w:ascii="Myriad Web Pro Condensed" w:hAnsi="Myriad Web Pro Condensed"/>
          <w:lang w:val="en-CA"/>
        </w:rPr>
      </w:pPr>
      <w:r w:rsidRPr="00611340">
        <w:rPr>
          <w:rFonts w:ascii="Myriad Web Pro Condensed" w:hAnsi="Myriad Web Pro Condensed"/>
          <w:lang w:val="en-CA"/>
        </w:rPr>
        <w:t>The monument</w:t>
      </w:r>
      <w:r w:rsidRPr="00611340">
        <w:rPr>
          <w:rStyle w:val="Strong"/>
          <w:rFonts w:ascii="Myriad Web Pro Condensed" w:hAnsi="Myriad Web Pro Condensed"/>
          <w:lang w:val="en-CA"/>
        </w:rPr>
        <w:t xml:space="preserve"> </w:t>
      </w:r>
      <w:r w:rsidRPr="00611340">
        <w:rPr>
          <w:rFonts w:ascii="Myriad Web Pro Condensed" w:hAnsi="Myriad Web Pro Condensed"/>
          <w:lang w:val="en-CA"/>
        </w:rPr>
        <w:t xml:space="preserve">was sculpted by Canadian artist Achim Arthur Klaas and honourably dedicated to two remarkable French Canadian women: Élisabeth Bruyère and St. Marguerite </w:t>
      </w:r>
      <w:proofErr w:type="spellStart"/>
      <w:r w:rsidRPr="00611340">
        <w:rPr>
          <w:rFonts w:ascii="Myriad Web Pro Condensed" w:hAnsi="Myriad Web Pro Condensed"/>
          <w:lang w:val="en-CA"/>
        </w:rPr>
        <w:t>d'Youville</w:t>
      </w:r>
      <w:proofErr w:type="spellEnd"/>
      <w:r w:rsidRPr="00611340">
        <w:rPr>
          <w:rFonts w:ascii="Myriad Web Pro Condensed" w:hAnsi="Myriad Web Pro Condensed"/>
          <w:lang w:val="en-CA"/>
        </w:rPr>
        <w:t xml:space="preserve">. St. Marguerite </w:t>
      </w:r>
      <w:proofErr w:type="spellStart"/>
      <w:r w:rsidRPr="00611340">
        <w:rPr>
          <w:rFonts w:ascii="Myriad Web Pro Condensed" w:hAnsi="Myriad Web Pro Condensed"/>
          <w:lang w:val="en-CA"/>
        </w:rPr>
        <w:t>d’Youville</w:t>
      </w:r>
      <w:proofErr w:type="spellEnd"/>
      <w:r w:rsidRPr="00611340">
        <w:rPr>
          <w:rFonts w:ascii="Myriad Web Pro Condensed" w:hAnsi="Myriad Web Pro Condensed"/>
          <w:lang w:val="en-CA"/>
        </w:rPr>
        <w:t xml:space="preserve"> was the foundress of the Grey Nuns of Montréal, and was the first Canadian-born woman to be canonized. Élisabeth Bruyère was a member of the Grey Nuns and was chosen by the congregation to found the Sisters of Charity of Ottawa. Élisabeth Bruyère is also recognized in Ottawa for her pioneering work in establishing the first bilingual schools of (the then City of) Bytown, a General Hospital, an orphanage and a home for the elderly. Her work in helping the sick, the poor and immigrants in Bytown and its surrounding rural areas is well known.</w:t>
      </w:r>
    </w:p>
    <w:p w14:paraId="6BB4ED33" w14:textId="77777777" w:rsidR="0061563C" w:rsidRPr="00611340" w:rsidRDefault="0061563C" w:rsidP="0061563C">
      <w:pPr>
        <w:ind w:left="851"/>
        <w:rPr>
          <w:rFonts w:ascii="Myriad Web Pro Condensed" w:hAnsi="Myriad Web Pro Condensed"/>
          <w:lang w:val="en-CA"/>
        </w:rPr>
      </w:pPr>
      <w:r w:rsidRPr="00611340">
        <w:rPr>
          <w:rFonts w:ascii="Myriad Web Pro Condensed" w:hAnsi="Myriad Web Pro Condensed"/>
          <w:lang w:val="en-CA"/>
        </w:rPr>
        <w:t>Additional Facts:</w:t>
      </w:r>
    </w:p>
    <w:p w14:paraId="16FCB2DE" w14:textId="77777777" w:rsidR="0061563C" w:rsidRPr="00611340" w:rsidRDefault="0061563C" w:rsidP="0061563C">
      <w:pPr>
        <w:pStyle w:val="ListParagraph"/>
        <w:numPr>
          <w:ilvl w:val="0"/>
          <w:numId w:val="3"/>
        </w:numPr>
        <w:ind w:left="1560"/>
        <w:rPr>
          <w:rFonts w:ascii="Myriad Web Pro Condensed" w:hAnsi="Myriad Web Pro Condensed"/>
          <w:lang w:val="en-CA"/>
        </w:rPr>
      </w:pPr>
      <w:r w:rsidRPr="00611340">
        <w:rPr>
          <w:rFonts w:ascii="Myriad Web Pro Condensed" w:hAnsi="Myriad Web Pro Condensed"/>
          <w:lang w:val="en-CA"/>
        </w:rPr>
        <w:t>Élisabeth Bruyère was confirmed by the first Bishop of Montreal, Bishop Jean-Jacques Lartigue.</w:t>
      </w:r>
    </w:p>
    <w:p w14:paraId="7766B381" w14:textId="77777777" w:rsidR="0061563C" w:rsidRPr="00611340" w:rsidRDefault="0061563C" w:rsidP="0061563C">
      <w:pPr>
        <w:pStyle w:val="ListParagraph"/>
        <w:numPr>
          <w:ilvl w:val="0"/>
          <w:numId w:val="3"/>
        </w:numPr>
        <w:ind w:left="1560"/>
        <w:rPr>
          <w:rFonts w:ascii="Myriad Web Pro Condensed" w:hAnsi="Myriad Web Pro Condensed"/>
          <w:lang w:val="en-CA"/>
        </w:rPr>
      </w:pPr>
      <w:r w:rsidRPr="00611340">
        <w:rPr>
          <w:rFonts w:ascii="Myriad Web Pro Condensed" w:hAnsi="Myriad Web Pro Condensed"/>
          <w:lang w:val="en-CA"/>
        </w:rPr>
        <w:t>Élisabeth Bruyère is known for humility, simplicity and compassion.</w:t>
      </w:r>
    </w:p>
    <w:p w14:paraId="3A01594B" w14:textId="77777777" w:rsidR="0061563C" w:rsidRPr="00611340" w:rsidRDefault="0061563C" w:rsidP="0061563C">
      <w:pPr>
        <w:pStyle w:val="ListParagraph"/>
        <w:numPr>
          <w:ilvl w:val="0"/>
          <w:numId w:val="3"/>
        </w:numPr>
        <w:ind w:left="1560"/>
        <w:rPr>
          <w:rFonts w:ascii="Myriad Web Pro Condensed" w:hAnsi="Myriad Web Pro Condensed"/>
          <w:lang w:val="en-CA"/>
        </w:rPr>
      </w:pPr>
      <w:r w:rsidRPr="00611340">
        <w:rPr>
          <w:rFonts w:ascii="Myriad Web Pro Condensed" w:hAnsi="Myriad Web Pro Condensed"/>
          <w:lang w:val="en-CA"/>
        </w:rPr>
        <w:t xml:space="preserve">St. Marguerite </w:t>
      </w:r>
      <w:proofErr w:type="spellStart"/>
      <w:r w:rsidRPr="00611340">
        <w:rPr>
          <w:rFonts w:ascii="Myriad Web Pro Condensed" w:hAnsi="Myriad Web Pro Condensed"/>
          <w:lang w:val="en-CA"/>
        </w:rPr>
        <w:t>d’Youville</w:t>
      </w:r>
      <w:proofErr w:type="spellEnd"/>
      <w:r w:rsidRPr="00611340">
        <w:rPr>
          <w:rFonts w:ascii="Myriad Web Pro Condensed" w:hAnsi="Myriad Web Pro Condensed"/>
          <w:lang w:val="en-CA"/>
        </w:rPr>
        <w:t xml:space="preserve"> was beatified by Pope John XXIII in 1959 and canonized in 1990 by Pope Jean Paul II.</w:t>
      </w:r>
    </w:p>
    <w:p w14:paraId="071F0210" w14:textId="77777777" w:rsidR="0061563C" w:rsidRPr="00611340" w:rsidRDefault="0061563C" w:rsidP="0061563C">
      <w:pPr>
        <w:rPr>
          <w:rFonts w:ascii="Myriad Web Pro Condensed" w:hAnsi="Myriad Web Pro Condensed"/>
          <w:lang w:val="en-CA"/>
        </w:rPr>
      </w:pPr>
    </w:p>
    <w:p w14:paraId="0C3806BA" w14:textId="77777777" w:rsidR="00123AF0" w:rsidRPr="00611340" w:rsidRDefault="00123AF0" w:rsidP="00123AF0">
      <w:pPr>
        <w:pStyle w:val="Heading1"/>
        <w:rPr>
          <w:lang w:val="en-CA"/>
        </w:rPr>
      </w:pPr>
      <w:r w:rsidRPr="00611340">
        <w:rPr>
          <w:lang w:val="en-CA"/>
        </w:rPr>
        <w:t>Governor General Ramon Hnatyshyn monument (Section 110)</w:t>
      </w:r>
    </w:p>
    <w:p w14:paraId="5C66C491" w14:textId="77777777" w:rsidR="00123AF0" w:rsidRPr="00611340" w:rsidRDefault="00123AF0" w:rsidP="00123AF0">
      <w:pPr>
        <w:rPr>
          <w:rFonts w:ascii="Myriad Web Pro Condensed" w:hAnsi="Myriad Web Pro Condensed"/>
          <w:kern w:val="16"/>
          <w:lang w:val="en-CA"/>
        </w:rPr>
      </w:pPr>
      <w:r w:rsidRPr="00611340">
        <w:rPr>
          <w:rFonts w:ascii="Myriad Web Pro Condensed" w:hAnsi="Myriad Web Pro Condensed"/>
          <w:kern w:val="16"/>
          <w:lang w:val="en-CA"/>
        </w:rPr>
        <w:t>Born in Saskatoon, Saskatchewan on March 16, 1934, Hnatyshyn was sworn in as Canada’s 24</w:t>
      </w:r>
      <w:r w:rsidRPr="00611340">
        <w:rPr>
          <w:rFonts w:ascii="Myriad Web Pro Condensed" w:hAnsi="Myriad Web Pro Condensed"/>
          <w:kern w:val="16"/>
          <w:vertAlign w:val="superscript"/>
          <w:lang w:val="en-CA"/>
        </w:rPr>
        <w:t>th</w:t>
      </w:r>
      <w:r w:rsidRPr="00611340">
        <w:rPr>
          <w:rFonts w:ascii="Myriad Web Pro Condensed" w:hAnsi="Myriad Web Pro Condensed"/>
          <w:kern w:val="16"/>
          <w:lang w:val="en-CA"/>
        </w:rPr>
        <w:t xml:space="preserve"> Governor General on January 29, 1990.  During his term in office, Rideau Hall was reopened to the public and soon became known as a tourist destination. He encouraged the expansion of tours so that all could enjoy visiting the public rooms and historic grounds. In 1991, he created the Governor General’s Summer Concert Series, a popular annual music festival. In 1992, he reopened the historic skating rink, which is now used by members of the public on weekends and by educational institutions throughout the week. </w:t>
      </w:r>
    </w:p>
    <w:p w14:paraId="6D8FD4F3" w14:textId="77777777" w:rsidR="00123AF0" w:rsidRPr="00611340" w:rsidRDefault="00123AF0" w:rsidP="00123AF0">
      <w:pPr>
        <w:rPr>
          <w:rFonts w:ascii="Myriad Web Pro Condensed" w:hAnsi="Myriad Web Pro Condensed"/>
          <w:kern w:val="16"/>
          <w:lang w:val="en-CA"/>
        </w:rPr>
      </w:pPr>
      <w:r w:rsidRPr="00611340">
        <w:rPr>
          <w:rFonts w:ascii="Myriad Web Pro Condensed" w:hAnsi="Myriad Web Pro Condensed"/>
          <w:kern w:val="16"/>
          <w:lang w:val="en-CA"/>
        </w:rPr>
        <w:t xml:space="preserve">The encouragement for the arts in Canada was one of the important accomplishments of Hnatyshyn’s term. In 1992, he and his wife established the Governor General’s Performing Arts Awards and the Ramon John Hnatyshyn Award for Voluntarism in the Arts, to honour lifetime achievement in such fields as drama, dance, music and patronage of the arts. </w:t>
      </w:r>
    </w:p>
    <w:p w14:paraId="41E96C28" w14:textId="77777777" w:rsidR="00123AF0" w:rsidRPr="00611340" w:rsidRDefault="00123AF0" w:rsidP="00123AF0">
      <w:pPr>
        <w:rPr>
          <w:rFonts w:ascii="Myriad Web Pro Condensed" w:hAnsi="Myriad Web Pro Condensed"/>
          <w:kern w:val="16"/>
          <w:lang w:val="en-CA"/>
        </w:rPr>
      </w:pPr>
      <w:r w:rsidRPr="00611340">
        <w:rPr>
          <w:rFonts w:ascii="Myriad Web Pro Condensed" w:hAnsi="Myriad Web Pro Condensed"/>
          <w:kern w:val="16"/>
          <w:lang w:val="en-CA"/>
        </w:rPr>
        <w:t>Hnatyshyn died at the age of 68 on December 18, 2002. As Canada’s Governor General, Ray Hnatyshyn understood the vital need to champion the diversity that enriched Canadian society. He was a strong supporter of the performing arts, he was interested in environmental issues and literacy and was a strong advocate of multiculturalism.</w:t>
      </w:r>
    </w:p>
    <w:p w14:paraId="32E71A5E" w14:textId="77777777" w:rsidR="00123AF0" w:rsidRPr="00611340" w:rsidRDefault="00123AF0" w:rsidP="00123AF0">
      <w:pPr>
        <w:rPr>
          <w:rFonts w:ascii="Myriad Web Pro Condensed" w:hAnsi="Myriad Web Pro Condensed"/>
          <w:szCs w:val="26"/>
          <w:lang w:val="en-CA"/>
        </w:rPr>
      </w:pPr>
    </w:p>
    <w:p w14:paraId="66EB47D6" w14:textId="77777777" w:rsidR="00123AF0" w:rsidRPr="00611340" w:rsidRDefault="00123AF0" w:rsidP="00123AF0">
      <w:pPr>
        <w:rPr>
          <w:rFonts w:ascii="Myriad Web Pro Condensed" w:hAnsi="Myriad Web Pro Condensed"/>
          <w:szCs w:val="26"/>
          <w:lang w:val="en-CA"/>
        </w:rPr>
      </w:pPr>
    </w:p>
    <w:p w14:paraId="6B2FC5B7" w14:textId="77777777" w:rsidR="00123AF0" w:rsidRPr="00611340" w:rsidRDefault="00123AF0" w:rsidP="00123AF0">
      <w:pPr>
        <w:pStyle w:val="Heading1"/>
        <w:rPr>
          <w:lang w:val="en-CA"/>
        </w:rPr>
      </w:pPr>
      <w:r w:rsidRPr="00611340">
        <w:rPr>
          <w:lang w:val="en-CA"/>
        </w:rPr>
        <w:t>National Military Cemetery of the Canadian Forces (Central Feature and Tri-Service Monument)</w:t>
      </w:r>
    </w:p>
    <w:p w14:paraId="22C0E9AE"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The National Military Cemetery of the Canadian Forces was opened in 2001. The central monument was unveiled by then Governor General Adrienne Clarkson at the grand opening ceremony on June 28, 2001. The memorial is dedicated to the men and women of the Canadian Forces who served our country with honour and distinction. The monument is located at the top of a ceremonial walkway, and is flanked by two flagpoles; one flies the Ensign of the Canadian Forces and the other flying the Canadian flag. </w:t>
      </w:r>
    </w:p>
    <w:p w14:paraId="5DD176C6"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The Tri-Service Monument was unveiled on June 28, 2004. The monument has three sides, each one devoted to one branch of the Canadian Forces: the Royal Canadian Navy, the Royal Canadian Air Force and the Canadian Army. Inscribed in each side is a poem for each branch of the Canadian Forces: the Naval Hymn, In Flanders Fields and When I Think of Famous Men. </w:t>
      </w:r>
    </w:p>
    <w:p w14:paraId="47C67D78" w14:textId="77777777" w:rsidR="00123AF0" w:rsidRPr="00611340" w:rsidRDefault="00123AF0" w:rsidP="00123AF0">
      <w:pPr>
        <w:ind w:left="851"/>
        <w:rPr>
          <w:rFonts w:ascii="Myriad Web Pro Condensed" w:hAnsi="Myriad Web Pro Condensed"/>
          <w:lang w:val="en-CA"/>
        </w:rPr>
      </w:pPr>
      <w:r w:rsidRPr="00611340">
        <w:rPr>
          <w:rFonts w:ascii="Myriad Web Pro Condensed" w:hAnsi="Myriad Web Pro Condensed"/>
          <w:lang w:val="en-CA"/>
        </w:rPr>
        <w:t>Additional Facts:</w:t>
      </w:r>
    </w:p>
    <w:p w14:paraId="24C841E2" w14:textId="7AF123CA" w:rsidR="00123AF0" w:rsidRPr="00F93BB7" w:rsidRDefault="00123AF0" w:rsidP="00123AF0">
      <w:pPr>
        <w:pStyle w:val="ListParagraph"/>
        <w:numPr>
          <w:ilvl w:val="0"/>
          <w:numId w:val="2"/>
        </w:numPr>
        <w:ind w:left="1571"/>
        <w:rPr>
          <w:rFonts w:ascii="Myriad Web Pro Condensed" w:hAnsi="Myriad Web Pro Condensed"/>
          <w:b/>
          <w:lang w:val="en-CA"/>
        </w:rPr>
      </w:pPr>
      <w:r w:rsidRPr="00611340">
        <w:rPr>
          <w:rFonts w:ascii="Myriad Web Pro Condensed" w:hAnsi="Myriad Web Pro Condensed"/>
          <w:lang w:val="en-CA"/>
        </w:rPr>
        <w:t xml:space="preserve">It wasn’t until 2007 that the National Military Cemetery of the Canadian Forces, the Veterans’ Section and the Commonwealth War Graves Commission Sections were amalgamated into </w:t>
      </w:r>
      <w:r w:rsidR="00F93BB7" w:rsidRPr="00611340">
        <w:rPr>
          <w:rFonts w:ascii="Myriad Web Pro Condensed" w:hAnsi="Myriad Web Pro Condensed"/>
          <w:lang w:val="en-CA"/>
        </w:rPr>
        <w:t>one and</w:t>
      </w:r>
      <w:r w:rsidRPr="00611340">
        <w:rPr>
          <w:rFonts w:ascii="Myriad Web Pro Condensed" w:hAnsi="Myriad Web Pro Condensed"/>
          <w:lang w:val="en-CA"/>
        </w:rPr>
        <w:t xml:space="preserve"> renamed the National Military Cemetery. These separate sections are connected by a special, interlock stone pathway.</w:t>
      </w:r>
    </w:p>
    <w:p w14:paraId="72A708E4" w14:textId="77777777" w:rsidR="00F93BB7" w:rsidRPr="00611340" w:rsidRDefault="00F93BB7" w:rsidP="00F93BB7">
      <w:pPr>
        <w:pStyle w:val="ListParagraph"/>
        <w:ind w:left="1571"/>
        <w:rPr>
          <w:rFonts w:ascii="Myriad Web Pro Condensed" w:hAnsi="Myriad Web Pro Condensed"/>
          <w:b/>
          <w:lang w:val="en-CA"/>
        </w:rPr>
      </w:pPr>
    </w:p>
    <w:p w14:paraId="3194340C" w14:textId="72ABE05D" w:rsidR="00123AF0" w:rsidRPr="00F93BB7" w:rsidRDefault="00123AF0" w:rsidP="00123AF0">
      <w:pPr>
        <w:pStyle w:val="ListParagraph"/>
        <w:numPr>
          <w:ilvl w:val="0"/>
          <w:numId w:val="2"/>
        </w:numPr>
        <w:ind w:left="1571"/>
        <w:rPr>
          <w:rFonts w:ascii="Myriad Web Pro Condensed" w:hAnsi="Myriad Web Pro Condensed"/>
          <w:b/>
          <w:lang w:val="en-CA"/>
        </w:rPr>
      </w:pPr>
      <w:r w:rsidRPr="00611340">
        <w:rPr>
          <w:rFonts w:ascii="Myriad Web Pro Condensed" w:hAnsi="Myriad Web Pro Condensed"/>
          <w:lang w:val="en-CA"/>
        </w:rPr>
        <w:t xml:space="preserve">Like other military cemeteries, the NMC is very democratic – there is no special section for officers or generals. </w:t>
      </w:r>
      <w:r w:rsidR="0040407B">
        <w:rPr>
          <w:rFonts w:ascii="Myriad Web Pro Condensed" w:hAnsi="Myriad Web Pro Condensed"/>
          <w:lang w:val="en-CA"/>
        </w:rPr>
        <w:t>L</w:t>
      </w:r>
      <w:r w:rsidRPr="00611340">
        <w:rPr>
          <w:rFonts w:ascii="Myriad Web Pro Condensed" w:hAnsi="Myriad Web Pro Condensed"/>
          <w:lang w:val="en-CA"/>
        </w:rPr>
        <w:t>ots are purchased in order, and headstones are all alike in shape and size.</w:t>
      </w:r>
    </w:p>
    <w:p w14:paraId="3374566B" w14:textId="77777777" w:rsidR="00F93BB7" w:rsidRPr="00F93BB7" w:rsidRDefault="00F93BB7" w:rsidP="00F93BB7">
      <w:pPr>
        <w:pStyle w:val="ListParagraph"/>
        <w:rPr>
          <w:rFonts w:ascii="Myriad Web Pro Condensed" w:hAnsi="Myriad Web Pro Condensed"/>
          <w:b/>
          <w:lang w:val="en-CA"/>
        </w:rPr>
      </w:pPr>
    </w:p>
    <w:p w14:paraId="1D9D8C00" w14:textId="77777777" w:rsidR="00123AF0" w:rsidRPr="00F93BB7" w:rsidRDefault="00123AF0" w:rsidP="00123AF0">
      <w:pPr>
        <w:pStyle w:val="ListParagraph"/>
        <w:numPr>
          <w:ilvl w:val="0"/>
          <w:numId w:val="2"/>
        </w:numPr>
        <w:ind w:left="1571"/>
        <w:rPr>
          <w:rFonts w:ascii="Myriad Web Pro Condensed" w:hAnsi="Myriad Web Pro Condensed"/>
          <w:b/>
          <w:lang w:val="en-CA"/>
        </w:rPr>
      </w:pPr>
      <w:r w:rsidRPr="00611340">
        <w:rPr>
          <w:rFonts w:ascii="Myriad Web Pro Condensed" w:hAnsi="Myriad Web Pro Condensed"/>
          <w:lang w:val="en-CA"/>
        </w:rPr>
        <w:t>Also of note are changing demographics – the fact that the full casket burial section is much smaller than the cremation burial section.</w:t>
      </w:r>
    </w:p>
    <w:p w14:paraId="1D3D551A" w14:textId="77777777" w:rsidR="00F93BB7" w:rsidRPr="00611340" w:rsidRDefault="00F93BB7" w:rsidP="00F93BB7">
      <w:pPr>
        <w:pStyle w:val="ListParagraph"/>
        <w:ind w:left="1571"/>
        <w:rPr>
          <w:rFonts w:ascii="Myriad Web Pro Condensed" w:hAnsi="Myriad Web Pro Condensed"/>
          <w:b/>
          <w:lang w:val="en-CA"/>
        </w:rPr>
      </w:pPr>
    </w:p>
    <w:p w14:paraId="40109518" w14:textId="77777777" w:rsidR="00123AF0" w:rsidRPr="00B13FAD" w:rsidRDefault="00123AF0" w:rsidP="00123AF0">
      <w:pPr>
        <w:pStyle w:val="ListParagraph"/>
        <w:numPr>
          <w:ilvl w:val="1"/>
          <w:numId w:val="2"/>
        </w:numPr>
        <w:ind w:left="1560"/>
        <w:rPr>
          <w:rFonts w:ascii="Myriad Web Pro Condensed" w:hAnsi="Myriad Web Pro Condensed"/>
          <w:b/>
          <w:lang w:val="en-CA"/>
        </w:rPr>
      </w:pPr>
      <w:r w:rsidRPr="00611340">
        <w:rPr>
          <w:rFonts w:ascii="Myriad Web Pro Condensed" w:hAnsi="Myriad Web Pro Condensed"/>
          <w:lang w:val="en-CA"/>
        </w:rPr>
        <w:t>Here and in the National Military Cemetery you can point out headstones that don’t have any dates (or at least a death date) on them, and explain that Beechwood, like many cemeteries, offers the option to pre-purchase lots and headstones.</w:t>
      </w:r>
    </w:p>
    <w:p w14:paraId="196AB1F5" w14:textId="77777777" w:rsidR="00B13FAD" w:rsidRPr="00F93BB7" w:rsidRDefault="00B13FAD" w:rsidP="00B13FAD">
      <w:pPr>
        <w:pStyle w:val="ListParagraph"/>
        <w:ind w:left="1560"/>
        <w:rPr>
          <w:rFonts w:ascii="Myriad Web Pro Condensed" w:hAnsi="Myriad Web Pro Condensed"/>
          <w:b/>
          <w:lang w:val="en-CA"/>
        </w:rPr>
      </w:pPr>
    </w:p>
    <w:p w14:paraId="19694B77" w14:textId="6B398C55" w:rsidR="00123AF0" w:rsidRPr="00F93BB7" w:rsidRDefault="00FF0136" w:rsidP="00123AF0">
      <w:pPr>
        <w:pStyle w:val="ListParagraph"/>
        <w:numPr>
          <w:ilvl w:val="0"/>
          <w:numId w:val="2"/>
        </w:numPr>
        <w:ind w:left="1571"/>
        <w:rPr>
          <w:rFonts w:ascii="Myriad Web Pro Condensed" w:hAnsi="Myriad Web Pro Condensed"/>
          <w:b/>
          <w:lang w:val="en-CA"/>
        </w:rPr>
      </w:pPr>
      <w:r w:rsidRPr="00611340">
        <w:rPr>
          <w:rFonts w:ascii="Myriad Web Pro Condensed" w:hAnsi="Myriad Web Pro Condensed"/>
          <w:lang w:val="en-CA"/>
        </w:rPr>
        <w:t>The white wooden crosses, are placeholders for the fallen until a permanent granite headstone takes their place. They were made by Members from 81 Construction Engineering Flight, 8 Mission Support Squadron (8 MSS) in 8 Wing Trenton.</w:t>
      </w:r>
    </w:p>
    <w:p w14:paraId="293688E9" w14:textId="77777777" w:rsidR="00F93BB7" w:rsidRPr="00F93BB7" w:rsidRDefault="00F93BB7" w:rsidP="00F93BB7">
      <w:pPr>
        <w:pStyle w:val="ListParagraph"/>
        <w:rPr>
          <w:rFonts w:ascii="Myriad Web Pro Condensed" w:hAnsi="Myriad Web Pro Condensed"/>
          <w:b/>
          <w:lang w:val="en-CA"/>
        </w:rPr>
      </w:pPr>
    </w:p>
    <w:p w14:paraId="0F64CDC4" w14:textId="07D249E5" w:rsidR="00F93BB7" w:rsidRPr="00F93BB7" w:rsidRDefault="00F93BB7" w:rsidP="00123AF0">
      <w:pPr>
        <w:pStyle w:val="ListParagraph"/>
        <w:numPr>
          <w:ilvl w:val="0"/>
          <w:numId w:val="2"/>
        </w:numPr>
        <w:ind w:left="1571"/>
        <w:rPr>
          <w:rFonts w:ascii="Myriad Web Pro Condensed" w:hAnsi="Myriad Web Pro Condensed"/>
          <w:bCs/>
          <w:lang w:val="en-CA"/>
        </w:rPr>
      </w:pPr>
      <w:r w:rsidRPr="00F93BB7">
        <w:rPr>
          <w:rFonts w:ascii="Myriad Web Pro Condensed" w:hAnsi="Myriad Web Pro Condensed"/>
          <w:bCs/>
          <w:lang w:val="en-CA"/>
        </w:rPr>
        <w:t xml:space="preserve">All of the headstones </w:t>
      </w:r>
      <w:r>
        <w:rPr>
          <w:rFonts w:ascii="Myriad Web Pro Condensed" w:hAnsi="Myriad Web Pro Condensed"/>
          <w:bCs/>
          <w:lang w:val="en-CA"/>
        </w:rPr>
        <w:t>face</w:t>
      </w:r>
      <w:r w:rsidRPr="00F93BB7">
        <w:rPr>
          <w:rFonts w:ascii="Myriad Web Pro Condensed" w:hAnsi="Myriad Web Pro Condensed"/>
          <w:bCs/>
          <w:lang w:val="en-CA"/>
        </w:rPr>
        <w:t xml:space="preserve"> East, to be illuminated with the first light of the day</w:t>
      </w:r>
      <w:r>
        <w:rPr>
          <w:rFonts w:ascii="Myriad Web Pro Condensed" w:hAnsi="Myriad Web Pro Condensed"/>
          <w:bCs/>
          <w:lang w:val="en-CA"/>
        </w:rPr>
        <w:t>.</w:t>
      </w:r>
    </w:p>
    <w:p w14:paraId="7780D830" w14:textId="77777777" w:rsidR="00123AF0" w:rsidRPr="00611340" w:rsidRDefault="00123AF0" w:rsidP="00123AF0">
      <w:pPr>
        <w:rPr>
          <w:rFonts w:ascii="Myriad Web Pro Condensed" w:hAnsi="Myriad Web Pro Condensed"/>
          <w:b/>
          <w:lang w:val="en-CA"/>
        </w:rPr>
      </w:pPr>
    </w:p>
    <w:p w14:paraId="128FDACB" w14:textId="77777777" w:rsidR="00123AF0" w:rsidRPr="00611340" w:rsidRDefault="00123AF0" w:rsidP="00123AF0">
      <w:pPr>
        <w:ind w:left="1200"/>
        <w:rPr>
          <w:rFonts w:ascii="Myriad Web Pro Condensed" w:hAnsi="Myriad Web Pro Condensed"/>
          <w:lang w:val="en-CA"/>
        </w:rPr>
      </w:pPr>
    </w:p>
    <w:p w14:paraId="1CF2D84C" w14:textId="77777777" w:rsidR="00FF0136" w:rsidRPr="00611340" w:rsidRDefault="00FF0136" w:rsidP="00123AF0">
      <w:pPr>
        <w:ind w:left="1200"/>
        <w:rPr>
          <w:rFonts w:ascii="Myriad Web Pro Condensed" w:hAnsi="Myriad Web Pro Condensed"/>
          <w:lang w:val="en-CA"/>
        </w:rPr>
      </w:pPr>
    </w:p>
    <w:p w14:paraId="3582EC74" w14:textId="77777777" w:rsidR="00FF0136" w:rsidRPr="00611340" w:rsidRDefault="00FF0136" w:rsidP="00123AF0">
      <w:pPr>
        <w:ind w:left="1200"/>
        <w:rPr>
          <w:rFonts w:ascii="Myriad Web Pro Condensed" w:hAnsi="Myriad Web Pro Condensed"/>
          <w:lang w:val="en-CA"/>
        </w:rPr>
      </w:pPr>
    </w:p>
    <w:p w14:paraId="3172EFCE" w14:textId="77777777" w:rsidR="00FF0136" w:rsidRPr="00611340" w:rsidRDefault="00FF0136" w:rsidP="00123AF0">
      <w:pPr>
        <w:ind w:left="1200"/>
        <w:rPr>
          <w:rFonts w:ascii="Myriad Web Pro Condensed" w:hAnsi="Myriad Web Pro Condensed"/>
          <w:lang w:val="en-CA"/>
        </w:rPr>
      </w:pPr>
    </w:p>
    <w:p w14:paraId="1C6E80BC" w14:textId="1983B124" w:rsidR="00FF0136" w:rsidRPr="00611340" w:rsidRDefault="00FF0136" w:rsidP="00FF0136">
      <w:pPr>
        <w:pStyle w:val="Heading1"/>
        <w:rPr>
          <w:lang w:val="en-CA"/>
        </w:rPr>
      </w:pPr>
      <w:r w:rsidRPr="00611340">
        <w:rPr>
          <w:lang w:val="en-CA"/>
        </w:rPr>
        <w:lastRenderedPageBreak/>
        <w:t>Military Symbols</w:t>
      </w:r>
    </w:p>
    <w:p w14:paraId="1A4E889E" w14:textId="7B22C399" w:rsidR="00FF0136" w:rsidRPr="00611340" w:rsidRDefault="00FF0136" w:rsidP="00FF0136">
      <w:pPr>
        <w:ind w:left="1200"/>
        <w:jc w:val="center"/>
        <w:rPr>
          <w:rFonts w:ascii="Myriad Web Pro Condensed" w:hAnsi="Myriad Web Pro Condensed"/>
          <w:lang w:val="en-CA"/>
        </w:rPr>
      </w:pPr>
      <w:r w:rsidRPr="00611340">
        <w:rPr>
          <w:rFonts w:ascii="Myriad Web Pro Condensed" w:hAnsi="Myriad Web Pro Condensed"/>
          <w:noProof/>
          <w:lang w:val="en-CA"/>
        </w:rPr>
        <w:drawing>
          <wp:inline distT="0" distB="0" distL="0" distR="0" wp14:anchorId="3C648A4F" wp14:editId="4DCEAAA8">
            <wp:extent cx="5726913" cy="5828595"/>
            <wp:effectExtent l="0" t="0" r="7620" b="1270"/>
            <wp:docPr id="35838841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88416" name="Picture 1" descr="A screenshot of a computer&#10;&#10;AI-generated content may be incorrect."/>
                    <pic:cNvPicPr/>
                  </pic:nvPicPr>
                  <pic:blipFill rotWithShape="1">
                    <a:blip r:embed="rId13"/>
                    <a:srcRect l="37513" t="16081" r="26655" b="16071"/>
                    <a:stretch/>
                  </pic:blipFill>
                  <pic:spPr bwMode="auto">
                    <a:xfrm>
                      <a:off x="0" y="0"/>
                      <a:ext cx="5748875" cy="5850947"/>
                    </a:xfrm>
                    <a:prstGeom prst="rect">
                      <a:avLst/>
                    </a:prstGeom>
                    <a:ln>
                      <a:noFill/>
                    </a:ln>
                    <a:extLst>
                      <a:ext uri="{53640926-AAD7-44D8-BBD7-CCE9431645EC}">
                        <a14:shadowObscured xmlns:a14="http://schemas.microsoft.com/office/drawing/2010/main"/>
                      </a:ext>
                    </a:extLst>
                  </pic:spPr>
                </pic:pic>
              </a:graphicData>
            </a:graphic>
          </wp:inline>
        </w:drawing>
      </w:r>
    </w:p>
    <w:p w14:paraId="22F2B5F9" w14:textId="77777777" w:rsidR="00FF0136" w:rsidRPr="00611340" w:rsidRDefault="00FF0136" w:rsidP="00FF0136">
      <w:pPr>
        <w:rPr>
          <w:rFonts w:ascii="Myriad Web Pro Condensed" w:hAnsi="Myriad Web Pro Condensed"/>
          <w:lang w:val="en-CA"/>
        </w:rPr>
      </w:pPr>
    </w:p>
    <w:p w14:paraId="59801A67" w14:textId="77777777" w:rsidR="00FF0136" w:rsidRPr="00611340" w:rsidRDefault="00FF0136" w:rsidP="00FF0136">
      <w:pPr>
        <w:rPr>
          <w:rFonts w:ascii="Myriad Web Pro Condensed" w:hAnsi="Myriad Web Pro Condensed"/>
          <w:lang w:val="en-CA"/>
        </w:rPr>
      </w:pPr>
    </w:p>
    <w:p w14:paraId="66C89B56" w14:textId="77777777" w:rsidR="00FF0136" w:rsidRDefault="00FF0136" w:rsidP="00FF0136">
      <w:pPr>
        <w:rPr>
          <w:rFonts w:ascii="Myriad Web Pro Condensed" w:hAnsi="Myriad Web Pro Condensed"/>
          <w:lang w:val="en-CA"/>
        </w:rPr>
      </w:pPr>
    </w:p>
    <w:p w14:paraId="1A40BB5C" w14:textId="77777777" w:rsidR="00B13FAD" w:rsidRDefault="00B13FAD" w:rsidP="00FF0136">
      <w:pPr>
        <w:rPr>
          <w:rFonts w:ascii="Myriad Web Pro Condensed" w:hAnsi="Myriad Web Pro Condensed"/>
          <w:lang w:val="en-CA"/>
        </w:rPr>
      </w:pPr>
    </w:p>
    <w:p w14:paraId="4E06E900" w14:textId="7B092560" w:rsidR="00B13FAD" w:rsidRPr="00611340" w:rsidRDefault="00B13FAD" w:rsidP="00FF0136">
      <w:pPr>
        <w:rPr>
          <w:rFonts w:ascii="Myriad Web Pro Condensed" w:hAnsi="Myriad Web Pro Condensed"/>
          <w:lang w:val="en-CA"/>
        </w:rPr>
      </w:pPr>
      <w:r>
        <w:rPr>
          <w:rFonts w:ascii="Myriad Web Pro Condensed" w:hAnsi="Myriad Web Pro Condensed"/>
          <w:lang w:val="en-CA"/>
        </w:rPr>
        <w:t>The bottom two symbols are for the Indigenous community, the third, representing the Metis should be unveiled in 2025.</w:t>
      </w:r>
    </w:p>
    <w:p w14:paraId="39DE027D" w14:textId="77777777" w:rsidR="00FF0136" w:rsidRPr="00611340" w:rsidRDefault="00FF0136" w:rsidP="00FF0136">
      <w:pPr>
        <w:rPr>
          <w:rFonts w:ascii="Myriad Web Pro Condensed" w:hAnsi="Myriad Web Pro Condensed"/>
          <w:lang w:val="en-CA"/>
        </w:rPr>
      </w:pPr>
    </w:p>
    <w:p w14:paraId="3A2A0037" w14:textId="4E075F7B" w:rsidR="005A1E37" w:rsidRPr="00611340" w:rsidRDefault="005A1E37" w:rsidP="00123AF0">
      <w:pPr>
        <w:pStyle w:val="Heading1"/>
        <w:rPr>
          <w:rFonts w:cs="Arial"/>
          <w:lang w:val="en-CA"/>
        </w:rPr>
      </w:pPr>
      <w:r w:rsidRPr="00611340">
        <w:rPr>
          <w:rFonts w:cs="Arial"/>
          <w:lang w:val="en-CA"/>
        </w:rPr>
        <w:lastRenderedPageBreak/>
        <w:t>Braille Monument</w:t>
      </w:r>
    </w:p>
    <w:p w14:paraId="5062BBBC" w14:textId="77777777" w:rsidR="005A1E37" w:rsidRPr="00611340" w:rsidRDefault="005A1E37" w:rsidP="005A1E37">
      <w:pPr>
        <w:pStyle w:val="NoSpacing"/>
        <w:rPr>
          <w:rFonts w:ascii="Myriad Web Pro Condensed" w:hAnsi="Myriad Web Pro Condensed" w:cs="Arial"/>
        </w:rPr>
      </w:pPr>
    </w:p>
    <w:p w14:paraId="0CDA7D13" w14:textId="77777777" w:rsidR="005A1E37" w:rsidRPr="00611340" w:rsidRDefault="005A1E37" w:rsidP="005A1E37">
      <w:pPr>
        <w:pStyle w:val="NoSpacing"/>
        <w:rPr>
          <w:rFonts w:ascii="Myriad Web Pro Condensed" w:hAnsi="Myriad Web Pro Condensed" w:cs="Arial"/>
        </w:rPr>
      </w:pPr>
      <w:r w:rsidRPr="00611340">
        <w:rPr>
          <w:rFonts w:ascii="Myriad Web Pro Condensed" w:hAnsi="Myriad Web Pro Condensed" w:cs="Arial"/>
        </w:rPr>
        <w:t xml:space="preserve">In October of 1998, Cemetery Councillor, Tania Turpin received a call from the Canadian Association of the Deaf. On the phone was a young woman interpreting for Mrs. Yvonne Bertrand, who was looking to set up arrangements for ailing husband. This couple however was anything but an ordinary couple. You see, Mrs. Bertrand was born blind, deaf and mute. She had no concept of colour or sound. Her husband, Mr. Lucien Bart, was blind and deaf as well. The pair had met through the Association of the Deaf many years earlier and had fallen madly in love. </w:t>
      </w:r>
    </w:p>
    <w:p w14:paraId="6A273BD6" w14:textId="77777777" w:rsidR="005A1E37" w:rsidRPr="00611340" w:rsidRDefault="005A1E37" w:rsidP="005A1E37">
      <w:pPr>
        <w:pStyle w:val="NoSpacing"/>
        <w:rPr>
          <w:rFonts w:ascii="Myriad Web Pro Condensed" w:hAnsi="Myriad Web Pro Condensed" w:cs="Arial"/>
        </w:rPr>
      </w:pPr>
    </w:p>
    <w:p w14:paraId="55408CD8" w14:textId="34FD07F6" w:rsidR="005A1E37" w:rsidRPr="00611340" w:rsidRDefault="005A1E37" w:rsidP="005A1E37">
      <w:pPr>
        <w:pStyle w:val="NoSpacing"/>
        <w:rPr>
          <w:rFonts w:ascii="Myriad Web Pro Condensed" w:hAnsi="Myriad Web Pro Condensed" w:cs="Arial"/>
        </w:rPr>
      </w:pPr>
      <w:r w:rsidRPr="00611340">
        <w:rPr>
          <w:rFonts w:ascii="Myriad Web Pro Condensed" w:hAnsi="Myriad Web Pro Condensed" w:cs="Arial"/>
        </w:rPr>
        <w:t>It absolutely broke Mrs. Bertrand’s heart to have to make the arrangements for her husband. Through an interpreter, Mrs. Bertrand would tap her fingers on the interpreter’s open hand in a very similar fashion to that of Morse code. The interpreter would then relay the message to Turpin who would reply and have the interpreter tap out her answer to Mrs. Bertrand. As you can imagine, this process took quite a while. Turpin was determined to ensure Mrs. Bertrand choose exactly what she wanted, the same way any able-bodied client would, but had to be done in a different way. She narrowed it down to three beautiful sections of Beechwood and took Mrs. Bertrand out there so she could get a ‘feel’ for each area. Most of us take for granted the natural beauty of the world, not really noticing the way the trees rustle as we rush into work or the beauty of the flowers as we run past to catch the bus.</w:t>
      </w:r>
    </w:p>
    <w:p w14:paraId="3D52BBB0" w14:textId="77777777" w:rsidR="005A1E37" w:rsidRPr="00611340" w:rsidRDefault="005A1E37" w:rsidP="005A1E37">
      <w:pPr>
        <w:pStyle w:val="NoSpacing"/>
        <w:rPr>
          <w:rFonts w:ascii="Myriad Web Pro Condensed" w:hAnsi="Myriad Web Pro Condensed" w:cs="Arial"/>
        </w:rPr>
      </w:pPr>
    </w:p>
    <w:p w14:paraId="40704281" w14:textId="7E2F67EA" w:rsidR="005A1E37" w:rsidRPr="00611340" w:rsidRDefault="005A1E37" w:rsidP="005A1E37">
      <w:pPr>
        <w:pStyle w:val="NoSpacing"/>
        <w:rPr>
          <w:rFonts w:ascii="Myriad Web Pro Condensed" w:hAnsi="Myriad Web Pro Condensed" w:cs="Arial"/>
        </w:rPr>
      </w:pPr>
      <w:r w:rsidRPr="00611340">
        <w:rPr>
          <w:rFonts w:ascii="Myriad Web Pro Condensed" w:hAnsi="Myriad Web Pro Condensed" w:cs="Arial"/>
        </w:rPr>
        <w:t xml:space="preserve">During the communication process, it became clear to Turpin that Mrs. Bertrand loved her husband more than anything and wanted to honour him properly. It was then that she had the idea to do a brail monument. It would be the same concept as raised lettering, which is easily done with sandblasting, but have it be the raised dots used for the brail letters. Mrs. Bertrand was so excited about this idea. She had the brail done for both their last names so when they would come to visit, they could sit, feel, and read the monument. Sadly, Mr. Bart died before he could feel the monument. Mrs. Bertrand was inconsolable when he passed. When she went to talk with Turpin again, she told her just how proud she was that she could honour her husband and be able to read his name. It meant the world to her. It goes to show you that love is not something that f its into a square box. The way that I interpret love is different from how you interpret love. Mrs. Bertrand had no way to see the world except through touch. Thanks to the brail she was given a real image and connection to her true love. Mrs. Bertrand lived almost another 10 years until she passed in 2008. </w:t>
      </w:r>
    </w:p>
    <w:p w14:paraId="7959ED0B" w14:textId="7857193D" w:rsidR="00123AF0" w:rsidRPr="00611340" w:rsidRDefault="00123AF0" w:rsidP="00123AF0">
      <w:pPr>
        <w:pStyle w:val="Heading1"/>
        <w:rPr>
          <w:lang w:val="en-CA"/>
        </w:rPr>
      </w:pPr>
      <w:r w:rsidRPr="00611340">
        <w:rPr>
          <w:lang w:val="en-CA"/>
        </w:rPr>
        <w:t>St. Charbel monument (Lebanese Christian section)</w:t>
      </w:r>
    </w:p>
    <w:p w14:paraId="09E7B9A8" w14:textId="77777777" w:rsidR="00123AF0" w:rsidRPr="00611340" w:rsidRDefault="00123AF0" w:rsidP="00FF0136">
      <w:pPr>
        <w:pStyle w:val="NoSpacing"/>
        <w:numPr>
          <w:ilvl w:val="0"/>
          <w:numId w:val="22"/>
        </w:numPr>
        <w:rPr>
          <w:rFonts w:ascii="Myriad Web Pro Condensed" w:hAnsi="Myriad Web Pro Condensed"/>
        </w:rPr>
      </w:pPr>
      <w:r w:rsidRPr="00611340">
        <w:rPr>
          <w:rFonts w:ascii="Myriad Web Pro Condensed" w:hAnsi="Myriad Web Pro Condensed"/>
        </w:rPr>
        <w:t>Beechwood has several sections set aside for the specific use of various religious and cultural groups. This section is for the use of the Lebanese St. Charbel Maronite Catholic Church, and was created in 1995. The central feature is a marble statue of St. Charbel.</w:t>
      </w:r>
    </w:p>
    <w:p w14:paraId="19CA22D9" w14:textId="77777777" w:rsidR="00123AF0" w:rsidRPr="00611340" w:rsidRDefault="00123AF0" w:rsidP="00FF0136">
      <w:pPr>
        <w:pStyle w:val="NoSpacing"/>
        <w:numPr>
          <w:ilvl w:val="0"/>
          <w:numId w:val="22"/>
        </w:numPr>
        <w:rPr>
          <w:rFonts w:ascii="Myriad Web Pro Condensed" w:hAnsi="Myriad Web Pro Condensed"/>
        </w:rPr>
      </w:pPr>
      <w:r w:rsidRPr="00611340">
        <w:rPr>
          <w:rFonts w:ascii="Myriad Web Pro Condensed" w:hAnsi="Myriad Web Pro Condensed"/>
        </w:rPr>
        <w:t>Saint Charbel Makhlouf was born on May 8, 1828. He was a Maronite monk and priest from Lebanon. During his life, he obtained a wide reputation for holiness and he has been canonized by the Catholic Church on October 9, 1977.</w:t>
      </w:r>
    </w:p>
    <w:p w14:paraId="7AA796E0" w14:textId="77777777" w:rsidR="00123AF0" w:rsidRPr="00611340" w:rsidRDefault="00123AF0" w:rsidP="00FF0136">
      <w:pPr>
        <w:pStyle w:val="NoSpacing"/>
        <w:numPr>
          <w:ilvl w:val="0"/>
          <w:numId w:val="22"/>
        </w:numPr>
        <w:rPr>
          <w:rFonts w:ascii="Myriad Web Pro Condensed" w:hAnsi="Myriad Web Pro Condensed"/>
        </w:rPr>
      </w:pPr>
      <w:r w:rsidRPr="00611340">
        <w:rPr>
          <w:rFonts w:ascii="Myriad Web Pro Condensed" w:hAnsi="Myriad Web Pro Condensed"/>
        </w:rPr>
        <w:t>In 1875, Charbel was granted by the abbot of the monastery, the privilege of living as a hermit at the Hermitage of Saints Peter and Paul, a chapel under the care of the monastery. He spent the next 23 years living as a solitary hermit, until his death from a stroke on December 24, 1898.</w:t>
      </w:r>
    </w:p>
    <w:p w14:paraId="5522FB4E" w14:textId="728C30E3" w:rsidR="00123AF0" w:rsidRPr="00611340" w:rsidRDefault="00123AF0" w:rsidP="00FF0136">
      <w:pPr>
        <w:pStyle w:val="NoSpacing"/>
        <w:numPr>
          <w:ilvl w:val="0"/>
          <w:numId w:val="22"/>
        </w:numPr>
        <w:rPr>
          <w:rFonts w:ascii="Myriad Web Pro Condensed" w:hAnsi="Myriad Web Pro Condensed"/>
        </w:rPr>
      </w:pPr>
      <w:r w:rsidRPr="00611340">
        <w:rPr>
          <w:rFonts w:ascii="Myriad Web Pro Condensed" w:hAnsi="Myriad Web Pro Condensed"/>
        </w:rPr>
        <w:t xml:space="preserve">Many Maronite Christians have prayer cloths blessed and then place them on the sick, praying to God through the intercession of Saint Charbel, for healing. </w:t>
      </w:r>
    </w:p>
    <w:p w14:paraId="349C9E25" w14:textId="77777777" w:rsidR="00FF0136" w:rsidRPr="00611340" w:rsidRDefault="00FF0136" w:rsidP="00FF0136">
      <w:pPr>
        <w:pStyle w:val="NoSpacing"/>
        <w:ind w:left="720"/>
        <w:rPr>
          <w:rFonts w:ascii="Myriad Web Pro Condensed" w:hAnsi="Myriad Web Pro Condensed"/>
        </w:rPr>
      </w:pPr>
    </w:p>
    <w:p w14:paraId="3C9BC94F" w14:textId="77777777" w:rsidR="00FF0136" w:rsidRPr="00611340" w:rsidRDefault="00FF0136" w:rsidP="00FF0136">
      <w:pPr>
        <w:pStyle w:val="Heading1"/>
        <w:rPr>
          <w:lang w:val="en-CA"/>
        </w:rPr>
      </w:pPr>
      <w:r w:rsidRPr="00611340">
        <w:rPr>
          <w:lang w:val="en-CA"/>
        </w:rPr>
        <w:lastRenderedPageBreak/>
        <w:t>Our Lady of Fatima monument (Portuguese section)</w:t>
      </w:r>
    </w:p>
    <w:p w14:paraId="3F869F0F" w14:textId="77777777" w:rsidR="00FF0136" w:rsidRPr="00611340" w:rsidRDefault="00FF0136" w:rsidP="00FF0136">
      <w:pPr>
        <w:pStyle w:val="NoSpacing"/>
        <w:rPr>
          <w:rFonts w:ascii="Myriad Web Pro Condensed" w:hAnsi="Myriad Web Pro Condensed"/>
        </w:rPr>
      </w:pPr>
      <w:r w:rsidRPr="00611340">
        <w:rPr>
          <w:rFonts w:ascii="Myriad Web Pro Condensed" w:hAnsi="Myriad Web Pro Condensed"/>
        </w:rPr>
        <w:t>This section is set aside for members of the Portuguese community in Ottawa, and features a statue of Our Lady of Fatima. For both this and the Lebanese section, you can note the different styles of monuments from other parts of the cemetery.</w:t>
      </w:r>
    </w:p>
    <w:p w14:paraId="2A90E79B" w14:textId="77777777" w:rsidR="00FF0136" w:rsidRPr="00611340" w:rsidRDefault="00FF0136" w:rsidP="00FF0136">
      <w:pPr>
        <w:pStyle w:val="NoSpacing"/>
        <w:numPr>
          <w:ilvl w:val="0"/>
          <w:numId w:val="21"/>
        </w:numPr>
        <w:rPr>
          <w:rFonts w:ascii="Myriad Web Pro Condensed" w:hAnsi="Myriad Web Pro Condensed"/>
        </w:rPr>
      </w:pPr>
      <w:r w:rsidRPr="00611340">
        <w:rPr>
          <w:rFonts w:ascii="Myriad Web Pro Condensed" w:hAnsi="Myriad Web Pro Condensed"/>
        </w:rPr>
        <w:t>In 1917, Our Lady of Fatima, better known as the Virgin Mary, appeared to three shepherd children in the small village of Fatima in Portugal between May 13, 1917 and October 13, 1917.</w:t>
      </w:r>
    </w:p>
    <w:p w14:paraId="1411E108" w14:textId="77777777" w:rsidR="00FF0136" w:rsidRPr="00611340" w:rsidRDefault="00FF0136" w:rsidP="00FF0136">
      <w:pPr>
        <w:pStyle w:val="NoSpacing"/>
        <w:numPr>
          <w:ilvl w:val="0"/>
          <w:numId w:val="21"/>
        </w:numPr>
        <w:rPr>
          <w:rFonts w:ascii="Myriad Web Pro Condensed" w:hAnsi="Myriad Web Pro Condensed"/>
        </w:rPr>
      </w:pPr>
      <w:r w:rsidRPr="00611340">
        <w:rPr>
          <w:rFonts w:ascii="Myriad Web Pro Condensed" w:hAnsi="Myriad Web Pro Condensed"/>
        </w:rPr>
        <w:t xml:space="preserve">An apparition of ‘a woman all in white, more brilliant than the sun’ presented itself to the three children asking them to pray and devote themselves to the Holy Trinity and to “say the Rosary every day, to bring peace to the world and an end to the war.” </w:t>
      </w:r>
    </w:p>
    <w:p w14:paraId="0CF29A78" w14:textId="77777777" w:rsidR="00FF0136" w:rsidRPr="00611340" w:rsidRDefault="00FF0136" w:rsidP="00FF0136">
      <w:pPr>
        <w:pStyle w:val="NoSpacing"/>
        <w:numPr>
          <w:ilvl w:val="0"/>
          <w:numId w:val="21"/>
        </w:numPr>
        <w:rPr>
          <w:rFonts w:ascii="Myriad Web Pro Condensed" w:hAnsi="Myriad Web Pro Condensed"/>
        </w:rPr>
      </w:pPr>
      <w:r w:rsidRPr="00611340">
        <w:rPr>
          <w:rFonts w:ascii="Myriad Web Pro Condensed" w:hAnsi="Myriad Web Pro Condensed"/>
        </w:rPr>
        <w:t>That same day, 70,000 people had turned out to witness the apparition, following a promise by the woman that she would show the people that the apparitions were true. They saw the sun make three circles and move around the sky in an incredible zigzag movement in a manner which left no doubt in their minds about the veracity of the apparitions. By 1930 the Bishop had approved of the apparitions and they have been approved by the Church as authentic.</w:t>
      </w:r>
    </w:p>
    <w:p w14:paraId="3A0FCB62" w14:textId="3DBD2AB7" w:rsidR="00123AF0" w:rsidRPr="00611340" w:rsidRDefault="00FF0136" w:rsidP="00FF0136">
      <w:pPr>
        <w:pStyle w:val="NoSpacing"/>
        <w:numPr>
          <w:ilvl w:val="0"/>
          <w:numId w:val="21"/>
        </w:numPr>
        <w:rPr>
          <w:rFonts w:ascii="Myriad Web Pro Condensed" w:hAnsi="Myriad Web Pro Condensed"/>
        </w:rPr>
      </w:pPr>
      <w:r w:rsidRPr="00611340">
        <w:rPr>
          <w:rFonts w:ascii="Myriad Web Pro Condensed" w:hAnsi="Myriad Web Pro Condensed"/>
        </w:rPr>
        <w:t>On May 13, 1981, after the assassination attempt on Pope John Paul II, The Holy Father attributed his escape from certain death to the intervention of Our Lady: “... it was a mother's hand that guided the bullet's path and in his throes the Pope halted at the threshold of death.”</w:t>
      </w:r>
    </w:p>
    <w:p w14:paraId="6A280926" w14:textId="77777777" w:rsidR="00FF0136" w:rsidRPr="00611340" w:rsidRDefault="00FF0136" w:rsidP="00FF0136">
      <w:pPr>
        <w:pStyle w:val="NoSpacing"/>
        <w:ind w:left="720"/>
        <w:rPr>
          <w:rFonts w:ascii="Myriad Web Pro Condensed" w:hAnsi="Myriad Web Pro Condensed"/>
        </w:rPr>
      </w:pPr>
    </w:p>
    <w:p w14:paraId="000B7F0E" w14:textId="77777777" w:rsidR="005A1E37" w:rsidRPr="00611340" w:rsidRDefault="005A1E37" w:rsidP="005A1E37">
      <w:pPr>
        <w:pStyle w:val="Heading1"/>
        <w:rPr>
          <w:lang w:val="en-CA"/>
        </w:rPr>
      </w:pPr>
      <w:r w:rsidRPr="00611340">
        <w:rPr>
          <w:lang w:val="en-CA"/>
        </w:rPr>
        <w:t>Ottawa Police Service Memorial Cemetery</w:t>
      </w:r>
    </w:p>
    <w:p w14:paraId="5415F435" w14:textId="77777777" w:rsidR="005A1E37" w:rsidRPr="00611340" w:rsidRDefault="005A1E37" w:rsidP="005A1E37">
      <w:pPr>
        <w:rPr>
          <w:rFonts w:ascii="Myriad Web Pro Condensed" w:hAnsi="Myriad Web Pro Condensed"/>
          <w:lang w:val="en-CA"/>
        </w:rPr>
      </w:pPr>
      <w:r w:rsidRPr="00611340">
        <w:rPr>
          <w:rFonts w:ascii="Myriad Web Pro Condensed" w:hAnsi="Myriad Web Pro Condensed"/>
          <w:lang w:val="en-CA"/>
        </w:rPr>
        <w:t>After a number of years of actively promoting the concept of an Ottawa Police Service Cemetery, the Ottawa Police Association and Senior Officers’ Association, with the support and collaboration of the Ottawa Police Service and The Beechwood Cemetery Foundation, initiated the development of the Ottawa Police Service Memorial Cemetery.</w:t>
      </w:r>
    </w:p>
    <w:p w14:paraId="694670F7" w14:textId="77777777" w:rsidR="005A1E37" w:rsidRPr="00611340" w:rsidRDefault="005A1E37" w:rsidP="005A1E37">
      <w:pPr>
        <w:rPr>
          <w:rFonts w:ascii="Myriad Web Pro Condensed" w:hAnsi="Myriad Web Pro Condensed"/>
          <w:lang w:val="en-CA"/>
        </w:rPr>
      </w:pPr>
      <w:r w:rsidRPr="00611340">
        <w:rPr>
          <w:rFonts w:ascii="Myriad Web Pro Condensed" w:hAnsi="Myriad Web Pro Condensed"/>
          <w:lang w:val="en-CA"/>
        </w:rPr>
        <w:t>Officially opened in October 2011, the Cemetery is offered to all OPS regular members, Veterans of all amalgamated police forces and civilians in employ of the Ottawa Police Service and their families. Unveiled in 2021, a monument to the Ottawa Police Service stands prominently in the center of the section.</w:t>
      </w:r>
    </w:p>
    <w:p w14:paraId="4E68A7CB" w14:textId="77777777" w:rsidR="005A1E37" w:rsidRPr="00611340" w:rsidRDefault="005A1E37" w:rsidP="005A1E37">
      <w:pPr>
        <w:rPr>
          <w:rFonts w:ascii="Myriad Web Pro Condensed" w:hAnsi="Myriad Web Pro Condensed"/>
          <w:lang w:val="en-CA"/>
        </w:rPr>
      </w:pPr>
      <w:r w:rsidRPr="00611340">
        <w:rPr>
          <w:rFonts w:ascii="Myriad Web Pro Condensed" w:hAnsi="Myriad Web Pro Condensed"/>
          <w:lang w:val="en-CA"/>
        </w:rPr>
        <w:t>Responsible for the Cemetery’s landscaping and maintenance, Beechwood will continue to demonstrate its commitment to OPS members and their families for decades to come, having set aside a parcel of land that will provide for over 350 lots of varying sizes.</w:t>
      </w:r>
    </w:p>
    <w:p w14:paraId="2FCDAA50" w14:textId="77777777" w:rsidR="005A1E37" w:rsidRPr="00611340" w:rsidRDefault="005A1E37" w:rsidP="00FF0136">
      <w:pPr>
        <w:pStyle w:val="NoSpacing"/>
        <w:ind w:left="720"/>
        <w:rPr>
          <w:rFonts w:ascii="Myriad Web Pro Condensed" w:hAnsi="Myriad Web Pro Condensed"/>
        </w:rPr>
      </w:pPr>
    </w:p>
    <w:p w14:paraId="0AFA4599" w14:textId="77777777" w:rsidR="00123AF0" w:rsidRPr="00611340" w:rsidRDefault="00123AF0" w:rsidP="00123AF0">
      <w:pPr>
        <w:pStyle w:val="Heading1"/>
        <w:rPr>
          <w:lang w:val="en-CA"/>
        </w:rPr>
      </w:pPr>
      <w:r w:rsidRPr="00611340">
        <w:rPr>
          <w:lang w:val="en-CA"/>
        </w:rPr>
        <w:t xml:space="preserve">CSIS National Memorial Cemetery </w:t>
      </w:r>
    </w:p>
    <w:p w14:paraId="3E4CADA3" w14:textId="77777777" w:rsidR="00123AF0" w:rsidRPr="00611340" w:rsidRDefault="00123AF0" w:rsidP="00123AF0">
      <w:pPr>
        <w:rPr>
          <w:rFonts w:ascii="Myriad Web Pro Condensed" w:hAnsi="Myriad Web Pro Condensed"/>
          <w:bCs/>
          <w:lang w:val="en-CA"/>
        </w:rPr>
      </w:pPr>
      <w:r w:rsidRPr="00611340">
        <w:rPr>
          <w:rFonts w:ascii="Myriad Web Pro Condensed" w:hAnsi="Myriad Web Pro Condensed"/>
          <w:bCs/>
          <w:lang w:val="en-CA"/>
        </w:rPr>
        <w:t>Created in 2015, but not announced publicly until 2017, the CSIS National Memorial Cemetery provides a dignified resting place for CSIS employees and their families. On October 30th, 2020, CSIS and Pillar Society leadership unveiled the CSIS National Monument in the new parade square. The granite monument stands over 10 feet tall and is engraved on both sides with the CSIS crest and name in both official languages. It is an impressive anchor to the CSIS NMC site and its installation marked the completion of Phase 1 of the Pillar Project.</w:t>
      </w:r>
    </w:p>
    <w:p w14:paraId="1EAE22C1" w14:textId="77777777" w:rsidR="00123AF0" w:rsidRPr="00611340" w:rsidRDefault="00123AF0" w:rsidP="00123AF0">
      <w:pPr>
        <w:rPr>
          <w:rFonts w:ascii="Myriad Web Pro Condensed" w:hAnsi="Myriad Web Pro Condensed"/>
          <w:bCs/>
          <w:lang w:val="en-CA"/>
        </w:rPr>
      </w:pPr>
      <w:r w:rsidRPr="00611340">
        <w:rPr>
          <w:rFonts w:ascii="Myriad Web Pro Condensed" w:hAnsi="Myriad Web Pro Condensed"/>
          <w:bCs/>
          <w:lang w:val="en-CA"/>
        </w:rPr>
        <w:t>Additional Fact:</w:t>
      </w:r>
    </w:p>
    <w:p w14:paraId="1978061B" w14:textId="77777777" w:rsidR="00123AF0" w:rsidRPr="00611340" w:rsidRDefault="00123AF0" w:rsidP="00123AF0">
      <w:pPr>
        <w:pStyle w:val="ListParagraph"/>
        <w:numPr>
          <w:ilvl w:val="0"/>
          <w:numId w:val="13"/>
        </w:numPr>
        <w:rPr>
          <w:rFonts w:ascii="Myriad Web Pro Condensed" w:hAnsi="Myriad Web Pro Condensed"/>
          <w:bCs/>
          <w:lang w:val="en-CA"/>
        </w:rPr>
      </w:pPr>
      <w:r w:rsidRPr="00611340">
        <w:rPr>
          <w:rFonts w:ascii="Myriad Web Pro Condensed" w:hAnsi="Myriad Web Pro Condensed"/>
          <w:bCs/>
          <w:lang w:val="en-CA"/>
        </w:rPr>
        <w:t>the CSIS National Memorial Cemetery is the only dedicated spy cemetery in the Western world.</w:t>
      </w:r>
    </w:p>
    <w:p w14:paraId="17D14203" w14:textId="77777777" w:rsidR="00123AF0" w:rsidRPr="00611340" w:rsidRDefault="00123AF0" w:rsidP="00123AF0">
      <w:pPr>
        <w:pStyle w:val="Heading1"/>
        <w:rPr>
          <w:lang w:val="en-CA"/>
        </w:rPr>
      </w:pPr>
      <w:r w:rsidRPr="00611340">
        <w:rPr>
          <w:lang w:val="en-CA"/>
        </w:rPr>
        <w:lastRenderedPageBreak/>
        <w:t>RCMP National Memorial Cemetery</w:t>
      </w:r>
    </w:p>
    <w:p w14:paraId="51DE2895"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The RCMP National Memorial Cemetery was officially dedicated on October 17, 2004, and is open to retired and current members of the RCMP, civilian members, special constables, civil servants who have 20 years or more of uninterrupted service with the RCMP and members of their families. The Cemetery features a beautiful granite memorial, a parade square and a statue and monument to the memory of fallen officers.</w:t>
      </w:r>
    </w:p>
    <w:p w14:paraId="52C7BE82"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The Cemetery is large enough to provide for over 5,000 interments, and Beechwood has also built two granite walls containing 96 niches for cremated remains, with space for thousands more niches in the years ahead.</w:t>
      </w:r>
    </w:p>
    <w:p w14:paraId="53E46E06" w14:textId="77777777" w:rsidR="00123AF0" w:rsidRPr="00611340" w:rsidRDefault="00123AF0" w:rsidP="00123AF0">
      <w:pPr>
        <w:rPr>
          <w:rFonts w:ascii="Myriad Web Pro Condensed" w:hAnsi="Myriad Web Pro Condensed"/>
          <w:bCs/>
          <w:lang w:val="en-CA"/>
        </w:rPr>
      </w:pPr>
      <w:r w:rsidRPr="00611340">
        <w:rPr>
          <w:rFonts w:ascii="Myriad Web Pro Condensed" w:hAnsi="Myriad Web Pro Condensed"/>
          <w:bCs/>
          <w:lang w:val="en-CA"/>
        </w:rPr>
        <w:t>On September 23rd, 2017, in celebration of Canada’s 150th anniversary and as part of the Canadian Police and Peace Officers Memorial Service weekend, the RCMP Veterans Association- Ottawa Division lit a commemorative torch at Parliament Hill. Given life from Centennial Flame this commemorative torch was then transported across Ottawa via a walk, run relay and march to the RCMP National Memorial Cemetery. This flame then lit the central granite pillar, to service as a constant reminder of our profound respect for those who have passed before us.</w:t>
      </w:r>
    </w:p>
    <w:p w14:paraId="7D5DAC20" w14:textId="77777777" w:rsidR="00123AF0" w:rsidRPr="00611340" w:rsidRDefault="00123AF0" w:rsidP="00123AF0">
      <w:pPr>
        <w:rPr>
          <w:rFonts w:ascii="Myriad Web Pro Condensed" w:hAnsi="Myriad Web Pro Condensed"/>
          <w:bCs/>
          <w:lang w:val="en-CA"/>
        </w:rPr>
      </w:pPr>
      <w:r w:rsidRPr="00611340">
        <w:rPr>
          <w:rFonts w:ascii="Myriad Web Pro Condensed" w:hAnsi="Myriad Web Pro Condensed"/>
          <w:bCs/>
          <w:lang w:val="en-CA"/>
        </w:rPr>
        <w:t>Pillar one – The globe -</w:t>
      </w:r>
      <w:r w:rsidRPr="00611340">
        <w:rPr>
          <w:rFonts w:ascii="Myriad Web Pro Condensed" w:hAnsi="Myriad Web Pro Condensed"/>
        </w:rPr>
        <w:t xml:space="preserve"> </w:t>
      </w:r>
      <w:r w:rsidRPr="00611340">
        <w:rPr>
          <w:rFonts w:ascii="Myriad Web Pro Condensed" w:hAnsi="Myriad Web Pro Condensed"/>
          <w:bCs/>
          <w:lang w:val="en-CA"/>
        </w:rPr>
        <w:t>representing the RCMP as an international police service, with involvement in peacekeeping, international policing missions and international Liaison Officers worldwide.</w:t>
      </w:r>
    </w:p>
    <w:p w14:paraId="0DA14090"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Pillar 2 – Memorial Flame – Will be lit during special RCMP services</w:t>
      </w:r>
    </w:p>
    <w:p w14:paraId="7E368E61" w14:textId="77777777" w:rsidR="00123AF0" w:rsidRPr="00611340" w:rsidRDefault="00123AF0" w:rsidP="00123AF0">
      <w:pPr>
        <w:rPr>
          <w:rFonts w:ascii="Myriad Web Pro Condensed" w:hAnsi="Myriad Web Pro Condensed"/>
          <w:szCs w:val="26"/>
          <w:lang w:val="en-CA"/>
        </w:rPr>
      </w:pPr>
      <w:r w:rsidRPr="00611340">
        <w:rPr>
          <w:rFonts w:ascii="Myriad Web Pro Condensed" w:hAnsi="Myriad Web Pro Condensed"/>
          <w:szCs w:val="26"/>
          <w:lang w:val="en-CA"/>
        </w:rPr>
        <w:t xml:space="preserve">Pillar 3- Scales of Justice- is representative of the RCMP’s “raison d’être” or “our reason for being”. </w:t>
      </w:r>
    </w:p>
    <w:p w14:paraId="0E0116AD" w14:textId="77777777" w:rsidR="00123AF0" w:rsidRPr="00611340" w:rsidRDefault="00123AF0" w:rsidP="00123AF0">
      <w:pPr>
        <w:rPr>
          <w:rFonts w:ascii="Myriad Web Pro Condensed" w:hAnsi="Myriad Web Pro Condensed"/>
          <w:lang w:val="en-CA"/>
        </w:rPr>
      </w:pPr>
    </w:p>
    <w:p w14:paraId="5ACFB301" w14:textId="77777777" w:rsidR="00123AF0" w:rsidRPr="00611340" w:rsidRDefault="00123AF0" w:rsidP="00123AF0">
      <w:pPr>
        <w:ind w:left="851"/>
        <w:rPr>
          <w:rFonts w:ascii="Myriad Web Pro Condensed" w:hAnsi="Myriad Web Pro Condensed"/>
          <w:lang w:val="en-CA"/>
        </w:rPr>
      </w:pPr>
      <w:r w:rsidRPr="00611340">
        <w:rPr>
          <w:rFonts w:ascii="Myriad Web Pro Condensed" w:hAnsi="Myriad Web Pro Condensed"/>
          <w:lang w:val="en-CA"/>
        </w:rPr>
        <w:t>Additional Facts:</w:t>
      </w:r>
    </w:p>
    <w:p w14:paraId="6D130421" w14:textId="77777777" w:rsidR="00123AF0" w:rsidRPr="00611340" w:rsidRDefault="00123AF0" w:rsidP="00123AF0">
      <w:pPr>
        <w:pStyle w:val="ListParagraph"/>
        <w:numPr>
          <w:ilvl w:val="0"/>
          <w:numId w:val="12"/>
        </w:numPr>
        <w:rPr>
          <w:rFonts w:ascii="Myriad Web Pro Condensed" w:hAnsi="Myriad Web Pro Condensed"/>
          <w:b/>
          <w:lang w:val="en-CA"/>
        </w:rPr>
      </w:pPr>
      <w:r w:rsidRPr="00611340">
        <w:rPr>
          <w:rFonts w:ascii="Myriad Web Pro Condensed" w:hAnsi="Myriad Web Pro Condensed"/>
          <w:lang w:val="en-CA"/>
        </w:rPr>
        <w:t xml:space="preserve">The RCMP National Memorial Cemetery contains a monument to Constable Marmaduke </w:t>
      </w:r>
      <w:proofErr w:type="spellStart"/>
      <w:r w:rsidRPr="00611340">
        <w:rPr>
          <w:rFonts w:ascii="Myriad Web Pro Condensed" w:hAnsi="Myriad Web Pro Condensed"/>
          <w:lang w:val="en-CA"/>
        </w:rPr>
        <w:t>Graburn</w:t>
      </w:r>
      <w:proofErr w:type="spellEnd"/>
      <w:r w:rsidRPr="00611340">
        <w:rPr>
          <w:rFonts w:ascii="Myriad Web Pro Condensed" w:hAnsi="Myriad Web Pro Condensed"/>
          <w:lang w:val="en-CA"/>
        </w:rPr>
        <w:t xml:space="preserve">, the first Northwest Mounted Police Officer to be killed in the line of duty. </w:t>
      </w:r>
      <w:proofErr w:type="spellStart"/>
      <w:r w:rsidRPr="00611340">
        <w:rPr>
          <w:rFonts w:ascii="Myriad Web Pro Condensed" w:hAnsi="Myriad Web Pro Condensed"/>
          <w:lang w:val="en-CA"/>
        </w:rPr>
        <w:t>Cst</w:t>
      </w:r>
      <w:proofErr w:type="spellEnd"/>
      <w:r w:rsidRPr="00611340">
        <w:rPr>
          <w:rFonts w:ascii="Myriad Web Pro Condensed" w:hAnsi="Myriad Web Pro Condensed"/>
          <w:lang w:val="en-CA"/>
        </w:rPr>
        <w:t xml:space="preserve">. </w:t>
      </w:r>
      <w:proofErr w:type="spellStart"/>
      <w:r w:rsidRPr="00611340">
        <w:rPr>
          <w:rFonts w:ascii="Myriad Web Pro Condensed" w:hAnsi="Myriad Web Pro Condensed"/>
          <w:lang w:val="en-CA"/>
        </w:rPr>
        <w:t>Graburn</w:t>
      </w:r>
      <w:proofErr w:type="spellEnd"/>
      <w:r w:rsidRPr="00611340">
        <w:rPr>
          <w:rFonts w:ascii="Myriad Web Pro Condensed" w:hAnsi="Myriad Web Pro Condensed"/>
          <w:lang w:val="en-CA"/>
        </w:rPr>
        <w:t xml:space="preserve"> is buried at Fort Walsh, Saskatchewan. This is also just a lovely monument – note the striations in the sedimentary limestone.</w:t>
      </w:r>
    </w:p>
    <w:p w14:paraId="0D924CDE" w14:textId="77777777" w:rsidR="00123AF0" w:rsidRDefault="00123AF0" w:rsidP="00123AF0">
      <w:pPr>
        <w:pStyle w:val="ListParagraph"/>
        <w:numPr>
          <w:ilvl w:val="0"/>
          <w:numId w:val="11"/>
        </w:numPr>
        <w:rPr>
          <w:rFonts w:ascii="Myriad Web Pro Condensed" w:hAnsi="Myriad Web Pro Condensed"/>
          <w:lang w:val="en-CA"/>
        </w:rPr>
      </w:pPr>
      <w:r w:rsidRPr="00611340">
        <w:rPr>
          <w:rFonts w:ascii="Myriad Web Pro Condensed" w:hAnsi="Myriad Web Pro Condensed"/>
          <w:lang w:val="en-CA"/>
        </w:rPr>
        <w:t xml:space="preserve">The RCMP National Memorial Cemetery is unique: unlike the majority of other military and para-military cemeteries, it does not limit the number of family members eligible to be buried. For example, the NMC only allows for one family member to be buried with the identified CF member or Veteran. </w:t>
      </w:r>
    </w:p>
    <w:p w14:paraId="2DB25406" w14:textId="0D48003C" w:rsidR="00611340" w:rsidRPr="00611340" w:rsidRDefault="00611340" w:rsidP="00611340">
      <w:pPr>
        <w:rPr>
          <w:rFonts w:ascii="Myriad Web Pro Condensed" w:hAnsi="Myriad Web Pro Condensed"/>
          <w:lang w:val="en-CA"/>
        </w:rPr>
      </w:pPr>
      <w:r>
        <w:rPr>
          <w:rFonts w:ascii="Myriad Web Pro Condensed" w:hAnsi="Myriad Web Pro Condensed"/>
          <w:lang w:val="en-CA"/>
        </w:rPr>
        <w:t xml:space="preserve">Beechwood’s </w:t>
      </w:r>
      <w:proofErr w:type="spellStart"/>
      <w:r>
        <w:rPr>
          <w:rFonts w:ascii="Myriad Web Pro Condensed" w:hAnsi="Myriad Web Pro Condensed"/>
          <w:lang w:val="en-CA"/>
        </w:rPr>
        <w:t>workyard</w:t>
      </w:r>
      <w:proofErr w:type="spellEnd"/>
    </w:p>
    <w:p w14:paraId="3082D57A" w14:textId="77777777" w:rsidR="00161904" w:rsidRPr="00611340" w:rsidRDefault="00161904" w:rsidP="00161904">
      <w:pPr>
        <w:pStyle w:val="Heading1"/>
        <w:rPr>
          <w:lang w:val="en-CA"/>
        </w:rPr>
      </w:pPr>
      <w:r w:rsidRPr="00611340">
        <w:rPr>
          <w:lang w:val="en-CA"/>
        </w:rPr>
        <w:t>Something to point out while walking</w:t>
      </w:r>
    </w:p>
    <w:p w14:paraId="264480B0" w14:textId="77777777" w:rsidR="00161904" w:rsidRPr="00611340" w:rsidRDefault="00161904" w:rsidP="00161904">
      <w:pPr>
        <w:rPr>
          <w:rFonts w:ascii="Myriad Web Pro Condensed" w:hAnsi="Myriad Web Pro Condensed"/>
          <w:szCs w:val="26"/>
          <w:lang w:val="en-CA"/>
        </w:rPr>
      </w:pPr>
      <w:r w:rsidRPr="00611340">
        <w:rPr>
          <w:rFonts w:ascii="Myriad Web Pro Condensed" w:hAnsi="Myriad Web Pro Condensed"/>
          <w:szCs w:val="26"/>
          <w:lang w:val="en-CA"/>
        </w:rPr>
        <w:t>According to Beechwood’s bylaws, the only monument material we are allowed to use is Granite. However, this wasn’t always the case. Marble, sandstone and limestone and even metal was used but unfortunately they don’t stand the test of time. They crumble, thin and even fall over. For the longevity of our grounds, Beechwood only allows granite monuments.</w:t>
      </w:r>
    </w:p>
    <w:p w14:paraId="57DC10F1" w14:textId="77777777" w:rsidR="00161904" w:rsidRPr="00611340" w:rsidRDefault="00161904" w:rsidP="00123AF0">
      <w:pPr>
        <w:rPr>
          <w:rFonts w:ascii="Myriad Web Pro Condensed" w:hAnsi="Myriad Web Pro Condensed"/>
          <w:szCs w:val="26"/>
          <w:lang w:val="en-CA"/>
        </w:rPr>
      </w:pPr>
    </w:p>
    <w:p w14:paraId="239D0098" w14:textId="77777777" w:rsidR="00123AF0" w:rsidRPr="00611340" w:rsidRDefault="00123AF0" w:rsidP="00123AF0">
      <w:pPr>
        <w:pStyle w:val="Heading1"/>
        <w:rPr>
          <w:lang w:val="en-CA"/>
        </w:rPr>
      </w:pPr>
      <w:r w:rsidRPr="00611340">
        <w:rPr>
          <w:lang w:val="en-CA"/>
        </w:rPr>
        <w:lastRenderedPageBreak/>
        <w:t xml:space="preserve">Monument to the Canadian Victims of 9/11 </w:t>
      </w:r>
    </w:p>
    <w:p w14:paraId="592C90F2"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In 2002, </w:t>
      </w:r>
      <w:r w:rsidRPr="00611340">
        <w:rPr>
          <w:rFonts w:ascii="Myriad Web Pro Condensed" w:hAnsi="Myriad Web Pro Condensed"/>
          <w:szCs w:val="22"/>
          <w:lang w:val="en-CA"/>
        </w:rPr>
        <w:t xml:space="preserve">Beechwood Cemetery </w:t>
      </w:r>
      <w:r w:rsidRPr="00611340">
        <w:rPr>
          <w:rFonts w:ascii="Myriad Web Pro Condensed" w:hAnsi="Myriad Web Pro Condensed"/>
          <w:lang w:val="en-CA"/>
        </w:rPr>
        <w:t>was one of the first Canadian institutions to erect a monument dedicated to the Canadian victims of 9 /11.</w:t>
      </w:r>
    </w:p>
    <w:p w14:paraId="1DC189EE"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On September 11, 2002, Beechwood invited the families of the Canadian victims of 9/11 to the unveiling of this monument. At the ceremony, each family member was invited to place a keepsake from their loved one in a solid cherry wood sarcophagus which was buried in front of the monument. This site is visited frequently by family, friends and the public wishing to pay their respects to the Canadian victims of the September 11 attack.</w:t>
      </w:r>
    </w:p>
    <w:p w14:paraId="24D52629" w14:textId="77777777" w:rsidR="00123AF0" w:rsidRPr="00611340" w:rsidRDefault="00123AF0" w:rsidP="00123AF0">
      <w:pPr>
        <w:ind w:left="851"/>
        <w:rPr>
          <w:rFonts w:ascii="Myriad Web Pro Condensed" w:hAnsi="Myriad Web Pro Condensed"/>
          <w:lang w:val="en-CA"/>
        </w:rPr>
      </w:pPr>
      <w:r w:rsidRPr="00611340">
        <w:rPr>
          <w:rFonts w:ascii="Myriad Web Pro Condensed" w:hAnsi="Myriad Web Pro Condensed"/>
          <w:lang w:val="en-CA"/>
        </w:rPr>
        <w:t>Additional Facts:</w:t>
      </w:r>
    </w:p>
    <w:p w14:paraId="2025BD4D" w14:textId="77777777" w:rsidR="00123AF0" w:rsidRPr="00611340" w:rsidRDefault="00123AF0" w:rsidP="00123AF0">
      <w:pPr>
        <w:pStyle w:val="ListParagraph"/>
        <w:numPr>
          <w:ilvl w:val="0"/>
          <w:numId w:val="19"/>
        </w:numPr>
        <w:ind w:left="1571"/>
        <w:rPr>
          <w:rFonts w:ascii="Myriad Web Pro Condensed" w:hAnsi="Myriad Web Pro Condensed"/>
          <w:lang w:val="en-CA"/>
        </w:rPr>
      </w:pPr>
      <w:r w:rsidRPr="00611340">
        <w:rPr>
          <w:rFonts w:ascii="Myriad Web Pro Condensed" w:hAnsi="Myriad Web Pro Condensed"/>
          <w:lang w:val="en-CA"/>
        </w:rPr>
        <w:t xml:space="preserve">Beechwood staff provided the impetus to have the monument erected. </w:t>
      </w:r>
    </w:p>
    <w:p w14:paraId="62DBF49C" w14:textId="77777777" w:rsidR="00123AF0" w:rsidRPr="00611340" w:rsidRDefault="00123AF0" w:rsidP="00123AF0">
      <w:pPr>
        <w:pStyle w:val="ListParagraph"/>
        <w:numPr>
          <w:ilvl w:val="0"/>
          <w:numId w:val="19"/>
        </w:numPr>
        <w:ind w:left="1571"/>
        <w:rPr>
          <w:rFonts w:ascii="Myriad Web Pro Condensed" w:hAnsi="Myriad Web Pro Condensed"/>
          <w:lang w:val="en-CA"/>
        </w:rPr>
      </w:pPr>
      <w:r w:rsidRPr="00611340">
        <w:rPr>
          <w:rFonts w:ascii="Myriad Web Pro Condensed" w:hAnsi="Myriad Web Pro Condensed"/>
          <w:lang w:val="en-CA"/>
        </w:rPr>
        <w:t>Beechwood hosts a memorial service on milestone anniversary years (the 20</w:t>
      </w:r>
      <w:r w:rsidRPr="00611340">
        <w:rPr>
          <w:rFonts w:ascii="Myriad Web Pro Condensed" w:hAnsi="Myriad Web Pro Condensed"/>
          <w:vertAlign w:val="superscript"/>
          <w:lang w:val="en-CA"/>
        </w:rPr>
        <w:t>th</w:t>
      </w:r>
      <w:r w:rsidRPr="00611340">
        <w:rPr>
          <w:rFonts w:ascii="Myriad Web Pro Condensed" w:hAnsi="Myriad Web Pro Condensed"/>
          <w:lang w:val="en-CA"/>
        </w:rPr>
        <w:t xml:space="preserve"> anniversary, the 25</w:t>
      </w:r>
      <w:r w:rsidRPr="00611340">
        <w:rPr>
          <w:rFonts w:ascii="Myriad Web Pro Condensed" w:hAnsi="Myriad Web Pro Condensed"/>
          <w:vertAlign w:val="superscript"/>
          <w:lang w:val="en-CA"/>
        </w:rPr>
        <w:t>th</w:t>
      </w:r>
      <w:r w:rsidRPr="00611340">
        <w:rPr>
          <w:rFonts w:ascii="Myriad Web Pro Condensed" w:hAnsi="Myriad Web Pro Condensed"/>
          <w:lang w:val="en-CA"/>
        </w:rPr>
        <w:t xml:space="preserve"> anniversary, </w:t>
      </w:r>
      <w:proofErr w:type="spellStart"/>
      <w:r w:rsidRPr="00611340">
        <w:rPr>
          <w:rFonts w:ascii="Myriad Web Pro Condensed" w:hAnsi="Myriad Web Pro Condensed"/>
          <w:lang w:val="en-CA"/>
        </w:rPr>
        <w:t>etc</w:t>
      </w:r>
      <w:proofErr w:type="spellEnd"/>
      <w:r w:rsidRPr="00611340">
        <w:rPr>
          <w:rFonts w:ascii="Myriad Web Pro Condensed" w:hAnsi="Myriad Web Pro Condensed"/>
          <w:lang w:val="en-CA"/>
        </w:rPr>
        <w:t>).</w:t>
      </w:r>
    </w:p>
    <w:p w14:paraId="66689180" w14:textId="77777777" w:rsidR="00123AF0" w:rsidRPr="00161904" w:rsidRDefault="00123AF0" w:rsidP="00123AF0">
      <w:pPr>
        <w:rPr>
          <w:rFonts w:ascii="Myriad Web Pro Condensed" w:hAnsi="Myriad Web Pro Condensed"/>
          <w:szCs w:val="26"/>
        </w:rPr>
      </w:pPr>
    </w:p>
    <w:p w14:paraId="54A2CA2B" w14:textId="77777777" w:rsidR="00123AF0" w:rsidRPr="00611340" w:rsidRDefault="00123AF0" w:rsidP="00123AF0">
      <w:pPr>
        <w:pStyle w:val="Heading1"/>
        <w:rPr>
          <w:lang w:val="en-CA"/>
        </w:rPr>
      </w:pPr>
      <w:r w:rsidRPr="00611340">
        <w:rPr>
          <w:lang w:val="en-CA"/>
        </w:rPr>
        <w:t>The Veterans Section of the National Military Cemetery</w:t>
      </w:r>
    </w:p>
    <w:p w14:paraId="0432B854"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The Veterans section, also called the Field of Honour, is a part of the National Military Cemetery (NMC), and is reserved for Canadian Forces Veterans. It was purchased by the Crown in 1944, and is now overseen by Veterans Affairs Canada (VAC) and it contains over 2400 graves. While the majority of the graves are maintained by VAC, some are the responsibility of the Commonwealth War Graves Commission (CWGC). Two other smaller areas, in sections 19 and 29, are also overseen by the CWGC. </w:t>
      </w:r>
    </w:p>
    <w:p w14:paraId="28D626CA"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There are several interesting features in the Veterans section. The central feature is the Cross of Sacrifice, found in most Fields of Honour across the Commonwealth and war cemeteries around the world. Beechwood’s Cross of Sacrifice was erected by the Imperial War Graves Commission (now the CWGC) in 1959. It is one of 24 Crosses of Sacrifice located in Canada.</w:t>
      </w:r>
    </w:p>
    <w:p w14:paraId="3A9AD6AB" w14:textId="77777777" w:rsidR="00123AF0" w:rsidRPr="00611340" w:rsidRDefault="00123AF0" w:rsidP="00123AF0">
      <w:pPr>
        <w:rPr>
          <w:rFonts w:ascii="Myriad Web Pro Condensed" w:hAnsi="Myriad Web Pro Condensed"/>
        </w:rPr>
      </w:pPr>
      <w:r w:rsidRPr="00611340">
        <w:rPr>
          <w:rFonts w:ascii="Myriad Web Pro Condensed" w:hAnsi="Myriad Web Pro Condensed"/>
        </w:rPr>
        <w:t>There are also several pieces of heavy artillery, including a howitzer, and most impressive, an M4A2 (76)W HVSS Sherman "Easy 8" tank. On October 7, 2004, the tank, which had stood outside the old Canadian War Museum for nearly 30 years, was ceremoniously moved to Beechwood. The tank was given the name “Hussar” after the 8th Canadian Hussars (Princess Louise’s) tank, which was also named “Hussar”.</w:t>
      </w:r>
    </w:p>
    <w:p w14:paraId="612A3C4E"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Also located in this section is the Ottawa Cremation Memorial, a shelter in which the CWGC maintains bronze plaques commemorating Commonwealth war dead whose remains were cremated in North America and bronze plaques commemorating Dutch war dead whose remains were cremated in Canada.</w:t>
      </w:r>
    </w:p>
    <w:p w14:paraId="2C58628A" w14:textId="77777777" w:rsidR="00123AF0" w:rsidRPr="00611340" w:rsidRDefault="00123AF0" w:rsidP="00123AF0">
      <w:pPr>
        <w:ind w:left="851"/>
        <w:rPr>
          <w:rFonts w:ascii="Myriad Web Pro Condensed" w:hAnsi="Myriad Web Pro Condensed"/>
          <w:szCs w:val="26"/>
          <w:lang w:val="en-CA"/>
        </w:rPr>
      </w:pPr>
      <w:r w:rsidRPr="00611340">
        <w:rPr>
          <w:rFonts w:ascii="Myriad Web Pro Condensed" w:hAnsi="Myriad Web Pro Condensed"/>
          <w:szCs w:val="26"/>
          <w:lang w:val="en-CA"/>
        </w:rPr>
        <w:t>Additional Facts:</w:t>
      </w:r>
    </w:p>
    <w:p w14:paraId="55C918AE" w14:textId="77777777" w:rsidR="00123AF0" w:rsidRPr="00161904" w:rsidRDefault="00123AF0" w:rsidP="00123AF0">
      <w:pPr>
        <w:numPr>
          <w:ilvl w:val="0"/>
          <w:numId w:val="20"/>
        </w:numPr>
        <w:ind w:left="1570" w:hanging="357"/>
        <w:contextualSpacing/>
        <w:rPr>
          <w:rFonts w:ascii="Myriad Web Pro Condensed" w:eastAsia="Times New Roman" w:hAnsi="Myriad Web Pro Condensed" w:cs="Times New Roman"/>
          <w:kern w:val="0"/>
          <w:szCs w:val="26"/>
          <w:lang w:val="en-CA" w:eastAsia="en-CA"/>
        </w:rPr>
      </w:pPr>
      <w:r w:rsidRPr="00611340">
        <w:rPr>
          <w:rFonts w:ascii="Myriad Web Pro Condensed" w:eastAsia="Times New Roman" w:hAnsi="Myriad Web Pro Condensed" w:cs="Times New Roman"/>
          <w:kern w:val="16"/>
          <w:szCs w:val="26"/>
          <w:lang w:val="en-CA" w:eastAsia="en-CA"/>
        </w:rPr>
        <w:t xml:space="preserve">The CWGC commemorates those who died during the First and Second World Wars in service or of causes attributable to service, which includes </w:t>
      </w:r>
      <w:r w:rsidRPr="00611340">
        <w:rPr>
          <w:rFonts w:ascii="Myriad Web Pro Condensed" w:hAnsi="Myriad Web Pro Condensed"/>
          <w:kern w:val="16"/>
          <w:szCs w:val="26"/>
          <w:lang w:val="en-CA"/>
        </w:rPr>
        <w:t>individuals injured during the wars who were able to return home to Canada, only to succumb to their injuries at a later date.</w:t>
      </w:r>
    </w:p>
    <w:p w14:paraId="3D2B02E3" w14:textId="77777777" w:rsidR="00161904" w:rsidRPr="00611340" w:rsidRDefault="00161904" w:rsidP="00161904">
      <w:pPr>
        <w:ind w:left="1213"/>
        <w:contextualSpacing/>
        <w:rPr>
          <w:rFonts w:ascii="Myriad Web Pro Condensed" w:eastAsia="Times New Roman" w:hAnsi="Myriad Web Pro Condensed" w:cs="Times New Roman"/>
          <w:kern w:val="0"/>
          <w:szCs w:val="26"/>
          <w:lang w:val="en-CA" w:eastAsia="en-CA"/>
        </w:rPr>
      </w:pPr>
    </w:p>
    <w:p w14:paraId="1EC4AF2B" w14:textId="77777777" w:rsidR="00123AF0" w:rsidRPr="00422519" w:rsidRDefault="00123AF0" w:rsidP="00123AF0">
      <w:pPr>
        <w:numPr>
          <w:ilvl w:val="0"/>
          <w:numId w:val="18"/>
        </w:numPr>
        <w:ind w:left="1570" w:hanging="357"/>
        <w:contextualSpacing/>
        <w:rPr>
          <w:rFonts w:ascii="Myriad Web Pro Condensed" w:hAnsi="Myriad Web Pro Condensed"/>
          <w:kern w:val="16"/>
          <w:szCs w:val="26"/>
          <w:lang w:val="en-CA"/>
        </w:rPr>
      </w:pPr>
      <w:r w:rsidRPr="00611340">
        <w:rPr>
          <w:rFonts w:ascii="Myriad Web Pro Condensed" w:hAnsi="Myriad Web Pro Condensed"/>
          <w:kern w:val="16"/>
          <w:szCs w:val="26"/>
          <w:lang w:val="en-CA"/>
        </w:rPr>
        <w:t>The reason there are fewer CWGC</w:t>
      </w:r>
      <w:r w:rsidRPr="00611340">
        <w:rPr>
          <w:rFonts w:ascii="Myriad Web Pro Condensed" w:hAnsi="Myriad Web Pro Condensed"/>
          <w:szCs w:val="26"/>
          <w:lang w:val="en-CA"/>
        </w:rPr>
        <w:t xml:space="preserve">-maintained graves in North America than in Europe is due to the fact that the CWGC had a strict no-repatriation policy. Due to the massive numbers of war dead, the battlefield conditions in most areas of </w:t>
      </w:r>
      <w:r w:rsidRPr="00611340">
        <w:rPr>
          <w:rFonts w:ascii="Myriad Web Pro Condensed" w:hAnsi="Myriad Web Pro Condensed"/>
          <w:szCs w:val="26"/>
          <w:lang w:val="en-CA"/>
        </w:rPr>
        <w:lastRenderedPageBreak/>
        <w:t>Europe, and the slow transportation methods available at the beginning of the 20</w:t>
      </w:r>
      <w:r w:rsidRPr="00611340">
        <w:rPr>
          <w:rFonts w:ascii="Myriad Web Pro Condensed" w:hAnsi="Myriad Web Pro Condensed"/>
          <w:szCs w:val="26"/>
          <w:vertAlign w:val="superscript"/>
          <w:lang w:val="en-CA"/>
        </w:rPr>
        <w:t>th</w:t>
      </w:r>
      <w:r w:rsidRPr="00611340">
        <w:rPr>
          <w:rFonts w:ascii="Myriad Web Pro Condensed" w:hAnsi="Myriad Web Pro Condensed"/>
          <w:szCs w:val="26"/>
          <w:lang w:val="en-CA"/>
        </w:rPr>
        <w:t xml:space="preserve"> Century, it would have been impossible to transport all the dead back home. </w:t>
      </w:r>
      <w:r w:rsidRPr="00611340">
        <w:rPr>
          <w:rFonts w:ascii="Myriad Web Pro Condensed" w:hAnsi="Myriad Web Pro Condensed"/>
          <w:lang w:val="en-CA"/>
        </w:rPr>
        <w:t xml:space="preserve">There was also a feeling that repatriation would conflict with the feeling of brotherhood that had developed between all serving ranks. </w:t>
      </w:r>
      <w:r w:rsidRPr="00611340">
        <w:rPr>
          <w:rFonts w:ascii="Myriad Web Pro Condensed" w:hAnsi="Myriad Web Pro Condensed"/>
          <w:szCs w:val="26"/>
          <w:lang w:val="en-CA"/>
        </w:rPr>
        <w:t>The few that you do find in cemeteries like Beechwood either died during the war due to training accidents, or as a result of injuries sustained during combat.</w:t>
      </w:r>
    </w:p>
    <w:p w14:paraId="40703C31" w14:textId="77777777" w:rsidR="00422519" w:rsidRPr="00422519" w:rsidRDefault="00422519" w:rsidP="00422519">
      <w:pPr>
        <w:ind w:left="1570"/>
        <w:contextualSpacing/>
        <w:rPr>
          <w:rFonts w:ascii="Myriad Web Pro Condensed" w:hAnsi="Myriad Web Pro Condensed"/>
          <w:kern w:val="16"/>
          <w:szCs w:val="26"/>
          <w:lang w:val="en-CA"/>
        </w:rPr>
      </w:pPr>
    </w:p>
    <w:p w14:paraId="7AFAA68C" w14:textId="27EE0B05" w:rsidR="00422519" w:rsidRPr="00422519" w:rsidRDefault="00422519" w:rsidP="00123AF0">
      <w:pPr>
        <w:numPr>
          <w:ilvl w:val="0"/>
          <w:numId w:val="18"/>
        </w:numPr>
        <w:ind w:left="1570" w:hanging="357"/>
        <w:contextualSpacing/>
        <w:rPr>
          <w:rFonts w:ascii="Myriad Web Pro Condensed" w:hAnsi="Myriad Web Pro Condensed"/>
          <w:kern w:val="16"/>
          <w:szCs w:val="26"/>
          <w:lang w:val="en-CA"/>
        </w:rPr>
      </w:pPr>
      <w:r>
        <w:rPr>
          <w:rFonts w:ascii="Myriad Web Pro Condensed" w:hAnsi="Myriad Web Pro Condensed"/>
          <w:szCs w:val="26"/>
          <w:lang w:val="en-CA"/>
        </w:rPr>
        <w:t>This section is designed to look like a “hollow square” or “infantry square”.</w:t>
      </w:r>
      <w:r w:rsidRPr="00422519">
        <w:rPr>
          <w:rFonts w:ascii="Arial" w:hAnsi="Arial"/>
          <w:color w:val="001D35"/>
          <w:sz w:val="27"/>
          <w:szCs w:val="27"/>
          <w:shd w:val="clear" w:color="auto" w:fill="FFFFFF"/>
        </w:rPr>
        <w:t xml:space="preserve"> </w:t>
      </w:r>
      <w:r w:rsidRPr="00422519">
        <w:rPr>
          <w:rFonts w:ascii="Myriad Web Pro Condensed" w:hAnsi="Myriad Web Pro Condensed"/>
          <w:szCs w:val="26"/>
        </w:rPr>
        <w:t>It's a defensive formation where infantrymen are arranged in a square shape, creating a solid wall that can withstand a cavalry charge from any direction. This formation was particularly important in the Napoleonic era, as British infantry used it effectively against French cavalry. </w:t>
      </w:r>
      <w:r>
        <w:rPr>
          <w:rFonts w:ascii="Myriad Web Pro Condensed" w:hAnsi="Myriad Web Pro Condensed"/>
          <w:szCs w:val="26"/>
        </w:rPr>
        <w:t xml:space="preserve"> The General, represented by the Cross of Sacrifice</w:t>
      </w:r>
      <w:r w:rsidR="00D06A83">
        <w:rPr>
          <w:rFonts w:ascii="Myriad Web Pro Condensed" w:hAnsi="Myriad Web Pro Condensed"/>
          <w:szCs w:val="26"/>
        </w:rPr>
        <w:t>, stands in the middle to give out orders.</w:t>
      </w:r>
    </w:p>
    <w:p w14:paraId="68EAA01D" w14:textId="77777777" w:rsidR="00422519" w:rsidRPr="00611340" w:rsidRDefault="00422519" w:rsidP="00422519">
      <w:pPr>
        <w:contextualSpacing/>
        <w:rPr>
          <w:rFonts w:ascii="Myriad Web Pro Condensed" w:hAnsi="Myriad Web Pro Condensed"/>
          <w:kern w:val="16"/>
          <w:szCs w:val="26"/>
          <w:lang w:val="en-CA"/>
        </w:rPr>
      </w:pPr>
    </w:p>
    <w:p w14:paraId="3C38DC20" w14:textId="1D3C39A8" w:rsidR="00123AF0" w:rsidRPr="00422519" w:rsidRDefault="00161904" w:rsidP="00123AF0">
      <w:pPr>
        <w:numPr>
          <w:ilvl w:val="0"/>
          <w:numId w:val="18"/>
        </w:numPr>
        <w:ind w:left="1570" w:hanging="357"/>
        <w:contextualSpacing/>
        <w:rPr>
          <w:rFonts w:ascii="Myriad Web Pro Condensed" w:hAnsi="Myriad Web Pro Condensed"/>
          <w:kern w:val="16"/>
          <w:szCs w:val="26"/>
          <w:lang w:val="en-CA"/>
        </w:rPr>
      </w:pPr>
      <w:r w:rsidRPr="00161904">
        <w:rPr>
          <w:rFonts w:ascii="Myriad Web Pro Condensed" w:hAnsi="Myriad Web Pro Condensed"/>
          <w:kern w:val="16"/>
          <w:szCs w:val="26"/>
          <w:lang w:val="en-CA"/>
        </w:rPr>
        <w:t xml:space="preserve">When tank was gifted to Beechwood, it had a different name – Catherine. After 2 decades of being out in the elements Beechwood had the tank and the other artillery pieces restored. During the restoration the original serial number was found and the painters put the correct name on the front -without telling anyone. After a week or so people noticed the new name and were confused. After communicating with a tank specialist, the tank was actual a newer model of the Sherman tank the war museum had labelled it as. The only physical difference, without being able to get inside, is the tread is 3 inches wider. It just goes to show, history is a collection of people doing their best to keep track of it. Tour guides get things wrong, plaques get the wrong info and tanks get painted the wrong name. So take everything I say with a grain of salt </w:t>
      </w:r>
      <w:r w:rsidRPr="00161904">
        <w:rPr>
          <w:rFonts w:ascii="Segoe UI Emoji" w:hAnsi="Segoe UI Emoji" w:cs="Segoe UI Emoji"/>
          <w:kern w:val="16"/>
          <w:szCs w:val="26"/>
          <w:lang w:val="en-CA"/>
        </w:rPr>
        <w:t>😉</w:t>
      </w:r>
    </w:p>
    <w:p w14:paraId="43063F68" w14:textId="77777777" w:rsidR="00422519" w:rsidRDefault="00422519" w:rsidP="00422519">
      <w:pPr>
        <w:pStyle w:val="ListParagraph"/>
        <w:rPr>
          <w:rFonts w:ascii="Myriad Web Pro Condensed" w:hAnsi="Myriad Web Pro Condensed"/>
          <w:kern w:val="16"/>
          <w:szCs w:val="26"/>
          <w:lang w:val="en-CA"/>
        </w:rPr>
      </w:pPr>
    </w:p>
    <w:p w14:paraId="5F4B7ADA" w14:textId="77777777" w:rsidR="00E403FF" w:rsidRPr="00611340" w:rsidRDefault="00E403FF" w:rsidP="00E403FF">
      <w:pPr>
        <w:pStyle w:val="Heading1"/>
      </w:pPr>
      <w:r w:rsidRPr="00611340">
        <w:t>Tree Carving Program</w:t>
      </w:r>
    </w:p>
    <w:p w14:paraId="6DB4D66F" w14:textId="77777777" w:rsidR="00E403FF" w:rsidRPr="00611340" w:rsidRDefault="00E403FF" w:rsidP="00E403FF">
      <w:pPr>
        <w:contextualSpacing/>
        <w:rPr>
          <w:rFonts w:ascii="Myriad Web Pro Condensed" w:hAnsi="Myriad Web Pro Condensed"/>
          <w:kern w:val="16"/>
          <w:szCs w:val="26"/>
        </w:rPr>
      </w:pPr>
      <w:r w:rsidRPr="00611340">
        <w:rPr>
          <w:rFonts w:ascii="Myriad Web Pro Condensed" w:hAnsi="Myriad Web Pro Condensed"/>
          <w:kern w:val="16"/>
          <w:szCs w:val="26"/>
        </w:rPr>
        <w:t>The tree carving program allows us to preserve some of the natural heritage of our grounds and provides a second life to heritage trees that otherwise would be cut due to age or disease. Beechwood Cemetery values both the beauty of the trees and continues to plant new trees each year.</w:t>
      </w:r>
    </w:p>
    <w:p w14:paraId="4D9346FA" w14:textId="77777777" w:rsidR="00E403FF" w:rsidRPr="00611340" w:rsidRDefault="00E403FF" w:rsidP="00E403FF">
      <w:pPr>
        <w:contextualSpacing/>
        <w:rPr>
          <w:rFonts w:ascii="Myriad Web Pro Condensed" w:hAnsi="Myriad Web Pro Condensed"/>
          <w:kern w:val="16"/>
          <w:szCs w:val="26"/>
        </w:rPr>
      </w:pPr>
    </w:p>
    <w:p w14:paraId="2616B8F7" w14:textId="77777777" w:rsidR="00E403FF" w:rsidRPr="00611340" w:rsidRDefault="00E403FF" w:rsidP="00E403FF">
      <w:pPr>
        <w:contextualSpacing/>
        <w:rPr>
          <w:rFonts w:ascii="Myriad Web Pro Condensed" w:hAnsi="Myriad Web Pro Condensed"/>
          <w:kern w:val="16"/>
          <w:szCs w:val="26"/>
        </w:rPr>
      </w:pPr>
      <w:r w:rsidRPr="00611340">
        <w:rPr>
          <w:rFonts w:ascii="Myriad Web Pro Condensed" w:hAnsi="Myriad Web Pro Condensed"/>
          <w:kern w:val="16"/>
          <w:szCs w:val="26"/>
        </w:rPr>
        <w:t>There are currently 2 trees:</w:t>
      </w:r>
    </w:p>
    <w:p w14:paraId="50C2B4E5" w14:textId="77777777" w:rsidR="00E403FF" w:rsidRPr="00611340" w:rsidRDefault="00E403FF" w:rsidP="00E403FF">
      <w:pPr>
        <w:pStyle w:val="Heading3"/>
        <w:rPr>
          <w:rFonts w:ascii="Myriad Web Pro Condensed" w:hAnsi="Myriad Web Pro Condensed"/>
        </w:rPr>
      </w:pPr>
      <w:r w:rsidRPr="00611340">
        <w:rPr>
          <w:rFonts w:ascii="Myriad Web Pro Condensed" w:hAnsi="Myriad Web Pro Condensed"/>
        </w:rPr>
        <w:t>100th Anniversary of Armistice Tree</w:t>
      </w:r>
    </w:p>
    <w:p w14:paraId="58A294E0" w14:textId="77777777" w:rsidR="00E403FF" w:rsidRPr="00611340" w:rsidRDefault="00E403FF" w:rsidP="00E403FF">
      <w:pPr>
        <w:contextualSpacing/>
        <w:rPr>
          <w:rFonts w:ascii="Myriad Web Pro Condensed" w:hAnsi="Myriad Web Pro Condensed"/>
          <w:kern w:val="16"/>
          <w:szCs w:val="26"/>
        </w:rPr>
      </w:pPr>
      <w:r w:rsidRPr="00611340">
        <w:rPr>
          <w:rFonts w:ascii="Myriad Web Pro Condensed" w:hAnsi="Myriad Web Pro Condensed"/>
          <w:kern w:val="16"/>
          <w:szCs w:val="26"/>
        </w:rPr>
        <w:t xml:space="preserve">On the corner of the Veterans Section (Section 27), stands a large and historic tree. This tree was at the end of its life cycle, ready to be cut down. This tree is a commemoration of the 100th Anniversary of Armistice. It has three maple </w:t>
      </w:r>
      <w:proofErr w:type="spellStart"/>
      <w:r w:rsidRPr="00611340">
        <w:rPr>
          <w:rFonts w:ascii="Myriad Web Pro Condensed" w:hAnsi="Myriad Web Pro Condensed"/>
          <w:kern w:val="16"/>
          <w:szCs w:val="26"/>
        </w:rPr>
        <w:t>leafs</w:t>
      </w:r>
      <w:proofErr w:type="spellEnd"/>
      <w:r w:rsidRPr="00611340">
        <w:rPr>
          <w:rFonts w:ascii="Myriad Web Pro Condensed" w:hAnsi="Myriad Web Pro Condensed"/>
          <w:kern w:val="16"/>
          <w:szCs w:val="26"/>
        </w:rPr>
        <w:t xml:space="preserve">, each one representing a branch of the Canadian Armed Forces, fifty-eight poppies representing each a battle </w:t>
      </w:r>
      <w:proofErr w:type="spellStart"/>
      <w:r w:rsidRPr="00611340">
        <w:rPr>
          <w:rFonts w:ascii="Myriad Web Pro Condensed" w:hAnsi="Myriad Web Pro Condensed"/>
          <w:kern w:val="16"/>
          <w:szCs w:val="26"/>
        </w:rPr>
        <w:t>honour</w:t>
      </w:r>
      <w:proofErr w:type="spellEnd"/>
      <w:r w:rsidRPr="00611340">
        <w:rPr>
          <w:rFonts w:ascii="Myriad Web Pro Condensed" w:hAnsi="Myriad Web Pro Condensed"/>
          <w:kern w:val="16"/>
          <w:szCs w:val="26"/>
        </w:rPr>
        <w:t xml:space="preserve"> received by our forces during WW1 and a stack of Brodie helmets, the only head protection for our brave soldiers. This carving will stand tall for years, quietly reminding the cost and sacrifice of WW1. The tree took Peter Van Adrichem about four weeks of work.</w:t>
      </w:r>
    </w:p>
    <w:p w14:paraId="70362D7D" w14:textId="77777777" w:rsidR="00E403FF" w:rsidRPr="00611340" w:rsidRDefault="00E403FF" w:rsidP="00E403FF">
      <w:pPr>
        <w:contextualSpacing/>
        <w:rPr>
          <w:rFonts w:ascii="Myriad Web Pro Condensed" w:hAnsi="Myriad Web Pro Condensed"/>
          <w:kern w:val="16"/>
          <w:szCs w:val="26"/>
        </w:rPr>
      </w:pPr>
    </w:p>
    <w:p w14:paraId="697C05A0" w14:textId="77777777" w:rsidR="00E403FF" w:rsidRPr="00611340" w:rsidRDefault="00E403FF" w:rsidP="00E403FF">
      <w:pPr>
        <w:pStyle w:val="Heading3"/>
        <w:rPr>
          <w:rFonts w:ascii="Myriad Web Pro Condensed" w:hAnsi="Myriad Web Pro Condensed"/>
        </w:rPr>
      </w:pPr>
      <w:r w:rsidRPr="00611340">
        <w:rPr>
          <w:rFonts w:ascii="Myriad Web Pro Condensed" w:hAnsi="Myriad Web Pro Condensed"/>
        </w:rPr>
        <w:lastRenderedPageBreak/>
        <w:t>The Next Beginning</w:t>
      </w:r>
    </w:p>
    <w:p w14:paraId="55F0B6A5" w14:textId="77777777" w:rsidR="00E403FF" w:rsidRPr="00611340" w:rsidRDefault="00E403FF" w:rsidP="00E403FF">
      <w:pPr>
        <w:contextualSpacing/>
        <w:rPr>
          <w:rFonts w:ascii="Myriad Web Pro Condensed" w:hAnsi="Myriad Web Pro Condensed"/>
          <w:kern w:val="16"/>
          <w:szCs w:val="26"/>
        </w:rPr>
      </w:pPr>
      <w:r w:rsidRPr="00611340">
        <w:rPr>
          <w:rFonts w:ascii="Myriad Web Pro Condensed" w:hAnsi="Myriad Web Pro Condensed"/>
          <w:kern w:val="16"/>
          <w:szCs w:val="26"/>
        </w:rPr>
        <w:t xml:space="preserve">What started as a pilot project is now a </w:t>
      </w:r>
      <w:proofErr w:type="spellStart"/>
      <w:r w:rsidRPr="00611340">
        <w:rPr>
          <w:rFonts w:ascii="Myriad Web Pro Condensed" w:hAnsi="Myriad Web Pro Condensed"/>
          <w:kern w:val="16"/>
          <w:szCs w:val="26"/>
        </w:rPr>
        <w:t>favourite</w:t>
      </w:r>
      <w:proofErr w:type="spellEnd"/>
      <w:r w:rsidRPr="00611340">
        <w:rPr>
          <w:rFonts w:ascii="Myriad Web Pro Condensed" w:hAnsi="Myriad Web Pro Condensed"/>
          <w:kern w:val="16"/>
          <w:szCs w:val="26"/>
        </w:rPr>
        <w:t xml:space="preserve"> at Beechwood and visited by many people. The Next Beginning can be found in between section 34 and 35 of Beechwood Cemetery. Artist Pierre Van Adrichem’s mandate was to carve animals found across Canada, from the West Coast’s grizzly bear all the way to the East Coast’s puffin and many animals found in between. The Next Beginning piece took Peter Van Adrichem about three weeks of work.</w:t>
      </w:r>
    </w:p>
    <w:p w14:paraId="3D2D2555" w14:textId="77777777" w:rsidR="00E403FF" w:rsidRDefault="00E403FF" w:rsidP="00E403FF">
      <w:pPr>
        <w:contextualSpacing/>
        <w:rPr>
          <w:rFonts w:ascii="Myriad Web Pro Condensed" w:hAnsi="Myriad Web Pro Condensed"/>
          <w:kern w:val="16"/>
          <w:szCs w:val="26"/>
        </w:rPr>
      </w:pPr>
    </w:p>
    <w:p w14:paraId="0085FA15" w14:textId="272E3BAB" w:rsidR="006A1BBD" w:rsidRPr="000450E9" w:rsidRDefault="006A1BBD" w:rsidP="006A1BBD">
      <w:pPr>
        <w:pStyle w:val="Heading1"/>
      </w:pPr>
      <w:bookmarkStart w:id="0" w:name="_Toc160529242"/>
      <w:r>
        <w:t>Captain James Forsyth</w:t>
      </w:r>
      <w:bookmarkEnd w:id="0"/>
    </w:p>
    <w:p w14:paraId="30462C6A" w14:textId="77777777" w:rsidR="006A1BBD" w:rsidRPr="00FB679A" w:rsidRDefault="006A1BBD" w:rsidP="006A1BBD">
      <w:pPr>
        <w:widowControl w:val="0"/>
        <w:spacing w:line="276" w:lineRule="auto"/>
        <w:contextualSpacing/>
        <w:rPr>
          <w:rFonts w:ascii="Myriad Web Pro Condensed" w:hAnsi="Myriad Web Pro Condensed"/>
          <w:kern w:val="2"/>
        </w:rPr>
      </w:pPr>
      <w:r w:rsidRPr="00FB679A">
        <w:rPr>
          <w:rFonts w:ascii="Myriad Web Pro Condensed" w:hAnsi="Myriad Web Pro Condensed"/>
          <w:kern w:val="2"/>
        </w:rPr>
        <w:t xml:space="preserve">Born in Aberdeen Scotland on June 25, 1806, little is known about James Forsyth’s early life. His listed profession was </w:t>
      </w:r>
      <w:proofErr w:type="spellStart"/>
      <w:r w:rsidRPr="00FB679A">
        <w:rPr>
          <w:rFonts w:ascii="Myriad Web Pro Condensed" w:hAnsi="Myriad Web Pro Condensed"/>
          <w:kern w:val="2"/>
        </w:rPr>
        <w:t>labourer</w:t>
      </w:r>
      <w:proofErr w:type="spellEnd"/>
      <w:r w:rsidRPr="00FB679A">
        <w:rPr>
          <w:rFonts w:ascii="Myriad Web Pro Condensed" w:hAnsi="Myriad Web Pro Condensed"/>
          <w:kern w:val="2"/>
        </w:rPr>
        <w:t xml:space="preserve"> before he joined the Royal Artillery Regiment on November 30, 1822 at the age of 17. He remained in service with the Regiment, at the rank of Company Sergeant, until March 31, 1846. During this time he served for 14 years abroad, almost 8 of them in Canada, including a stint in Montreal, QC in 1841.</w:t>
      </w:r>
    </w:p>
    <w:p w14:paraId="0F22A80E" w14:textId="77777777" w:rsidR="006A1BBD" w:rsidRPr="00FB679A" w:rsidRDefault="006A1BBD" w:rsidP="006A1BBD">
      <w:pPr>
        <w:widowControl w:val="0"/>
        <w:spacing w:line="276" w:lineRule="auto"/>
        <w:contextualSpacing/>
        <w:rPr>
          <w:rFonts w:ascii="Myriad Web Pro Condensed" w:hAnsi="Myriad Web Pro Condensed"/>
          <w:kern w:val="2"/>
        </w:rPr>
      </w:pPr>
      <w:r w:rsidRPr="00FB679A">
        <w:rPr>
          <w:rFonts w:ascii="Myriad Web Pro Condensed" w:hAnsi="Myriad Web Pro Condensed"/>
          <w:kern w:val="2"/>
        </w:rPr>
        <w:t xml:space="preserve">   Forsyth was married to Mary Macpherson, (born in England in 1812) in 1837 in Lewisham, London, and the couple had at least 6 children, all born in Canada. By 1851, after resigning from the military, the family was living in Bytown and Forsyth was, by all accounts, successful – he was working as a </w:t>
      </w:r>
      <w:proofErr w:type="spellStart"/>
      <w:r w:rsidRPr="00FB679A">
        <w:rPr>
          <w:rFonts w:ascii="Myriad Web Pro Condensed" w:hAnsi="Myriad Web Pro Condensed"/>
          <w:kern w:val="2"/>
        </w:rPr>
        <w:t>baiIiff</w:t>
      </w:r>
      <w:proofErr w:type="spellEnd"/>
      <w:r w:rsidRPr="00FB679A">
        <w:rPr>
          <w:rFonts w:ascii="Myriad Web Pro Condensed" w:hAnsi="Myriad Web Pro Condensed"/>
          <w:kern w:val="2"/>
        </w:rPr>
        <w:t xml:space="preserve"> and the family lived in a one-story frame house and had a horse, a cow and two pigs.</w:t>
      </w:r>
    </w:p>
    <w:p w14:paraId="3F95CC22" w14:textId="77777777" w:rsidR="006A1BBD" w:rsidRPr="00FB679A" w:rsidRDefault="006A1BBD" w:rsidP="006A1BBD">
      <w:pPr>
        <w:widowControl w:val="0"/>
        <w:spacing w:line="276" w:lineRule="auto"/>
        <w:contextualSpacing/>
        <w:rPr>
          <w:rFonts w:ascii="Myriad Web Pro Condensed" w:hAnsi="Myriad Web Pro Condensed"/>
          <w:kern w:val="2"/>
        </w:rPr>
      </w:pPr>
      <w:r w:rsidRPr="00FB679A">
        <w:rPr>
          <w:rFonts w:ascii="Myriad Web Pro Condensed" w:hAnsi="Myriad Web Pro Condensed"/>
          <w:kern w:val="2"/>
        </w:rPr>
        <w:t xml:space="preserve">   By 1855, Forsyth had found employment as a clerk with the Board of Ordnance. The Militia Act passed that year, and Colonel John Bail</w:t>
      </w:r>
      <w:r>
        <w:rPr>
          <w:rFonts w:ascii="Myriad Web Pro Condensed" w:hAnsi="Myriad Web Pro Condensed"/>
          <w:kern w:val="2"/>
        </w:rPr>
        <w:t>y</w:t>
      </w:r>
      <w:r w:rsidRPr="00FB679A">
        <w:rPr>
          <w:rFonts w:ascii="Myriad Web Pro Condensed" w:hAnsi="Myriad Web Pro Condensed"/>
          <w:kern w:val="2"/>
        </w:rPr>
        <w:t xml:space="preserve"> Turner took up the task of creating an Ottawa unit, which would become the Ottawa Field Battery. Turner personally recommended Forsyth for the position of the permanent Sergeant Major of the unit, calling him “a very respectable man.” The unit was installed in the Commissariat Building beside the Rideau Canal, which required extensive repairs before the 100 or so men and 70 horses could be accommodated. The Commissariat Building no longer exists today – it was located at the very head of the Rideau Canal in what is now downtown Ottawa, opposite the present Bytown Museum.</w:t>
      </w:r>
    </w:p>
    <w:p w14:paraId="70C50888" w14:textId="77777777" w:rsidR="006A1BBD" w:rsidRPr="00FB679A" w:rsidRDefault="006A1BBD" w:rsidP="006A1BBD">
      <w:pPr>
        <w:widowControl w:val="0"/>
        <w:spacing w:line="276" w:lineRule="auto"/>
        <w:contextualSpacing/>
        <w:rPr>
          <w:rFonts w:ascii="Myriad Web Pro Condensed" w:hAnsi="Myriad Web Pro Condensed"/>
          <w:kern w:val="2"/>
        </w:rPr>
      </w:pPr>
      <w:r w:rsidRPr="00FB679A">
        <w:rPr>
          <w:rFonts w:ascii="Myriad Web Pro Condensed" w:hAnsi="Myriad Web Pro Condensed"/>
          <w:kern w:val="2"/>
        </w:rPr>
        <w:t xml:space="preserve">   During his time with the Ottawa Field Battery, Forsyth received his commission and was appointed Adjutant, after other officers resigned or were transferred to other units. The unit saw action during the Fenian Raids, when it was stationed at Cornwall in 1866 (then under threat of attack), by which time Forsyth had been promoted to Captain.</w:t>
      </w:r>
    </w:p>
    <w:p w14:paraId="51E53933" w14:textId="77777777" w:rsidR="006A1BBD" w:rsidRPr="00FB679A" w:rsidRDefault="006A1BBD" w:rsidP="006A1BBD">
      <w:pPr>
        <w:widowControl w:val="0"/>
        <w:spacing w:line="276" w:lineRule="auto"/>
        <w:contextualSpacing/>
        <w:rPr>
          <w:rFonts w:ascii="Myriad Web Pro Condensed" w:hAnsi="Myriad Web Pro Condensed"/>
          <w:kern w:val="2"/>
        </w:rPr>
      </w:pPr>
      <w:r w:rsidRPr="00FB679A">
        <w:rPr>
          <w:rFonts w:ascii="Myriad Web Pro Condensed" w:hAnsi="Myriad Web Pro Condensed"/>
          <w:kern w:val="2"/>
        </w:rPr>
        <w:t xml:space="preserve">   Captain Forsyth died in Ottawa on September 2, 1872. As with many of the earliest Beechwood burials, Forsyth was interred in Sandy Hill cemetery for a year before being relocated to Beechwood’s Section 29, along with two of his sons, George and William, who had predeceased him. The Forsyth monument was the first one erected in Beechwood, and was paid for by members of the 2nd Ottawa Field Battery in the 1870s. The monument is quite impressive, consisting of a sculptured sandstone statue which is dedicated to the memory of Captain Forsyth.</w:t>
      </w:r>
    </w:p>
    <w:p w14:paraId="4DCC1FC7" w14:textId="78D4386F" w:rsidR="00E403FF" w:rsidRPr="006A1BBD" w:rsidRDefault="00E403FF" w:rsidP="00E403FF">
      <w:pPr>
        <w:contextualSpacing/>
        <w:rPr>
          <w:rFonts w:ascii="Myriad Web Pro Condensed" w:hAnsi="Myriad Web Pro Condensed"/>
          <w:kern w:val="16"/>
          <w:szCs w:val="26"/>
        </w:rPr>
      </w:pPr>
    </w:p>
    <w:p w14:paraId="4251A03F" w14:textId="6FC8FEBE" w:rsidR="006A1BBD" w:rsidRDefault="000A6FF1" w:rsidP="000A6FF1">
      <w:pPr>
        <w:pStyle w:val="Heading1"/>
        <w:rPr>
          <w:lang w:val="en-CA"/>
        </w:rPr>
      </w:pPr>
      <w:r>
        <w:rPr>
          <w:lang w:val="en-CA"/>
        </w:rPr>
        <w:t>What is Beechwood’s oldest burial?</w:t>
      </w:r>
    </w:p>
    <w:p w14:paraId="56981F5D" w14:textId="77777777" w:rsidR="006A1BBD" w:rsidRDefault="006A1BBD" w:rsidP="00E403FF">
      <w:pPr>
        <w:contextualSpacing/>
        <w:rPr>
          <w:rFonts w:ascii="Myriad Web Pro Condensed" w:hAnsi="Myriad Web Pro Condensed"/>
          <w:kern w:val="16"/>
          <w:szCs w:val="26"/>
          <w:lang w:val="en-CA"/>
        </w:rPr>
      </w:pPr>
      <w:r w:rsidRPr="006A1BBD">
        <w:rPr>
          <w:rFonts w:ascii="Myriad Web Pro Condensed" w:hAnsi="Myriad Web Pro Condensed"/>
          <w:kern w:val="16"/>
          <w:szCs w:val="26"/>
          <w:lang w:val="en-CA"/>
        </w:rPr>
        <w:t xml:space="preserve">ONE WOULD THINK that the question “what is your oldest person burial,” would be an easy one for the Beechwood Cemetery, the National Cemetery of Canada to answer. However, it turns out to be quite a complicated and interesting long answer. </w:t>
      </w:r>
      <w:r>
        <w:rPr>
          <w:rFonts w:ascii="Myriad Web Pro Condensed" w:hAnsi="Myriad Web Pro Condensed"/>
          <w:kern w:val="16"/>
          <w:szCs w:val="26"/>
          <w:lang w:val="en-CA"/>
        </w:rPr>
        <w:t>The fi</w:t>
      </w:r>
      <w:r w:rsidRPr="006A1BBD">
        <w:rPr>
          <w:rFonts w:ascii="Myriad Web Pro Condensed" w:hAnsi="Myriad Web Pro Condensed"/>
          <w:kern w:val="16"/>
          <w:szCs w:val="26"/>
          <w:lang w:val="en-CA"/>
        </w:rPr>
        <w:t xml:space="preserve">rst place a historian would look is the Register </w:t>
      </w:r>
      <w:r w:rsidRPr="006A1BBD">
        <w:rPr>
          <w:rFonts w:ascii="Myriad Web Pro Condensed" w:hAnsi="Myriad Web Pro Condensed"/>
          <w:kern w:val="16"/>
          <w:szCs w:val="26"/>
          <w:lang w:val="en-CA"/>
        </w:rPr>
        <w:lastRenderedPageBreak/>
        <w:t xml:space="preserve">Books. </w:t>
      </w:r>
      <w:r>
        <w:rPr>
          <w:rFonts w:ascii="Myriad Web Pro Condensed" w:hAnsi="Myriad Web Pro Condensed"/>
          <w:kern w:val="16"/>
          <w:szCs w:val="26"/>
          <w:lang w:val="en-CA"/>
        </w:rPr>
        <w:t>Th</w:t>
      </w:r>
      <w:r w:rsidRPr="006A1BBD">
        <w:rPr>
          <w:rFonts w:ascii="Myriad Web Pro Condensed" w:hAnsi="Myriad Web Pro Condensed"/>
          <w:kern w:val="16"/>
          <w:szCs w:val="26"/>
          <w:lang w:val="en-CA"/>
        </w:rPr>
        <w:t>ese books hold all the burial information of everyone interred in the nearly 1</w:t>
      </w:r>
      <w:r>
        <w:rPr>
          <w:rFonts w:ascii="Myriad Web Pro Condensed" w:hAnsi="Myriad Web Pro Condensed"/>
          <w:kern w:val="16"/>
          <w:szCs w:val="26"/>
          <w:lang w:val="en-CA"/>
        </w:rPr>
        <w:t>50</w:t>
      </w:r>
      <w:r w:rsidRPr="006A1BBD">
        <w:rPr>
          <w:rFonts w:ascii="Myriad Web Pro Condensed" w:hAnsi="Myriad Web Pro Condensed"/>
          <w:kern w:val="16"/>
          <w:szCs w:val="26"/>
          <w:lang w:val="en-CA"/>
        </w:rPr>
        <w:t xml:space="preserve"> years Beechwood has been open (although, Beechwood did switch to a modern digital version in the year 2000). Opening up the </w:t>
      </w:r>
      <w:r>
        <w:rPr>
          <w:rFonts w:ascii="Myriad Web Pro Condensed" w:hAnsi="Myriad Web Pro Condensed"/>
          <w:kern w:val="16"/>
          <w:szCs w:val="26"/>
          <w:lang w:val="en-CA"/>
        </w:rPr>
        <w:t>fi</w:t>
      </w:r>
      <w:r w:rsidRPr="006A1BBD">
        <w:rPr>
          <w:rFonts w:ascii="Myriad Web Pro Condensed" w:hAnsi="Myriad Web Pro Condensed"/>
          <w:kern w:val="16"/>
          <w:szCs w:val="26"/>
          <w:lang w:val="en-CA"/>
        </w:rPr>
        <w:t xml:space="preserve">rst old, well preserved book, turning to the very </w:t>
      </w:r>
      <w:r>
        <w:rPr>
          <w:rFonts w:ascii="Myriad Web Pro Condensed" w:hAnsi="Myriad Web Pro Condensed"/>
          <w:kern w:val="16"/>
          <w:szCs w:val="26"/>
          <w:lang w:val="en-CA"/>
        </w:rPr>
        <w:t>fi</w:t>
      </w:r>
      <w:r w:rsidRPr="006A1BBD">
        <w:rPr>
          <w:rFonts w:ascii="Myriad Web Pro Condensed" w:hAnsi="Myriad Web Pro Condensed"/>
          <w:kern w:val="16"/>
          <w:szCs w:val="26"/>
          <w:lang w:val="en-CA"/>
        </w:rPr>
        <w:t xml:space="preserve">rst page, the very </w:t>
      </w:r>
      <w:r>
        <w:rPr>
          <w:rFonts w:ascii="Myriad Web Pro Condensed" w:hAnsi="Myriad Web Pro Condensed"/>
          <w:kern w:val="16"/>
          <w:szCs w:val="26"/>
          <w:lang w:val="en-CA"/>
        </w:rPr>
        <w:t>fi</w:t>
      </w:r>
      <w:r w:rsidRPr="006A1BBD">
        <w:rPr>
          <w:rFonts w:ascii="Myriad Web Pro Condensed" w:hAnsi="Myriad Web Pro Condensed"/>
          <w:kern w:val="16"/>
          <w:szCs w:val="26"/>
          <w:lang w:val="en-CA"/>
        </w:rPr>
        <w:t xml:space="preserve">rst entry is: John Alex Craig. A four-year-old boy who is now buried in Section 24S. If you plan on going looking for the monument, you will notice the date of death is wrong on the monument, it says 1874. Occasionally this happens, but the family decided not to </w:t>
      </w:r>
      <w:r>
        <w:rPr>
          <w:rFonts w:ascii="Myriad Web Pro Condensed" w:hAnsi="Myriad Web Pro Condensed"/>
          <w:kern w:val="16"/>
          <w:szCs w:val="26"/>
          <w:lang w:val="en-CA"/>
        </w:rPr>
        <w:t>fi</w:t>
      </w:r>
      <w:r w:rsidRPr="006A1BBD">
        <w:rPr>
          <w:rFonts w:ascii="Myriad Web Pro Condensed" w:hAnsi="Myriad Web Pro Condensed"/>
          <w:kern w:val="16"/>
          <w:szCs w:val="26"/>
          <w:lang w:val="en-CA"/>
        </w:rPr>
        <w:t xml:space="preserve">x the mistake. </w:t>
      </w:r>
    </w:p>
    <w:p w14:paraId="59DB5560" w14:textId="77777777" w:rsidR="006A1BBD" w:rsidRDefault="006A1BBD" w:rsidP="00E403FF">
      <w:pPr>
        <w:contextualSpacing/>
        <w:rPr>
          <w:rFonts w:ascii="Myriad Web Pro Condensed" w:hAnsi="Myriad Web Pro Condensed"/>
          <w:kern w:val="16"/>
          <w:szCs w:val="26"/>
          <w:lang w:val="en-CA"/>
        </w:rPr>
      </w:pPr>
    </w:p>
    <w:p w14:paraId="764BF50D" w14:textId="24F804C2" w:rsidR="006A1BBD" w:rsidRDefault="006A1BBD" w:rsidP="00E403FF">
      <w:pPr>
        <w:contextualSpacing/>
        <w:rPr>
          <w:rFonts w:ascii="Myriad Web Pro Condensed" w:hAnsi="Myriad Web Pro Condensed"/>
          <w:kern w:val="16"/>
          <w:szCs w:val="26"/>
          <w:lang w:val="en-CA"/>
        </w:rPr>
      </w:pPr>
      <w:r w:rsidRPr="006A1BBD">
        <w:rPr>
          <w:rFonts w:ascii="Myriad Web Pro Condensed" w:hAnsi="Myriad Web Pro Condensed"/>
          <w:kern w:val="16"/>
          <w:szCs w:val="26"/>
          <w:lang w:val="en-CA"/>
        </w:rPr>
        <w:t>While this entry was technically Beechwood’s</w:t>
      </w:r>
      <w:r>
        <w:rPr>
          <w:rFonts w:ascii="Myriad Web Pro Condensed" w:hAnsi="Myriad Web Pro Condensed"/>
          <w:kern w:val="16"/>
          <w:szCs w:val="26"/>
          <w:lang w:val="en-CA"/>
        </w:rPr>
        <w:t xml:space="preserve"> fi</w:t>
      </w:r>
      <w:r w:rsidRPr="006A1BBD">
        <w:rPr>
          <w:rFonts w:ascii="Myriad Web Pro Condensed" w:hAnsi="Myriad Web Pro Condensed"/>
          <w:kern w:val="16"/>
          <w:szCs w:val="26"/>
          <w:lang w:val="en-CA"/>
        </w:rPr>
        <w:t xml:space="preserve">rst burial, it is in fact not our oldest. Beechwood Cemetery was founded in 1873 after the closure of Sandy Hill Cemetery. </w:t>
      </w:r>
      <w:r>
        <w:rPr>
          <w:rFonts w:ascii="Myriad Web Pro Condensed" w:hAnsi="Myriad Web Pro Condensed"/>
          <w:kern w:val="16"/>
          <w:szCs w:val="26"/>
          <w:lang w:val="en-CA"/>
        </w:rPr>
        <w:t>Th</w:t>
      </w:r>
      <w:r w:rsidRPr="006A1BBD">
        <w:rPr>
          <w:rFonts w:ascii="Myriad Web Pro Condensed" w:hAnsi="Myriad Web Pro Condensed"/>
          <w:kern w:val="16"/>
          <w:szCs w:val="26"/>
          <w:lang w:val="en-CA"/>
        </w:rPr>
        <w:t xml:space="preserve">e families that could </w:t>
      </w:r>
      <w:r w:rsidRPr="006A1BBD">
        <w:rPr>
          <w:rFonts w:ascii="Myriad Web Pro Condensed" w:hAnsi="Myriad Web Pro Condensed"/>
          <w:kern w:val="16"/>
          <w:szCs w:val="26"/>
          <w:lang w:val="en-CA"/>
        </w:rPr>
        <w:t>a</w:t>
      </w:r>
      <w:r>
        <w:rPr>
          <w:rFonts w:ascii="Myriad Web Pro Condensed" w:hAnsi="Myriad Web Pro Condensed"/>
          <w:kern w:val="16"/>
          <w:szCs w:val="26"/>
          <w:lang w:val="en-CA"/>
        </w:rPr>
        <w:t>f</w:t>
      </w:r>
      <w:r w:rsidRPr="006A1BBD">
        <w:rPr>
          <w:rFonts w:ascii="Myriad Web Pro Condensed" w:hAnsi="Myriad Web Pro Condensed"/>
          <w:kern w:val="16"/>
          <w:szCs w:val="26"/>
          <w:lang w:val="en-CA"/>
        </w:rPr>
        <w:t>ford</w:t>
      </w:r>
      <w:r w:rsidRPr="006A1BBD">
        <w:rPr>
          <w:rFonts w:ascii="Myriad Web Pro Condensed" w:hAnsi="Myriad Web Pro Condensed"/>
          <w:kern w:val="16"/>
          <w:szCs w:val="26"/>
          <w:lang w:val="en-CA"/>
        </w:rPr>
        <w:t xml:space="preserve"> to move from Sandy Hill moved their entire family to Beechwood. </w:t>
      </w:r>
      <w:r>
        <w:rPr>
          <w:rFonts w:ascii="Myriad Web Pro Condensed" w:hAnsi="Myriad Web Pro Condensed"/>
          <w:kern w:val="16"/>
          <w:szCs w:val="26"/>
          <w:lang w:val="en-CA"/>
        </w:rPr>
        <w:t>Th</w:t>
      </w:r>
      <w:r w:rsidRPr="006A1BBD">
        <w:rPr>
          <w:rFonts w:ascii="Myriad Web Pro Condensed" w:hAnsi="Myriad Web Pro Condensed"/>
          <w:kern w:val="16"/>
          <w:szCs w:val="26"/>
          <w:lang w:val="en-CA"/>
        </w:rPr>
        <w:t xml:space="preserve">e Cemetery Directors at the time choose to enter the date of all the transfers as the day they were reinterred at Beechwood, not their original date of death. </w:t>
      </w:r>
      <w:r>
        <w:rPr>
          <w:rFonts w:ascii="Myriad Web Pro Condensed" w:hAnsi="Myriad Web Pro Condensed"/>
          <w:kern w:val="16"/>
          <w:szCs w:val="26"/>
          <w:lang w:val="en-CA"/>
        </w:rPr>
        <w:t>Th</w:t>
      </w:r>
      <w:r w:rsidRPr="006A1BBD">
        <w:rPr>
          <w:rFonts w:ascii="Myriad Web Pro Condensed" w:hAnsi="Myriad Web Pro Condensed"/>
          <w:kern w:val="16"/>
          <w:szCs w:val="26"/>
          <w:lang w:val="en-CA"/>
        </w:rPr>
        <w:t>is means nowhere in our records does Beechwood have the documentation to search for our oldest grave. With 162 acres and over 82,000 markers on our grounds, Beechwood would have to individually record every monument.</w:t>
      </w:r>
    </w:p>
    <w:p w14:paraId="67136E09" w14:textId="77777777" w:rsidR="006A1BBD" w:rsidRDefault="006A1BBD" w:rsidP="00E403FF">
      <w:pPr>
        <w:contextualSpacing/>
        <w:rPr>
          <w:rFonts w:ascii="Myriad Web Pro Condensed" w:hAnsi="Myriad Web Pro Condensed"/>
          <w:kern w:val="16"/>
          <w:szCs w:val="26"/>
          <w:lang w:val="en-CA"/>
        </w:rPr>
      </w:pPr>
    </w:p>
    <w:p w14:paraId="2081B1AB" w14:textId="494E425D" w:rsidR="006A1BBD" w:rsidRDefault="006A1BBD" w:rsidP="00E403FF">
      <w:pPr>
        <w:contextualSpacing/>
        <w:rPr>
          <w:rFonts w:ascii="Myriad Web Pro Condensed" w:hAnsi="Myriad Web Pro Condensed"/>
          <w:kern w:val="16"/>
          <w:szCs w:val="26"/>
          <w:lang w:val="en-CA"/>
        </w:rPr>
      </w:pPr>
      <w:r w:rsidRPr="006A1BBD">
        <w:rPr>
          <w:rFonts w:ascii="Myriad Web Pro Condensed" w:hAnsi="Myriad Web Pro Condensed"/>
          <w:kern w:val="16"/>
          <w:szCs w:val="26"/>
          <w:lang w:val="en-CA"/>
        </w:rPr>
        <w:t xml:space="preserve">Another angle to the question “what is Beechwood’s oldest burial?”, is if you include the reburial of those from Barracks Hill Cemetery. In 2013, during the construction of the </w:t>
      </w:r>
      <w:r w:rsidRPr="006A1BBD">
        <w:rPr>
          <w:rFonts w:ascii="Myriad Web Pro Condensed" w:hAnsi="Myriad Web Pro Condensed"/>
          <w:kern w:val="16"/>
          <w:szCs w:val="26"/>
          <w:lang w:val="en-CA"/>
        </w:rPr>
        <w:t>LRT, a</w:t>
      </w:r>
      <w:r w:rsidRPr="006A1BBD">
        <w:rPr>
          <w:rFonts w:ascii="Myriad Web Pro Condensed" w:hAnsi="Myriad Web Pro Condensed"/>
          <w:kern w:val="16"/>
          <w:szCs w:val="26"/>
          <w:lang w:val="en-CA"/>
        </w:rPr>
        <w:t xml:space="preserve"> very old public cemetery was uncovered. Barrack Hill Cemetery was only open from 1826 to 1845 and was </w:t>
      </w:r>
      <w:r w:rsidRPr="006A1BBD">
        <w:rPr>
          <w:rFonts w:ascii="Myriad Web Pro Condensed" w:hAnsi="Myriad Web Pro Condensed"/>
          <w:kern w:val="16"/>
          <w:szCs w:val="26"/>
          <w:lang w:val="en-CA"/>
        </w:rPr>
        <w:t>located in</w:t>
      </w:r>
      <w:r w:rsidRPr="006A1BBD">
        <w:rPr>
          <w:rFonts w:ascii="Myriad Web Pro Condensed" w:hAnsi="Myriad Web Pro Condensed"/>
          <w:kern w:val="16"/>
          <w:szCs w:val="26"/>
          <w:lang w:val="en-CA"/>
        </w:rPr>
        <w:t xml:space="preserve"> the heart of the city, beneath what is now a parking lot o</w:t>
      </w:r>
      <w:r w:rsidR="004B14A4">
        <w:rPr>
          <w:rFonts w:ascii="Myriad Web Pro Condensed" w:hAnsi="Myriad Web Pro Condensed"/>
          <w:kern w:val="16"/>
          <w:szCs w:val="26"/>
          <w:lang w:val="en-CA"/>
        </w:rPr>
        <w:t>n</w:t>
      </w:r>
      <w:r w:rsidRPr="006A1BBD">
        <w:rPr>
          <w:rFonts w:ascii="Myriad Web Pro Condensed" w:hAnsi="Myriad Web Pro Condensed"/>
          <w:kern w:val="16"/>
          <w:szCs w:val="26"/>
          <w:lang w:val="en-CA"/>
        </w:rPr>
        <w:t xml:space="preserve"> Sparks St, close to parliament. When the cemetery closed, those that could a</w:t>
      </w:r>
      <w:r>
        <w:rPr>
          <w:rFonts w:ascii="Myriad Web Pro Condensed" w:hAnsi="Myriad Web Pro Condensed"/>
          <w:kern w:val="16"/>
          <w:szCs w:val="26"/>
          <w:lang w:val="en-CA"/>
        </w:rPr>
        <w:t>ff</w:t>
      </w:r>
      <w:r w:rsidRPr="006A1BBD">
        <w:rPr>
          <w:rFonts w:ascii="Myriad Web Pro Condensed" w:hAnsi="Myriad Web Pro Condensed"/>
          <w:kern w:val="16"/>
          <w:szCs w:val="26"/>
          <w:lang w:val="en-CA"/>
        </w:rPr>
        <w:t xml:space="preserve">ord to move to the new city </w:t>
      </w:r>
      <w:r w:rsidR="004B14A4" w:rsidRPr="006A1BBD">
        <w:rPr>
          <w:rFonts w:ascii="Myriad Web Pro Condensed" w:hAnsi="Myriad Web Pro Condensed"/>
          <w:kern w:val="16"/>
          <w:szCs w:val="26"/>
          <w:lang w:val="en-CA"/>
        </w:rPr>
        <w:t>cemetery, Sandy</w:t>
      </w:r>
      <w:r w:rsidRPr="006A1BBD">
        <w:rPr>
          <w:rFonts w:ascii="Myriad Web Pro Condensed" w:hAnsi="Myriad Web Pro Condensed"/>
          <w:kern w:val="16"/>
          <w:szCs w:val="26"/>
          <w:lang w:val="en-CA"/>
        </w:rPr>
        <w:t xml:space="preserve"> Hill, did so.</w:t>
      </w:r>
      <w:r>
        <w:rPr>
          <w:rFonts w:ascii="Myriad Web Pro Condensed" w:hAnsi="Myriad Web Pro Condensed"/>
          <w:kern w:val="16"/>
          <w:szCs w:val="26"/>
          <w:lang w:val="en-CA"/>
        </w:rPr>
        <w:t xml:space="preserve"> Th</w:t>
      </w:r>
      <w:r w:rsidRPr="006A1BBD">
        <w:rPr>
          <w:rFonts w:ascii="Myriad Web Pro Condensed" w:hAnsi="Myriad Web Pro Condensed"/>
          <w:kern w:val="16"/>
          <w:szCs w:val="26"/>
          <w:lang w:val="en-CA"/>
        </w:rPr>
        <w:t xml:space="preserve">e remains were re buried at </w:t>
      </w:r>
      <w:r w:rsidR="004B14A4" w:rsidRPr="006A1BBD">
        <w:rPr>
          <w:rFonts w:ascii="Myriad Web Pro Condensed" w:hAnsi="Myriad Web Pro Condensed"/>
          <w:kern w:val="16"/>
          <w:szCs w:val="26"/>
          <w:lang w:val="en-CA"/>
        </w:rPr>
        <w:t>Beechwood on</w:t>
      </w:r>
      <w:r w:rsidRPr="006A1BBD">
        <w:rPr>
          <w:rFonts w:ascii="Myriad Web Pro Condensed" w:hAnsi="Myriad Web Pro Condensed"/>
          <w:kern w:val="16"/>
          <w:szCs w:val="26"/>
          <w:lang w:val="en-CA"/>
        </w:rPr>
        <w:t xml:space="preserve"> October 6, 2019. </w:t>
      </w:r>
    </w:p>
    <w:p w14:paraId="7E8F2BFB" w14:textId="77777777" w:rsidR="006A1BBD" w:rsidRDefault="006A1BBD" w:rsidP="00E403FF">
      <w:pPr>
        <w:contextualSpacing/>
        <w:rPr>
          <w:rFonts w:ascii="Myriad Web Pro Condensed" w:hAnsi="Myriad Web Pro Condensed"/>
          <w:kern w:val="16"/>
          <w:szCs w:val="26"/>
          <w:lang w:val="en-CA"/>
        </w:rPr>
      </w:pPr>
    </w:p>
    <w:p w14:paraId="6B2BD830" w14:textId="25911355" w:rsidR="006A1BBD" w:rsidRPr="00E403FF" w:rsidRDefault="006A1BBD" w:rsidP="00E403FF">
      <w:pPr>
        <w:contextualSpacing/>
        <w:rPr>
          <w:rFonts w:ascii="Myriad Web Pro Condensed" w:hAnsi="Myriad Web Pro Condensed"/>
          <w:kern w:val="16"/>
          <w:szCs w:val="26"/>
          <w:lang w:val="en-CA"/>
        </w:rPr>
      </w:pPr>
      <w:r w:rsidRPr="006A1BBD">
        <w:rPr>
          <w:rFonts w:ascii="Myriad Web Pro Condensed" w:hAnsi="Myriad Web Pro Condensed"/>
          <w:kern w:val="16"/>
          <w:szCs w:val="26"/>
          <w:lang w:val="en-CA"/>
        </w:rPr>
        <w:t>Some visitors phrase the question another way, “what is</w:t>
      </w:r>
      <w:r>
        <w:rPr>
          <w:rFonts w:ascii="Myriad Web Pro Condensed" w:hAnsi="Myriad Web Pro Condensed"/>
          <w:kern w:val="16"/>
          <w:szCs w:val="26"/>
          <w:lang w:val="en-CA"/>
        </w:rPr>
        <w:t xml:space="preserve"> </w:t>
      </w:r>
      <w:r w:rsidRPr="006A1BBD">
        <w:rPr>
          <w:rFonts w:ascii="Myriad Web Pro Condensed" w:hAnsi="Myriad Web Pro Condensed"/>
          <w:kern w:val="16"/>
          <w:szCs w:val="26"/>
          <w:lang w:val="en-CA"/>
        </w:rPr>
        <w:t xml:space="preserve">Beechwood’s oldest monument?”. </w:t>
      </w:r>
      <w:r>
        <w:rPr>
          <w:rFonts w:ascii="Myriad Web Pro Condensed" w:hAnsi="Myriad Web Pro Condensed"/>
          <w:kern w:val="16"/>
          <w:szCs w:val="26"/>
          <w:lang w:val="en-CA"/>
        </w:rPr>
        <w:t xml:space="preserve"> Th</w:t>
      </w:r>
      <w:r w:rsidRPr="006A1BBD">
        <w:rPr>
          <w:rFonts w:ascii="Myriad Web Pro Condensed" w:hAnsi="Myriad Web Pro Condensed"/>
          <w:kern w:val="16"/>
          <w:szCs w:val="26"/>
          <w:lang w:val="en-CA"/>
        </w:rPr>
        <w:t xml:space="preserve">is opens another avenue, excluding the aforementioned people we’ve covered. </w:t>
      </w:r>
      <w:r>
        <w:rPr>
          <w:rFonts w:ascii="Myriad Web Pro Condensed" w:hAnsi="Myriad Web Pro Condensed"/>
          <w:kern w:val="16"/>
          <w:szCs w:val="26"/>
          <w:lang w:val="en-CA"/>
        </w:rPr>
        <w:t>Th</w:t>
      </w:r>
      <w:r w:rsidRPr="006A1BBD">
        <w:rPr>
          <w:rFonts w:ascii="Myriad Web Pro Condensed" w:hAnsi="Myriad Web Pro Condensed"/>
          <w:kern w:val="16"/>
          <w:szCs w:val="26"/>
          <w:lang w:val="en-CA"/>
        </w:rPr>
        <w:t>ere is debate at Beechwood about</w:t>
      </w:r>
      <w:r>
        <w:rPr>
          <w:rFonts w:ascii="Myriad Web Pro Condensed" w:hAnsi="Myriad Web Pro Condensed"/>
          <w:kern w:val="16"/>
          <w:szCs w:val="26"/>
          <w:lang w:val="en-CA"/>
        </w:rPr>
        <w:t xml:space="preserve"> </w:t>
      </w:r>
      <w:r w:rsidRPr="006A1BBD">
        <w:rPr>
          <w:rFonts w:ascii="Myriad Web Pro Condensed" w:hAnsi="Myriad Web Pro Condensed"/>
          <w:kern w:val="16"/>
          <w:szCs w:val="26"/>
          <w:lang w:val="en-CA"/>
        </w:rPr>
        <w:t xml:space="preserve">the </w:t>
      </w:r>
      <w:r>
        <w:rPr>
          <w:rFonts w:ascii="Myriad Web Pro Condensed" w:hAnsi="Myriad Web Pro Condensed"/>
          <w:kern w:val="16"/>
          <w:szCs w:val="26"/>
          <w:lang w:val="en-CA"/>
        </w:rPr>
        <w:t>fi</w:t>
      </w:r>
      <w:r w:rsidRPr="006A1BBD">
        <w:rPr>
          <w:rFonts w:ascii="Myriad Web Pro Condensed" w:hAnsi="Myriad Web Pro Condensed"/>
          <w:kern w:val="16"/>
          <w:szCs w:val="26"/>
          <w:lang w:val="en-CA"/>
        </w:rPr>
        <w:t xml:space="preserve">rst monument erected in the grounds. Capt. James Forsyth, who died on September 2, 1872, </w:t>
      </w:r>
      <w:r w:rsidRPr="006A1BBD">
        <w:rPr>
          <w:rFonts w:ascii="Myriad Web Pro Condensed" w:hAnsi="Myriad Web Pro Condensed"/>
          <w:kern w:val="16"/>
          <w:szCs w:val="26"/>
          <w:lang w:val="en-CA"/>
        </w:rPr>
        <w:t>was buried</w:t>
      </w:r>
      <w:r w:rsidRPr="006A1BBD">
        <w:rPr>
          <w:rFonts w:ascii="Myriad Web Pro Condensed" w:hAnsi="Myriad Web Pro Condensed"/>
          <w:kern w:val="16"/>
          <w:szCs w:val="26"/>
          <w:lang w:val="en-CA"/>
        </w:rPr>
        <w:t xml:space="preserve"> without a monument in Sandy Hill Cemetery. A year later, upon the cemeteries’ closure a </w:t>
      </w:r>
      <w:r w:rsidRPr="006A1BBD">
        <w:rPr>
          <w:rFonts w:ascii="Myriad Web Pro Condensed" w:hAnsi="Myriad Web Pro Condensed"/>
          <w:kern w:val="16"/>
          <w:szCs w:val="26"/>
          <w:lang w:val="en-CA"/>
        </w:rPr>
        <w:t>monument, a</w:t>
      </w:r>
      <w:r w:rsidRPr="006A1BBD">
        <w:rPr>
          <w:rFonts w:ascii="Myriad Web Pro Condensed" w:hAnsi="Myriad Web Pro Condensed"/>
          <w:kern w:val="16"/>
          <w:szCs w:val="26"/>
          <w:lang w:val="en-CA"/>
        </w:rPr>
        <w:t xml:space="preserve"> tribute to the Ottawa Field Battery’s commander, was unveiled on September 13, 1873. </w:t>
      </w:r>
      <w:r>
        <w:rPr>
          <w:rFonts w:ascii="Myriad Web Pro Condensed" w:hAnsi="Myriad Web Pro Condensed"/>
          <w:kern w:val="16"/>
          <w:szCs w:val="26"/>
          <w:lang w:val="en-CA"/>
        </w:rPr>
        <w:t>Th</w:t>
      </w:r>
      <w:r w:rsidRPr="006A1BBD">
        <w:rPr>
          <w:rFonts w:ascii="Myriad Web Pro Condensed" w:hAnsi="Myriad Web Pro Condensed"/>
          <w:kern w:val="16"/>
          <w:szCs w:val="26"/>
          <w:lang w:val="en-CA"/>
        </w:rPr>
        <w:t xml:space="preserve">e Illustrated News described the monument by sculptor P.A. Taylor of the Ottawa Marble Works on Rideau </w:t>
      </w:r>
      <w:r w:rsidRPr="006A1BBD">
        <w:rPr>
          <w:rFonts w:ascii="Myriad Web Pro Condensed" w:hAnsi="Myriad Web Pro Condensed"/>
          <w:kern w:val="16"/>
          <w:szCs w:val="26"/>
          <w:lang w:val="en-CA"/>
        </w:rPr>
        <w:t>Street as</w:t>
      </w:r>
      <w:r w:rsidRPr="006A1BBD">
        <w:rPr>
          <w:rFonts w:ascii="Myriad Web Pro Condensed" w:hAnsi="Myriad Web Pro Condensed"/>
          <w:kern w:val="16"/>
          <w:szCs w:val="26"/>
          <w:lang w:val="en-CA"/>
        </w:rPr>
        <w:t xml:space="preserve"> a “work of art”. </w:t>
      </w:r>
      <w:r>
        <w:rPr>
          <w:rFonts w:ascii="Myriad Web Pro Condensed" w:hAnsi="Myriad Web Pro Condensed"/>
          <w:kern w:val="16"/>
          <w:szCs w:val="26"/>
          <w:lang w:val="en-CA"/>
        </w:rPr>
        <w:t xml:space="preserve"> </w:t>
      </w:r>
      <w:r w:rsidRPr="006A1BBD">
        <w:rPr>
          <w:rFonts w:ascii="Myriad Web Pro Condensed" w:hAnsi="Myriad Web Pro Condensed"/>
          <w:kern w:val="16"/>
          <w:szCs w:val="26"/>
          <w:lang w:val="en-CA"/>
        </w:rPr>
        <w:t>In his design of the monument the sculptor provided a pr</w:t>
      </w:r>
      <w:r>
        <w:rPr>
          <w:rFonts w:ascii="Myriad Web Pro Condensed" w:hAnsi="Myriad Web Pro Condensed"/>
          <w:kern w:val="16"/>
          <w:szCs w:val="26"/>
          <w:lang w:val="en-CA"/>
        </w:rPr>
        <w:t>ofile</w:t>
      </w:r>
      <w:r w:rsidRPr="006A1BBD">
        <w:rPr>
          <w:rFonts w:ascii="Myriad Web Pro Condensed" w:hAnsi="Myriad Web Pro Condensed"/>
          <w:kern w:val="16"/>
          <w:szCs w:val="26"/>
          <w:lang w:val="en-CA"/>
        </w:rPr>
        <w:t xml:space="preserve"> of the Captain along with military symbols including crossed swords, cannons, and a powder horn. </w:t>
      </w:r>
      <w:r>
        <w:rPr>
          <w:rFonts w:ascii="Myriad Web Pro Condensed" w:hAnsi="Myriad Web Pro Condensed"/>
          <w:kern w:val="16"/>
          <w:szCs w:val="26"/>
          <w:lang w:val="en-CA"/>
        </w:rPr>
        <w:t>Th</w:t>
      </w:r>
      <w:r w:rsidRPr="006A1BBD">
        <w:rPr>
          <w:rFonts w:ascii="Myriad Web Pro Condensed" w:hAnsi="Myriad Web Pro Condensed"/>
          <w:kern w:val="16"/>
          <w:szCs w:val="26"/>
          <w:lang w:val="en-CA"/>
        </w:rPr>
        <w:t xml:space="preserve">e Forsyth monument is listed as entry 7 in Beechwood’s Register Book and was one of its earliest grave markers, if not the </w:t>
      </w:r>
      <w:r>
        <w:rPr>
          <w:rFonts w:ascii="Myriad Web Pro Condensed" w:hAnsi="Myriad Web Pro Condensed"/>
          <w:kern w:val="16"/>
          <w:szCs w:val="26"/>
          <w:lang w:val="en-CA"/>
        </w:rPr>
        <w:t>fi</w:t>
      </w:r>
      <w:r w:rsidRPr="006A1BBD">
        <w:rPr>
          <w:rFonts w:ascii="Myriad Web Pro Condensed" w:hAnsi="Myriad Web Pro Condensed"/>
          <w:kern w:val="16"/>
          <w:szCs w:val="26"/>
          <w:lang w:val="en-CA"/>
        </w:rPr>
        <w:t xml:space="preserve">rst. As you can see, the question is extremely complicated. </w:t>
      </w:r>
    </w:p>
    <w:p w14:paraId="6C61968F" w14:textId="77777777" w:rsidR="00123AF0" w:rsidRPr="00611340" w:rsidRDefault="00123AF0" w:rsidP="00123AF0">
      <w:pPr>
        <w:pStyle w:val="Heading1"/>
      </w:pPr>
      <w:r w:rsidRPr="00611340">
        <w:t>AMICITIA France Canada</w:t>
      </w:r>
    </w:p>
    <w:p w14:paraId="76D9CB1B" w14:textId="77777777" w:rsidR="00123AF0" w:rsidRPr="00611340" w:rsidRDefault="00123AF0" w:rsidP="00123AF0">
      <w:pPr>
        <w:rPr>
          <w:rFonts w:ascii="Myriad Web Pro Condensed" w:hAnsi="Myriad Web Pro Condensed"/>
        </w:rPr>
      </w:pPr>
      <w:r w:rsidRPr="00611340">
        <w:rPr>
          <w:rFonts w:ascii="Myriad Web Pro Condensed" w:hAnsi="Myriad Web Pro Condensed"/>
        </w:rPr>
        <w:t>“AMICITIA FRANCE-CANADA” is the Latin expression for “fraternal friendship France–Canada” and is also the name chosen for the monument being planned in Ottawa to recognize the more than four centuries of common history and heritage and over 90 years of official diplomatic relations between France and Canada.</w:t>
      </w:r>
    </w:p>
    <w:p w14:paraId="0329B66D" w14:textId="77777777" w:rsidR="005A1E37" w:rsidRPr="00611340" w:rsidRDefault="005A1E37" w:rsidP="005A1E37">
      <w:pPr>
        <w:pStyle w:val="Heading1"/>
        <w:rPr>
          <w:lang w:val="en-CA"/>
        </w:rPr>
      </w:pPr>
      <w:r w:rsidRPr="00611340">
        <w:rPr>
          <w:lang w:val="en-CA"/>
        </w:rPr>
        <w:t>Something to point out</w:t>
      </w:r>
    </w:p>
    <w:p w14:paraId="72483190" w14:textId="77777777" w:rsidR="005A1E37" w:rsidRPr="00611340" w:rsidRDefault="005A1E37" w:rsidP="005A1E37">
      <w:pPr>
        <w:pStyle w:val="PlainText"/>
        <w:widowControl w:val="0"/>
        <w:spacing w:after="120"/>
        <w:jc w:val="both"/>
        <w:rPr>
          <w:rFonts w:ascii="Myriad Web Pro Condensed" w:eastAsia="MS Mincho" w:hAnsi="Myriad Web Pro Condensed" w:cs="Calibri"/>
          <w:kern w:val="16"/>
          <w:sz w:val="26"/>
          <w:szCs w:val="26"/>
          <w:lang w:val="en-CA"/>
        </w:rPr>
      </w:pPr>
      <w:r w:rsidRPr="00611340">
        <w:rPr>
          <w:rFonts w:ascii="Myriad Web Pro Condensed" w:eastAsia="MS Mincho" w:hAnsi="Myriad Web Pro Condensed" w:cs="Calibri"/>
          <w:kern w:val="16"/>
          <w:sz w:val="26"/>
          <w:szCs w:val="26"/>
          <w:lang w:val="en-CA"/>
        </w:rPr>
        <w:t>Any bilingual cemetery doesn’t use the “plot” but rather we use “lot”. The reason is plot is a bad word in French.</w:t>
      </w:r>
    </w:p>
    <w:p w14:paraId="6FCC140A" w14:textId="77777777" w:rsidR="005A1E37" w:rsidRPr="00611340" w:rsidRDefault="005A1E37" w:rsidP="00123AF0">
      <w:pPr>
        <w:contextualSpacing/>
        <w:rPr>
          <w:rFonts w:ascii="Myriad Web Pro Condensed" w:hAnsi="Myriad Web Pro Condensed"/>
          <w:kern w:val="16"/>
          <w:szCs w:val="26"/>
          <w:lang w:val="en-CA"/>
        </w:rPr>
      </w:pPr>
    </w:p>
    <w:p w14:paraId="191F324B" w14:textId="77777777" w:rsidR="00123AF0" w:rsidRPr="00611340" w:rsidRDefault="00123AF0" w:rsidP="00123AF0">
      <w:pPr>
        <w:pStyle w:val="Heading1"/>
        <w:rPr>
          <w:lang w:val="en-CA"/>
        </w:rPr>
      </w:pPr>
      <w:r w:rsidRPr="00611340">
        <w:rPr>
          <w:lang w:val="en-CA"/>
        </w:rPr>
        <w:lastRenderedPageBreak/>
        <w:t>Hosta Garden, Rockeries and the Quarry</w:t>
      </w:r>
    </w:p>
    <w:p w14:paraId="5CD916F9"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The Cascades were originally a limestone quarry. Some of the foundations for the original Beechwood monuments were made from limestone quarried here. </w:t>
      </w:r>
    </w:p>
    <w:p w14:paraId="0F534359"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The Hosta Garden is one of Beechwood’s horticultural masterpieces. The garden contains over 100 different types of </w:t>
      </w:r>
      <w:proofErr w:type="spellStart"/>
      <w:r w:rsidRPr="00611340">
        <w:rPr>
          <w:rFonts w:ascii="Myriad Web Pro Condensed" w:hAnsi="Myriad Web Pro Condensed"/>
          <w:lang w:val="en-CA"/>
        </w:rPr>
        <w:t>hostas</w:t>
      </w:r>
      <w:proofErr w:type="spellEnd"/>
      <w:r w:rsidRPr="00611340">
        <w:rPr>
          <w:rFonts w:ascii="Myriad Web Pro Condensed" w:hAnsi="Myriad Web Pro Condensed"/>
          <w:lang w:val="en-CA"/>
        </w:rPr>
        <w:t>.</w:t>
      </w:r>
    </w:p>
    <w:p w14:paraId="084B6E99"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 xml:space="preserve">Beechwood has recently begun allowing for the placement of family columbaria in the </w:t>
      </w:r>
      <w:proofErr w:type="spellStart"/>
      <w:r w:rsidRPr="00611340">
        <w:rPr>
          <w:rFonts w:ascii="Myriad Web Pro Condensed" w:hAnsi="Myriad Web Pro Condensed"/>
          <w:lang w:val="en-CA"/>
        </w:rPr>
        <w:t>hosta</w:t>
      </w:r>
      <w:proofErr w:type="spellEnd"/>
      <w:r w:rsidRPr="00611340">
        <w:rPr>
          <w:rFonts w:ascii="Myriad Web Pro Condensed" w:hAnsi="Myriad Web Pro Condensed"/>
          <w:lang w:val="en-CA"/>
        </w:rPr>
        <w:t xml:space="preserve"> garden and rockeries. </w:t>
      </w:r>
    </w:p>
    <w:p w14:paraId="50DE9F13" w14:textId="77777777" w:rsidR="00123AF0" w:rsidRPr="00611340" w:rsidRDefault="00123AF0" w:rsidP="00123AF0">
      <w:pPr>
        <w:ind w:left="851"/>
        <w:rPr>
          <w:rFonts w:ascii="Myriad Web Pro Condensed" w:hAnsi="Myriad Web Pro Condensed"/>
          <w:lang w:val="en-CA"/>
        </w:rPr>
      </w:pPr>
      <w:r w:rsidRPr="00611340">
        <w:rPr>
          <w:rFonts w:ascii="Myriad Web Pro Condensed" w:hAnsi="Myriad Web Pro Condensed"/>
          <w:lang w:val="en-CA"/>
        </w:rPr>
        <w:t>Additional Facts:</w:t>
      </w:r>
    </w:p>
    <w:p w14:paraId="07897E49" w14:textId="77777777" w:rsidR="00123AF0" w:rsidRPr="00611340" w:rsidRDefault="00123AF0" w:rsidP="00123AF0">
      <w:pPr>
        <w:pStyle w:val="ListParagraph"/>
        <w:numPr>
          <w:ilvl w:val="0"/>
          <w:numId w:val="17"/>
        </w:numPr>
        <w:ind w:left="1560"/>
        <w:rPr>
          <w:rFonts w:ascii="Myriad Web Pro Condensed" w:hAnsi="Myriad Web Pro Condensed"/>
          <w:lang w:val="en-CA"/>
        </w:rPr>
      </w:pPr>
      <w:r w:rsidRPr="00611340">
        <w:rPr>
          <w:rFonts w:ascii="Myriad Web Pro Condensed" w:hAnsi="Myriad Web Pro Condensed"/>
          <w:lang w:val="en-CA"/>
        </w:rPr>
        <w:t>The second quarry was located under where the Mausoleum now stands. This is also why there are no burials on the hill beside and behind the Mausoleum – the rock is quite close to the surface and graves can’t be dug deeply enough.</w:t>
      </w:r>
    </w:p>
    <w:p w14:paraId="40BE7CF4" w14:textId="77777777" w:rsidR="00123AF0" w:rsidRPr="00611340" w:rsidRDefault="00123AF0" w:rsidP="00123AF0">
      <w:pPr>
        <w:pStyle w:val="ListParagraph"/>
        <w:numPr>
          <w:ilvl w:val="0"/>
          <w:numId w:val="17"/>
        </w:numPr>
        <w:ind w:left="1560"/>
        <w:rPr>
          <w:rFonts w:ascii="Myriad Web Pro Condensed" w:hAnsi="Myriad Web Pro Condensed"/>
          <w:lang w:val="en-CA"/>
        </w:rPr>
      </w:pPr>
      <w:r w:rsidRPr="00611340">
        <w:rPr>
          <w:rFonts w:ascii="Myriad Web Pro Condensed" w:hAnsi="Myriad Web Pro Condensed"/>
          <w:lang w:val="en-CA"/>
        </w:rPr>
        <w:t>The quarry is very well hidden and lovely – it’s nice to take a quick look around. Often waterfowl nest there in the spring and summer.</w:t>
      </w:r>
    </w:p>
    <w:p w14:paraId="66CC6C96" w14:textId="77777777" w:rsidR="00123AF0" w:rsidRPr="00611340" w:rsidRDefault="00123AF0" w:rsidP="00123AF0">
      <w:pPr>
        <w:pStyle w:val="ListParagraph"/>
        <w:numPr>
          <w:ilvl w:val="0"/>
          <w:numId w:val="17"/>
        </w:numPr>
        <w:ind w:left="1560"/>
        <w:rPr>
          <w:rFonts w:ascii="Myriad Web Pro Condensed" w:hAnsi="Myriad Web Pro Condensed"/>
          <w:lang w:val="en-CA"/>
        </w:rPr>
      </w:pPr>
      <w:proofErr w:type="spellStart"/>
      <w:r w:rsidRPr="00611340">
        <w:rPr>
          <w:rFonts w:ascii="Myriad Web Pro Condensed" w:hAnsi="Myriad Web Pro Condensed"/>
          <w:lang w:val="en-CA"/>
        </w:rPr>
        <w:t>Hostas</w:t>
      </w:r>
      <w:proofErr w:type="spellEnd"/>
      <w:r w:rsidRPr="00611340">
        <w:rPr>
          <w:rFonts w:ascii="Myriad Web Pro Condensed" w:hAnsi="Myriad Web Pro Condensed"/>
          <w:lang w:val="en-CA"/>
        </w:rPr>
        <w:t xml:space="preserve"> are very low-maintenance plants. They thrive in lowlight conditions, as long as there is adequate moisture. </w:t>
      </w:r>
    </w:p>
    <w:p w14:paraId="4B6EAF6D" w14:textId="77777777" w:rsidR="00123AF0" w:rsidRPr="00611340" w:rsidRDefault="00123AF0" w:rsidP="00123AF0">
      <w:pPr>
        <w:pStyle w:val="ListParagraph"/>
        <w:numPr>
          <w:ilvl w:val="0"/>
          <w:numId w:val="17"/>
        </w:numPr>
        <w:ind w:left="1560"/>
        <w:rPr>
          <w:rFonts w:ascii="Myriad Web Pro Condensed" w:hAnsi="Myriad Web Pro Condensed"/>
          <w:lang w:val="en-CA"/>
        </w:rPr>
      </w:pPr>
      <w:proofErr w:type="spellStart"/>
      <w:r w:rsidRPr="00611340">
        <w:rPr>
          <w:rFonts w:ascii="Myriad Web Pro Condensed" w:hAnsi="Myriad Web Pro Condensed"/>
          <w:lang w:val="en-CA"/>
        </w:rPr>
        <w:t>Hostas</w:t>
      </w:r>
      <w:proofErr w:type="spellEnd"/>
      <w:r w:rsidRPr="00611340">
        <w:rPr>
          <w:rFonts w:ascii="Myriad Web Pro Condensed" w:hAnsi="Myriad Web Pro Condensed"/>
          <w:lang w:val="en-CA"/>
        </w:rPr>
        <w:t xml:space="preserve"> have been known to grow to more than six feet across and four feet high.</w:t>
      </w:r>
    </w:p>
    <w:p w14:paraId="704CC8E1" w14:textId="77777777" w:rsidR="00123AF0" w:rsidRPr="00611340" w:rsidRDefault="00123AF0" w:rsidP="00123AF0">
      <w:pPr>
        <w:pStyle w:val="ListParagraph"/>
        <w:numPr>
          <w:ilvl w:val="0"/>
          <w:numId w:val="17"/>
        </w:numPr>
        <w:ind w:left="1560"/>
        <w:rPr>
          <w:rFonts w:ascii="Myriad Web Pro Condensed" w:hAnsi="Myriad Web Pro Condensed"/>
          <w:lang w:val="en-CA"/>
        </w:rPr>
      </w:pPr>
      <w:r w:rsidRPr="00611340">
        <w:rPr>
          <w:rFonts w:ascii="Myriad Web Pro Condensed" w:hAnsi="Myriad Web Pro Condensed"/>
          <w:lang w:val="en-CA"/>
        </w:rPr>
        <w:t xml:space="preserve">Beechwood’s </w:t>
      </w:r>
      <w:proofErr w:type="spellStart"/>
      <w:r w:rsidRPr="00611340">
        <w:rPr>
          <w:rFonts w:ascii="Myriad Web Pro Condensed" w:hAnsi="Myriad Web Pro Condensed"/>
          <w:lang w:val="en-CA"/>
        </w:rPr>
        <w:t>hostas</w:t>
      </w:r>
      <w:proofErr w:type="spellEnd"/>
      <w:r w:rsidRPr="00611340">
        <w:rPr>
          <w:rFonts w:ascii="Myriad Web Pro Condensed" w:hAnsi="Myriad Web Pro Condensed"/>
          <w:lang w:val="en-CA"/>
        </w:rPr>
        <w:t xml:space="preserve"> are split and replanted every three to four years.</w:t>
      </w:r>
    </w:p>
    <w:p w14:paraId="4CC3493D" w14:textId="77777777" w:rsidR="00123AF0" w:rsidRPr="00611340" w:rsidRDefault="00123AF0" w:rsidP="00123AF0">
      <w:pPr>
        <w:rPr>
          <w:rFonts w:ascii="Myriad Web Pro Condensed" w:hAnsi="Myriad Web Pro Condensed"/>
          <w:lang w:val="en-CA"/>
        </w:rPr>
      </w:pPr>
    </w:p>
    <w:p w14:paraId="7ADD7968" w14:textId="77777777" w:rsidR="00123AF0" w:rsidRPr="00611340" w:rsidRDefault="00123AF0" w:rsidP="00123AF0">
      <w:pPr>
        <w:rPr>
          <w:rFonts w:ascii="Myriad Web Pro Condensed" w:hAnsi="Myriad Web Pro Condensed"/>
          <w:lang w:val="en-CA"/>
        </w:rPr>
      </w:pPr>
    </w:p>
    <w:p w14:paraId="1D87793A" w14:textId="77777777" w:rsidR="00123AF0" w:rsidRPr="00611340" w:rsidRDefault="00123AF0" w:rsidP="00123AF0">
      <w:pPr>
        <w:pStyle w:val="Heading1"/>
        <w:rPr>
          <w:lang w:val="en-CA"/>
        </w:rPr>
      </w:pPr>
      <w:r w:rsidRPr="00611340">
        <w:rPr>
          <w:lang w:val="en-CA"/>
        </w:rPr>
        <w:t>Wilson monument (Section 30)</w:t>
      </w:r>
    </w:p>
    <w:p w14:paraId="71427604" w14:textId="77777777" w:rsidR="00123AF0" w:rsidRPr="00611340" w:rsidRDefault="00123AF0" w:rsidP="00123AF0">
      <w:pPr>
        <w:rPr>
          <w:rFonts w:ascii="Myriad Web Pro Condensed" w:eastAsia="Calibri" w:hAnsi="Myriad Web Pro Condensed"/>
          <w:lang w:val="en-CA"/>
        </w:rPr>
      </w:pPr>
      <w:r w:rsidRPr="00611340">
        <w:rPr>
          <w:rFonts w:ascii="Myriad Web Pro Condensed" w:hAnsi="Myriad Web Pro Condensed"/>
          <w:lang w:val="en-CA"/>
        </w:rPr>
        <w:t>This unique</w:t>
      </w:r>
      <w:r w:rsidRPr="00611340">
        <w:rPr>
          <w:rFonts w:ascii="Myriad Web Pro Condensed" w:eastAsia="Calibri" w:hAnsi="Myriad Web Pro Condensed"/>
          <w:lang w:val="en-CA"/>
        </w:rPr>
        <w:t xml:space="preserve"> stone marks the </w:t>
      </w:r>
      <w:r w:rsidRPr="00611340">
        <w:rPr>
          <w:rFonts w:ascii="Myriad Web Pro Condensed" w:hAnsi="Myriad Web Pro Condensed"/>
          <w:lang w:val="en-CA"/>
        </w:rPr>
        <w:t>gra</w:t>
      </w:r>
      <w:r w:rsidRPr="00611340">
        <w:rPr>
          <w:rFonts w:ascii="Myriad Web Pro Condensed" w:eastAsia="Calibri" w:hAnsi="Myriad Web Pro Condensed"/>
          <w:lang w:val="en-CA"/>
        </w:rPr>
        <w:t>ve of Agnes Wilson (1902</w:t>
      </w:r>
      <w:r w:rsidRPr="00611340">
        <w:rPr>
          <w:rFonts w:ascii="Myriad Web Pro Condensed" w:hAnsi="Myriad Web Pro Condensed"/>
          <w:lang w:val="en-CA"/>
        </w:rPr>
        <w:t>-</w:t>
      </w:r>
      <w:r w:rsidRPr="00611340">
        <w:rPr>
          <w:rFonts w:ascii="Myriad Web Pro Condensed" w:eastAsia="Calibri" w:hAnsi="Myriad Web Pro Condensed"/>
          <w:lang w:val="en-CA"/>
        </w:rPr>
        <w:t xml:space="preserve">1939) and commemorates her late husband, Dr. Leland Duane Wilson, though his remains are not interred there. She passed away quite young, and he only followed her into death over 50 years later. </w:t>
      </w:r>
    </w:p>
    <w:p w14:paraId="1DB67064" w14:textId="77777777" w:rsidR="00123AF0" w:rsidRPr="00611340" w:rsidRDefault="00123AF0" w:rsidP="00123AF0">
      <w:pPr>
        <w:rPr>
          <w:rFonts w:ascii="Myriad Web Pro Condensed" w:eastAsia="Calibri" w:hAnsi="Myriad Web Pro Condensed"/>
          <w:lang w:val="en-CA"/>
        </w:rPr>
      </w:pPr>
      <w:r w:rsidRPr="00611340">
        <w:rPr>
          <w:rFonts w:ascii="Myriad Web Pro Condensed" w:hAnsi="Myriad Web Pro Condensed"/>
          <w:lang w:val="en-CA"/>
        </w:rPr>
        <w:t xml:space="preserve">The monument </w:t>
      </w:r>
      <w:r w:rsidRPr="00611340">
        <w:rPr>
          <w:rFonts w:ascii="Myriad Web Pro Condensed" w:eastAsia="Calibri" w:hAnsi="Myriad Web Pro Condensed"/>
          <w:lang w:val="en-CA"/>
        </w:rPr>
        <w:t>is a representation of a European medieval castle with towers, turrets and crenellations. The castle sits upon a crag, intimidating the surrounding landscape and any who would approach it.</w:t>
      </w:r>
      <w:r w:rsidRPr="00611340">
        <w:rPr>
          <w:rFonts w:ascii="Myriad Web Pro Condensed" w:hAnsi="Myriad Web Pro Condensed"/>
          <w:lang w:val="en-CA"/>
        </w:rPr>
        <w:t xml:space="preserve"> </w:t>
      </w:r>
      <w:r w:rsidRPr="00611340">
        <w:rPr>
          <w:rFonts w:ascii="Myriad Web Pro Condensed" w:eastAsia="Calibri" w:hAnsi="Myriad Web Pro Condensed"/>
          <w:lang w:val="en-CA"/>
        </w:rPr>
        <w:t xml:space="preserve">On the lower part of the stone is the touching inscription: “Better </w:t>
      </w:r>
      <w:proofErr w:type="spellStart"/>
      <w:r w:rsidRPr="00611340">
        <w:rPr>
          <w:rFonts w:ascii="Myriad Web Pro Condensed" w:eastAsia="Calibri" w:hAnsi="Myriad Web Pro Condensed"/>
          <w:lang w:val="en-CA"/>
        </w:rPr>
        <w:t>Lo’ed</w:t>
      </w:r>
      <w:proofErr w:type="spellEnd"/>
      <w:r w:rsidRPr="00611340">
        <w:rPr>
          <w:rFonts w:ascii="Myriad Web Pro Condensed" w:eastAsia="Calibri" w:hAnsi="Myriad Web Pro Condensed"/>
          <w:lang w:val="en-CA"/>
        </w:rPr>
        <w:t xml:space="preserve"> Ye Canna Be.”</w:t>
      </w:r>
    </w:p>
    <w:p w14:paraId="7B026665" w14:textId="77777777" w:rsidR="00123AF0" w:rsidRPr="00611340" w:rsidRDefault="00123AF0" w:rsidP="00123AF0">
      <w:pPr>
        <w:rPr>
          <w:rFonts w:ascii="Myriad Web Pro Condensed" w:hAnsi="Myriad Web Pro Condensed"/>
          <w:szCs w:val="26"/>
          <w:lang w:val="en-CA"/>
        </w:rPr>
      </w:pPr>
    </w:p>
    <w:p w14:paraId="261F2821" w14:textId="77777777" w:rsidR="00123AF0" w:rsidRPr="00611340" w:rsidRDefault="00123AF0" w:rsidP="00123AF0">
      <w:pPr>
        <w:rPr>
          <w:rFonts w:ascii="Myriad Web Pro Condensed" w:hAnsi="Myriad Web Pro Condensed"/>
          <w:szCs w:val="26"/>
          <w:lang w:val="en-CA"/>
        </w:rPr>
      </w:pPr>
    </w:p>
    <w:p w14:paraId="14534226" w14:textId="77777777" w:rsidR="00123AF0" w:rsidRPr="00611340" w:rsidRDefault="00123AF0" w:rsidP="00123AF0">
      <w:pPr>
        <w:pStyle w:val="Heading1"/>
        <w:rPr>
          <w:lang w:val="en-CA"/>
        </w:rPr>
      </w:pPr>
      <w:r w:rsidRPr="00611340">
        <w:rPr>
          <w:lang w:val="en-CA"/>
        </w:rPr>
        <w:t>Something to note while walking</w:t>
      </w:r>
    </w:p>
    <w:p w14:paraId="591D5C35" w14:textId="77777777" w:rsidR="00123AF0" w:rsidRPr="00611340" w:rsidRDefault="00123AF0" w:rsidP="00123AF0">
      <w:pPr>
        <w:pStyle w:val="NoSpacing"/>
        <w:rPr>
          <w:rFonts w:ascii="Myriad Web Pro Condensed" w:hAnsi="Myriad Web Pro Condensed"/>
          <w:sz w:val="26"/>
          <w:szCs w:val="26"/>
        </w:rPr>
      </w:pPr>
      <w:r w:rsidRPr="00611340">
        <w:rPr>
          <w:rFonts w:ascii="Myriad Web Pro Condensed" w:hAnsi="Myriad Web Pro Condensed"/>
          <w:sz w:val="26"/>
          <w:szCs w:val="26"/>
        </w:rPr>
        <w:t>This would be an ideal time to point out the spacing amongst the monuments is much tighter together. Where we begun our tour was a very wealthy section and people chose to display their wealth even in death. Here is the area, is a more affordable section and we can see that reflected in both how tight the rows are but also how much smaller the actual monuments themselves are.</w:t>
      </w:r>
    </w:p>
    <w:p w14:paraId="56674421" w14:textId="77777777" w:rsidR="00123AF0" w:rsidRPr="00611340" w:rsidRDefault="00123AF0" w:rsidP="00123AF0">
      <w:pPr>
        <w:pStyle w:val="NoSpacing"/>
        <w:rPr>
          <w:rFonts w:ascii="Myriad Web Pro Condensed" w:hAnsi="Myriad Web Pro Condensed"/>
          <w:sz w:val="26"/>
          <w:szCs w:val="26"/>
        </w:rPr>
      </w:pPr>
    </w:p>
    <w:p w14:paraId="52AD8EE3" w14:textId="77777777" w:rsidR="00123AF0" w:rsidRPr="00611340" w:rsidRDefault="00123AF0" w:rsidP="00123AF0">
      <w:pPr>
        <w:pStyle w:val="NoSpacing"/>
        <w:rPr>
          <w:rFonts w:ascii="Myriad Web Pro Condensed" w:hAnsi="Myriad Web Pro Condensed"/>
          <w:sz w:val="26"/>
          <w:szCs w:val="26"/>
        </w:rPr>
      </w:pPr>
    </w:p>
    <w:p w14:paraId="674F7FB1" w14:textId="77777777" w:rsidR="00123AF0" w:rsidRPr="00611340" w:rsidRDefault="00123AF0" w:rsidP="00123AF0">
      <w:pPr>
        <w:pStyle w:val="Heading1"/>
        <w:rPr>
          <w:lang w:val="en-CA"/>
        </w:rPr>
      </w:pPr>
      <w:r w:rsidRPr="00611340">
        <w:rPr>
          <w:lang w:val="en-CA"/>
        </w:rPr>
        <w:lastRenderedPageBreak/>
        <w:t>Creighton Monument</w:t>
      </w:r>
    </w:p>
    <w:p w14:paraId="6FE29259" w14:textId="77777777" w:rsidR="00123AF0" w:rsidRPr="00611340" w:rsidRDefault="00123AF0" w:rsidP="00123AF0">
      <w:pPr>
        <w:widowControl w:val="0"/>
        <w:rPr>
          <w:rFonts w:ascii="Myriad Web Pro Condensed" w:hAnsi="Myriad Web Pro Condensed" w:cs="Calibri"/>
          <w:kern w:val="16"/>
          <w:szCs w:val="22"/>
          <w:lang w:val="en-CA"/>
        </w:rPr>
      </w:pPr>
      <w:r w:rsidRPr="00611340">
        <w:rPr>
          <w:rFonts w:ascii="Myriad Web Pro Condensed" w:hAnsi="Myriad Web Pro Condensed" w:cs="Calibri"/>
          <w:kern w:val="16"/>
          <w:szCs w:val="22"/>
          <w:lang w:val="en-CA"/>
        </w:rPr>
        <w:t>James George Aylwin Creigton was born in Halifax on June 12, 1850. He was an avid sportsman who excelled in hockey, both as a player and a leader during the formative stages of the sport, helping set into motion the development of the game of hockey as it is known today.</w:t>
      </w:r>
    </w:p>
    <w:p w14:paraId="6215537F" w14:textId="77777777" w:rsidR="00123AF0" w:rsidRPr="00611340" w:rsidRDefault="00123AF0" w:rsidP="00123AF0">
      <w:pPr>
        <w:widowControl w:val="0"/>
        <w:rPr>
          <w:rFonts w:ascii="Myriad Web Pro Condensed" w:hAnsi="Myriad Web Pro Condensed" w:cs="Calibri"/>
          <w:kern w:val="16"/>
          <w:szCs w:val="22"/>
          <w:lang w:val="en-CA"/>
        </w:rPr>
      </w:pPr>
      <w:r w:rsidRPr="00611340">
        <w:rPr>
          <w:rFonts w:ascii="Myriad Web Pro Condensed" w:hAnsi="Myriad Web Pro Condensed" w:cs="Calibri"/>
          <w:kern w:val="16"/>
          <w:szCs w:val="22"/>
          <w:lang w:val="en-CA"/>
        </w:rPr>
        <w:t xml:space="preserve">Creighton was captain of one of two teams that participated in the first recorded indoor game in Montreal on March 3, 1875, and captained teams in every recorded game there during the development years. It was Creighton who first suggested that they obtain hockey sticks from Halifax and move indoors the game he had seen played in his home town. </w:t>
      </w:r>
    </w:p>
    <w:p w14:paraId="67311004" w14:textId="77777777" w:rsidR="00123AF0" w:rsidRPr="00611340" w:rsidRDefault="00123AF0" w:rsidP="00123AF0">
      <w:pPr>
        <w:widowControl w:val="0"/>
        <w:rPr>
          <w:rFonts w:ascii="Myriad Web Pro Condensed" w:hAnsi="Myriad Web Pro Condensed" w:cs="Calibri"/>
          <w:kern w:val="16"/>
          <w:szCs w:val="22"/>
          <w:lang w:val="en-CA"/>
        </w:rPr>
      </w:pPr>
      <w:r w:rsidRPr="00611340">
        <w:rPr>
          <w:rFonts w:ascii="Myriad Web Pro Condensed" w:hAnsi="Myriad Web Pro Condensed" w:cs="Calibri"/>
          <w:kern w:val="16"/>
          <w:szCs w:val="22"/>
          <w:lang w:val="en-CA"/>
        </w:rPr>
        <w:t xml:space="preserve">Creighton went on to work as the law clerk of the Senate in Ottawa, where his hockey interests would continue, playing with the Parliamentarian-Government House team which included sons of Lord Stanley, donor of the Stanley Cup. Creighton died in 1930 while still serving as law clerk some 48 years after assuming the role. </w:t>
      </w:r>
    </w:p>
    <w:p w14:paraId="60406455" w14:textId="77777777" w:rsidR="00123AF0" w:rsidRPr="00611340" w:rsidRDefault="00123AF0" w:rsidP="00123AF0">
      <w:pPr>
        <w:widowControl w:val="0"/>
        <w:rPr>
          <w:rFonts w:ascii="Myriad Web Pro Condensed" w:hAnsi="Myriad Web Pro Condensed" w:cs="Calibri"/>
          <w:kern w:val="16"/>
          <w:szCs w:val="22"/>
          <w:lang w:val="en-CA"/>
        </w:rPr>
      </w:pPr>
      <w:r w:rsidRPr="00611340">
        <w:rPr>
          <w:rFonts w:ascii="Myriad Web Pro Condensed" w:hAnsi="Myriad Web Pro Condensed" w:cs="Calibri"/>
          <w:kern w:val="16"/>
          <w:szCs w:val="22"/>
          <w:lang w:val="en-CA"/>
        </w:rPr>
        <w:t>Creighton and his wife, Eleanor, lay in an unmarked grave at Beechwood until October of 2009 when the Society for International Hockey Research (SIHR) erected a monument following a fund-raising campaign that garnered national attention. The monument was unveiled by members of SIHR, including Prime Minister Stephen Harper.</w:t>
      </w:r>
    </w:p>
    <w:p w14:paraId="21560CE3" w14:textId="77777777" w:rsidR="00123AF0" w:rsidRPr="00611340" w:rsidRDefault="00123AF0" w:rsidP="00123AF0">
      <w:pPr>
        <w:widowControl w:val="0"/>
        <w:rPr>
          <w:rFonts w:ascii="Myriad Web Pro Condensed" w:hAnsi="Myriad Web Pro Condensed" w:cs="Calibri"/>
          <w:kern w:val="16"/>
          <w:szCs w:val="22"/>
          <w:lang w:val="en-CA"/>
        </w:rPr>
      </w:pPr>
    </w:p>
    <w:p w14:paraId="15484D7D" w14:textId="77777777" w:rsidR="00123AF0" w:rsidRPr="00611340" w:rsidRDefault="00123AF0" w:rsidP="00123AF0">
      <w:pPr>
        <w:pStyle w:val="Heading1"/>
        <w:rPr>
          <w:lang w:val="en-CA"/>
        </w:rPr>
      </w:pPr>
      <w:r w:rsidRPr="00611340">
        <w:rPr>
          <w:lang w:val="en-CA"/>
        </w:rPr>
        <w:t>The Ring monument</w:t>
      </w:r>
    </w:p>
    <w:p w14:paraId="11D16DBC" w14:textId="77777777" w:rsidR="00123AF0" w:rsidRPr="00611340" w:rsidRDefault="00123AF0" w:rsidP="00123AF0">
      <w:pPr>
        <w:pStyle w:val="NoSpacing"/>
        <w:rPr>
          <w:rFonts w:ascii="Myriad Web Pro Condensed" w:hAnsi="Myriad Web Pro Condensed"/>
          <w:sz w:val="26"/>
          <w:szCs w:val="26"/>
          <w:lang w:val="en-US"/>
        </w:rPr>
      </w:pPr>
      <w:r w:rsidRPr="00611340">
        <w:rPr>
          <w:rFonts w:ascii="Myriad Web Pro Condensed" w:hAnsi="Myriad Web Pro Condensed"/>
          <w:sz w:val="26"/>
          <w:szCs w:val="26"/>
          <w:lang w:val="en-US"/>
        </w:rPr>
        <w:t>This is the monument for the Ring Family. There are only two people buried here - Edward Ring, who immigrated to Canada from Ireland, worked as a civil servant and died at the age of 60 in 1901. Buried next to him is his 4 month old son who passed only two weeks before him.</w:t>
      </w:r>
    </w:p>
    <w:p w14:paraId="2A6B770D" w14:textId="77777777" w:rsidR="00123AF0" w:rsidRPr="00611340" w:rsidRDefault="00123AF0" w:rsidP="00123AF0">
      <w:pPr>
        <w:pStyle w:val="NoSpacing"/>
        <w:rPr>
          <w:rFonts w:ascii="Myriad Web Pro Condensed" w:hAnsi="Myriad Web Pro Condensed"/>
          <w:sz w:val="26"/>
          <w:szCs w:val="26"/>
          <w:lang w:val="en-US"/>
        </w:rPr>
      </w:pPr>
    </w:p>
    <w:p w14:paraId="77C2F893" w14:textId="77777777" w:rsidR="00123AF0" w:rsidRPr="00611340" w:rsidRDefault="00123AF0" w:rsidP="00123AF0">
      <w:pPr>
        <w:pStyle w:val="NoSpacing"/>
        <w:rPr>
          <w:rFonts w:ascii="Myriad Web Pro Condensed" w:hAnsi="Myriad Web Pro Condensed"/>
          <w:sz w:val="26"/>
          <w:szCs w:val="26"/>
          <w:lang w:val="en-US"/>
        </w:rPr>
      </w:pPr>
      <w:r w:rsidRPr="00611340">
        <w:rPr>
          <w:rFonts w:ascii="Myriad Web Pro Condensed" w:hAnsi="Myriad Web Pro Condensed"/>
          <w:sz w:val="26"/>
          <w:szCs w:val="26"/>
          <w:lang w:val="en-US"/>
        </w:rPr>
        <w:t xml:space="preserve">Beechwood is a classic example of a 19th century rural cemetery, meaning it is very park like with the all the trees. The greenery creates a beautiful and peaceful space. In most cases when large trees grow near monuments, the roots simply knock them right over, however this tree has grown around the monument, </w:t>
      </w:r>
      <w:proofErr w:type="spellStart"/>
      <w:r w:rsidRPr="00611340">
        <w:rPr>
          <w:rFonts w:ascii="Myriad Web Pro Condensed" w:hAnsi="Myriad Web Pro Condensed"/>
          <w:sz w:val="26"/>
          <w:szCs w:val="26"/>
          <w:lang w:val="en-US"/>
        </w:rPr>
        <w:t>its</w:t>
      </w:r>
      <w:proofErr w:type="spellEnd"/>
      <w:r w:rsidRPr="00611340">
        <w:rPr>
          <w:rFonts w:ascii="Myriad Web Pro Condensed" w:hAnsi="Myriad Web Pro Condensed"/>
          <w:sz w:val="26"/>
          <w:szCs w:val="26"/>
          <w:lang w:val="en-US"/>
        </w:rPr>
        <w:t xml:space="preserve"> almost like the tree has accepted the monument to be a part of it. </w:t>
      </w:r>
    </w:p>
    <w:p w14:paraId="0DC70ADA" w14:textId="77777777" w:rsidR="00123AF0" w:rsidRPr="00611340" w:rsidRDefault="00123AF0" w:rsidP="00123AF0">
      <w:pPr>
        <w:pStyle w:val="NoSpacing"/>
        <w:rPr>
          <w:rFonts w:ascii="Myriad Web Pro Condensed" w:hAnsi="Myriad Web Pro Condensed"/>
          <w:sz w:val="26"/>
          <w:szCs w:val="26"/>
          <w:lang w:val="en-US"/>
        </w:rPr>
      </w:pPr>
    </w:p>
    <w:p w14:paraId="27F812F5" w14:textId="77777777" w:rsidR="00123AF0" w:rsidRPr="00611340" w:rsidRDefault="00123AF0" w:rsidP="00123AF0">
      <w:pPr>
        <w:pStyle w:val="NoSpacing"/>
        <w:rPr>
          <w:rFonts w:ascii="Myriad Web Pro Condensed" w:hAnsi="Myriad Web Pro Condensed"/>
          <w:sz w:val="26"/>
          <w:szCs w:val="26"/>
          <w:lang w:val="en-US"/>
        </w:rPr>
      </w:pPr>
      <w:r w:rsidRPr="00611340">
        <w:rPr>
          <w:rFonts w:ascii="Myriad Web Pro Condensed" w:hAnsi="Myriad Web Pro Condensed"/>
          <w:sz w:val="26"/>
          <w:szCs w:val="26"/>
          <w:lang w:val="en-US"/>
        </w:rPr>
        <w:t>A common practice for losing a child is planting a tree, and this tree looks well over 100 years old. Doesn’t it look like the tree is hugging the monument? Just thinking about how over the past hundred years how this tree has grown around this monument is a beautiful example of how nature adapts over time.</w:t>
      </w:r>
    </w:p>
    <w:p w14:paraId="72FBF899" w14:textId="77777777" w:rsidR="00123AF0" w:rsidRPr="00611340" w:rsidRDefault="00123AF0" w:rsidP="00123AF0">
      <w:pPr>
        <w:pStyle w:val="NoSpacing"/>
        <w:rPr>
          <w:rFonts w:ascii="Myriad Web Pro Condensed" w:hAnsi="Myriad Web Pro Condensed"/>
          <w:sz w:val="26"/>
          <w:szCs w:val="26"/>
          <w:lang w:val="en-US"/>
        </w:rPr>
      </w:pPr>
    </w:p>
    <w:p w14:paraId="477CFD3E" w14:textId="77777777" w:rsidR="00123AF0" w:rsidRPr="00611340" w:rsidRDefault="00123AF0" w:rsidP="00123AF0">
      <w:pPr>
        <w:rPr>
          <w:rFonts w:ascii="Myriad Web Pro Condensed" w:hAnsi="Myriad Web Pro Condensed"/>
          <w:szCs w:val="26"/>
          <w:lang w:val="en-CA"/>
        </w:rPr>
      </w:pPr>
    </w:p>
    <w:p w14:paraId="210C1083" w14:textId="5E947DF9" w:rsidR="00123AF0" w:rsidRPr="00611340" w:rsidRDefault="00123AF0" w:rsidP="00123AF0">
      <w:pPr>
        <w:pStyle w:val="Heading1"/>
        <w:rPr>
          <w:lang w:val="en-CA"/>
        </w:rPr>
      </w:pPr>
      <w:r w:rsidRPr="00611340">
        <w:rPr>
          <w:lang w:val="en-CA"/>
        </w:rPr>
        <w:t xml:space="preserve">Protestant Orphans’ Home, the Protestant Home for the Aged and the Home for Friendless Women monuments </w:t>
      </w:r>
    </w:p>
    <w:p w14:paraId="66E23506"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t>These three side-by-side monuments identify the burial lots of the Protestant Orphans' Home, the Protestant Home for the Aged, and the Home for Friendless Women. The names of two reflect their faith-based nature, and all were created by groups of prominent Ottawa residents who wished to ameliorate the harsh living conditions of society's unfortunates.</w:t>
      </w:r>
    </w:p>
    <w:p w14:paraId="0F19134E" w14:textId="77777777" w:rsidR="00123AF0" w:rsidRPr="00611340" w:rsidRDefault="00123AF0" w:rsidP="00123AF0">
      <w:pPr>
        <w:rPr>
          <w:rFonts w:ascii="Myriad Web Pro Condensed" w:hAnsi="Myriad Web Pro Condensed"/>
          <w:lang w:val="en-CA"/>
        </w:rPr>
      </w:pPr>
      <w:r w:rsidRPr="00611340">
        <w:rPr>
          <w:rFonts w:ascii="Myriad Web Pro Condensed" w:hAnsi="Myriad Web Pro Condensed"/>
          <w:lang w:val="en-CA"/>
        </w:rPr>
        <w:lastRenderedPageBreak/>
        <w:t>The Orphans’ Home opened in 1865, the Home for Friendless Women in 1887 and the Home for the Aged in 1889, but their burial lots were obtained from Beechwood much later, in 1918, 1923 and 1925. Ottawa's city directory listed the homes from the year of their opening, but by 1930 the listing for the Home for Friendless Women had disappeared. The Protestant Orphans' Home remained in the Directory until 1968, and shortly after the Protestant Home for the Aged was also removed. A large bronze plaque can be found nearby, containing the names of the men, women and children buried in these three lots.</w:t>
      </w:r>
    </w:p>
    <w:p w14:paraId="1D0EF820" w14:textId="77777777" w:rsidR="00123AF0" w:rsidRPr="00611340" w:rsidRDefault="00123AF0" w:rsidP="00123AF0">
      <w:pPr>
        <w:pStyle w:val="ListParagraph"/>
        <w:ind w:left="851"/>
        <w:rPr>
          <w:rFonts w:ascii="Myriad Web Pro Condensed" w:hAnsi="Myriad Web Pro Condensed"/>
          <w:b/>
          <w:lang w:val="en-CA"/>
        </w:rPr>
      </w:pPr>
    </w:p>
    <w:p w14:paraId="62519A2C" w14:textId="77777777" w:rsidR="00123AF0" w:rsidRPr="00611340" w:rsidRDefault="00123AF0" w:rsidP="00123AF0">
      <w:pPr>
        <w:pStyle w:val="ListParagraph"/>
        <w:ind w:left="851"/>
        <w:rPr>
          <w:rFonts w:ascii="Myriad Web Pro Condensed" w:hAnsi="Myriad Web Pro Condensed"/>
          <w:b/>
          <w:lang w:val="en-CA"/>
        </w:rPr>
      </w:pPr>
    </w:p>
    <w:p w14:paraId="409BA343" w14:textId="77777777" w:rsidR="00123AF0" w:rsidRPr="00611340" w:rsidRDefault="00123AF0" w:rsidP="00123AF0">
      <w:pPr>
        <w:rPr>
          <w:rFonts w:ascii="Myriad Web Pro Condensed" w:hAnsi="Myriad Web Pro Condensed"/>
          <w:szCs w:val="26"/>
          <w:lang w:val="en-CA"/>
        </w:rPr>
      </w:pPr>
    </w:p>
    <w:sectPr w:rsidR="00123AF0" w:rsidRPr="006113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DACAD" w14:textId="77777777" w:rsidR="004623B0" w:rsidRDefault="004623B0">
      <w:pPr>
        <w:spacing w:after="0"/>
      </w:pPr>
      <w:r>
        <w:separator/>
      </w:r>
    </w:p>
  </w:endnote>
  <w:endnote w:type="continuationSeparator" w:id="0">
    <w:p w14:paraId="7DABF82E" w14:textId="77777777" w:rsidR="004623B0" w:rsidRDefault="004623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dobe Garamond Pro">
    <w:altName w:val="Garamond"/>
    <w:panose1 w:val="00000000000000000000"/>
    <w:charset w:val="00"/>
    <w:family w:val="roman"/>
    <w:notTrueType/>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Myriad Web Pro Condensed">
    <w:panose1 w:val="020B0506030403020204"/>
    <w:charset w:val="00"/>
    <w:family w:val="swiss"/>
    <w:pitch w:val="variable"/>
    <w:sig w:usb0="8000002F" w:usb1="5000204A"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9ADC" w14:textId="77777777" w:rsidR="00E403FF" w:rsidRDefault="00E403FF" w:rsidP="00582761">
    <w:pPr>
      <w:pStyle w:val="Footer"/>
    </w:pPr>
  </w:p>
  <w:p w14:paraId="3E25B2D4" w14:textId="77777777" w:rsidR="00E403FF" w:rsidRDefault="00E403FF" w:rsidP="0058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BCB1" w14:textId="77777777" w:rsidR="00E403FF" w:rsidRDefault="00E403FF" w:rsidP="00B17B6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7481" w14:textId="77777777" w:rsidR="00E403FF" w:rsidRDefault="00E403FF" w:rsidP="00B17B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6EABD" w14:textId="77777777" w:rsidR="004623B0" w:rsidRDefault="004623B0">
      <w:pPr>
        <w:spacing w:after="0"/>
      </w:pPr>
      <w:r>
        <w:separator/>
      </w:r>
    </w:p>
  </w:footnote>
  <w:footnote w:type="continuationSeparator" w:id="0">
    <w:p w14:paraId="0FC006FB" w14:textId="77777777" w:rsidR="004623B0" w:rsidRDefault="004623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847"/>
    <w:multiLevelType w:val="hybridMultilevel"/>
    <w:tmpl w:val="9664FF6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12DB1392"/>
    <w:multiLevelType w:val="hybridMultilevel"/>
    <w:tmpl w:val="EF425934"/>
    <w:lvl w:ilvl="0" w:tplc="0FBC0578">
      <w:start w:val="1"/>
      <w:numFmt w:val="bullet"/>
      <w:lvlText w:val=""/>
      <w:lvlJc w:val="left"/>
      <w:pPr>
        <w:ind w:left="1211" w:hanging="360"/>
      </w:pPr>
      <w:rPr>
        <w:rFonts w:ascii="Symbol" w:hAnsi="Symbol" w:hint="default"/>
        <w:sz w:val="16"/>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2" w15:restartNumberingAfterBreak="0">
    <w:nsid w:val="13606E80"/>
    <w:multiLevelType w:val="hybridMultilevel"/>
    <w:tmpl w:val="04742510"/>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0460F3"/>
    <w:multiLevelType w:val="hybridMultilevel"/>
    <w:tmpl w:val="080A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20602"/>
    <w:multiLevelType w:val="hybridMultilevel"/>
    <w:tmpl w:val="31FC21F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21BA04ED"/>
    <w:multiLevelType w:val="multilevel"/>
    <w:tmpl w:val="6B8C3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A00A0"/>
    <w:multiLevelType w:val="hybridMultilevel"/>
    <w:tmpl w:val="76B681D6"/>
    <w:lvl w:ilvl="0" w:tplc="FB929A6E">
      <w:start w:val="1"/>
      <w:numFmt w:val="bullet"/>
      <w:lvlText w:val=""/>
      <w:lvlJc w:val="left"/>
      <w:pPr>
        <w:ind w:left="1440" w:hanging="360"/>
      </w:pPr>
      <w:rPr>
        <w:rFonts w:ascii="Symbol" w:hAnsi="Symbol" w:hint="default"/>
        <w:sz w:val="20"/>
        <w:szCs w:val="20"/>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4FB373B"/>
    <w:multiLevelType w:val="hybridMultilevel"/>
    <w:tmpl w:val="077694DC"/>
    <w:lvl w:ilvl="0" w:tplc="0FBC0578">
      <w:start w:val="1"/>
      <w:numFmt w:val="bullet"/>
      <w:lvlText w:val=""/>
      <w:lvlJc w:val="left"/>
      <w:pPr>
        <w:ind w:left="1571" w:hanging="360"/>
      </w:pPr>
      <w:rPr>
        <w:rFonts w:ascii="Symbol" w:hAnsi="Symbol" w:hint="default"/>
        <w:sz w:val="16"/>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8" w15:restartNumberingAfterBreak="0">
    <w:nsid w:val="35AF40C9"/>
    <w:multiLevelType w:val="hybridMultilevel"/>
    <w:tmpl w:val="48622FE2"/>
    <w:lvl w:ilvl="0" w:tplc="0FBC0578">
      <w:start w:val="1"/>
      <w:numFmt w:val="bullet"/>
      <w:lvlText w:val=""/>
      <w:lvlJc w:val="left"/>
      <w:pPr>
        <w:ind w:left="720" w:hanging="360"/>
      </w:pPr>
      <w:rPr>
        <w:rFonts w:ascii="Symbol" w:hAnsi="Symbol"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1E2793"/>
    <w:multiLevelType w:val="hybridMultilevel"/>
    <w:tmpl w:val="DDF49A82"/>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D10329"/>
    <w:multiLevelType w:val="hybridMultilevel"/>
    <w:tmpl w:val="AB72A180"/>
    <w:lvl w:ilvl="0" w:tplc="0FBC0578">
      <w:start w:val="1"/>
      <w:numFmt w:val="bullet"/>
      <w:lvlText w:val=""/>
      <w:lvlJc w:val="left"/>
      <w:pPr>
        <w:ind w:left="720" w:hanging="360"/>
      </w:pPr>
      <w:rPr>
        <w:rFonts w:ascii="Symbol" w:hAnsi="Symbol" w:hint="default"/>
        <w:sz w:val="16"/>
      </w:rPr>
    </w:lvl>
    <w:lvl w:ilvl="1" w:tplc="0FBC0578">
      <w:start w:val="1"/>
      <w:numFmt w:val="bullet"/>
      <w:lvlText w:val=""/>
      <w:lvlJc w:val="left"/>
      <w:pPr>
        <w:ind w:left="1440" w:hanging="360"/>
      </w:pPr>
      <w:rPr>
        <w:rFonts w:ascii="Symbol" w:hAnsi="Symbol" w:hint="default"/>
        <w:sz w:val="16"/>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159363E"/>
    <w:multiLevelType w:val="hybridMultilevel"/>
    <w:tmpl w:val="BB8434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5A2A19"/>
    <w:multiLevelType w:val="hybridMultilevel"/>
    <w:tmpl w:val="842AC5F4"/>
    <w:lvl w:ilvl="0" w:tplc="0FBC0578">
      <w:start w:val="1"/>
      <w:numFmt w:val="bullet"/>
      <w:lvlText w:val=""/>
      <w:lvlJc w:val="left"/>
      <w:pPr>
        <w:ind w:left="1571" w:hanging="360"/>
      </w:pPr>
      <w:rPr>
        <w:rFonts w:ascii="Symbol" w:hAnsi="Symbol" w:hint="default"/>
        <w:sz w:val="16"/>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3" w15:restartNumberingAfterBreak="0">
    <w:nsid w:val="45837C41"/>
    <w:multiLevelType w:val="hybridMultilevel"/>
    <w:tmpl w:val="2BFE1C52"/>
    <w:lvl w:ilvl="0" w:tplc="F4E81E72">
      <w:numFmt w:val="bullet"/>
      <w:lvlText w:val=""/>
      <w:lvlJc w:val="left"/>
      <w:pPr>
        <w:ind w:left="1800" w:hanging="360"/>
      </w:pPr>
      <w:rPr>
        <w:rFonts w:ascii="Symbol" w:eastAsia="MS Mincho" w:hAnsi="Symbol"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48052C64"/>
    <w:multiLevelType w:val="hybridMultilevel"/>
    <w:tmpl w:val="70EA42AA"/>
    <w:lvl w:ilvl="0" w:tplc="0FBC0578">
      <w:start w:val="1"/>
      <w:numFmt w:val="bullet"/>
      <w:lvlText w:val=""/>
      <w:lvlJc w:val="left"/>
      <w:pPr>
        <w:ind w:left="720" w:hanging="360"/>
      </w:pPr>
      <w:rPr>
        <w:rFonts w:ascii="Symbol" w:hAnsi="Symbol" w:hint="default"/>
        <w:sz w:val="16"/>
      </w:rPr>
    </w:lvl>
    <w:lvl w:ilvl="1" w:tplc="06205138">
      <w:start w:val="1"/>
      <w:numFmt w:val="bullet"/>
      <w:lvlText w:val=""/>
      <w:lvlJc w:val="left"/>
      <w:pPr>
        <w:ind w:left="1440" w:hanging="360"/>
      </w:pPr>
      <w:rPr>
        <w:rFonts w:ascii="Symbol" w:hAnsi="Symbol" w:hint="default"/>
        <w:sz w:val="20"/>
        <w:szCs w:val="2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1F4447E"/>
    <w:multiLevelType w:val="hybridMultilevel"/>
    <w:tmpl w:val="C354ECE0"/>
    <w:lvl w:ilvl="0" w:tplc="0FBC0578">
      <w:start w:val="1"/>
      <w:numFmt w:val="bullet"/>
      <w:lvlText w:val=""/>
      <w:lvlJc w:val="left"/>
      <w:pPr>
        <w:ind w:left="1178" w:hanging="360"/>
      </w:pPr>
      <w:rPr>
        <w:rFonts w:ascii="Symbol" w:hAnsi="Symbol" w:hint="default"/>
        <w:sz w:val="16"/>
      </w:rPr>
    </w:lvl>
    <w:lvl w:ilvl="1" w:tplc="10090003" w:tentative="1">
      <w:start w:val="1"/>
      <w:numFmt w:val="bullet"/>
      <w:lvlText w:val="o"/>
      <w:lvlJc w:val="left"/>
      <w:pPr>
        <w:ind w:left="1898" w:hanging="360"/>
      </w:pPr>
      <w:rPr>
        <w:rFonts w:ascii="Courier New" w:hAnsi="Courier New" w:cs="Courier New" w:hint="default"/>
      </w:rPr>
    </w:lvl>
    <w:lvl w:ilvl="2" w:tplc="10090005" w:tentative="1">
      <w:start w:val="1"/>
      <w:numFmt w:val="bullet"/>
      <w:lvlText w:val=""/>
      <w:lvlJc w:val="left"/>
      <w:pPr>
        <w:ind w:left="2618" w:hanging="360"/>
      </w:pPr>
      <w:rPr>
        <w:rFonts w:ascii="Wingdings" w:hAnsi="Wingdings" w:hint="default"/>
      </w:rPr>
    </w:lvl>
    <w:lvl w:ilvl="3" w:tplc="10090001" w:tentative="1">
      <w:start w:val="1"/>
      <w:numFmt w:val="bullet"/>
      <w:lvlText w:val=""/>
      <w:lvlJc w:val="left"/>
      <w:pPr>
        <w:ind w:left="3338" w:hanging="360"/>
      </w:pPr>
      <w:rPr>
        <w:rFonts w:ascii="Symbol" w:hAnsi="Symbol" w:hint="default"/>
      </w:rPr>
    </w:lvl>
    <w:lvl w:ilvl="4" w:tplc="10090003" w:tentative="1">
      <w:start w:val="1"/>
      <w:numFmt w:val="bullet"/>
      <w:lvlText w:val="o"/>
      <w:lvlJc w:val="left"/>
      <w:pPr>
        <w:ind w:left="4058" w:hanging="360"/>
      </w:pPr>
      <w:rPr>
        <w:rFonts w:ascii="Courier New" w:hAnsi="Courier New" w:cs="Courier New" w:hint="default"/>
      </w:rPr>
    </w:lvl>
    <w:lvl w:ilvl="5" w:tplc="10090005" w:tentative="1">
      <w:start w:val="1"/>
      <w:numFmt w:val="bullet"/>
      <w:lvlText w:val=""/>
      <w:lvlJc w:val="left"/>
      <w:pPr>
        <w:ind w:left="4778" w:hanging="360"/>
      </w:pPr>
      <w:rPr>
        <w:rFonts w:ascii="Wingdings" w:hAnsi="Wingdings" w:hint="default"/>
      </w:rPr>
    </w:lvl>
    <w:lvl w:ilvl="6" w:tplc="10090001" w:tentative="1">
      <w:start w:val="1"/>
      <w:numFmt w:val="bullet"/>
      <w:lvlText w:val=""/>
      <w:lvlJc w:val="left"/>
      <w:pPr>
        <w:ind w:left="5498" w:hanging="360"/>
      </w:pPr>
      <w:rPr>
        <w:rFonts w:ascii="Symbol" w:hAnsi="Symbol" w:hint="default"/>
      </w:rPr>
    </w:lvl>
    <w:lvl w:ilvl="7" w:tplc="10090003" w:tentative="1">
      <w:start w:val="1"/>
      <w:numFmt w:val="bullet"/>
      <w:lvlText w:val="o"/>
      <w:lvlJc w:val="left"/>
      <w:pPr>
        <w:ind w:left="6218" w:hanging="360"/>
      </w:pPr>
      <w:rPr>
        <w:rFonts w:ascii="Courier New" w:hAnsi="Courier New" w:cs="Courier New" w:hint="default"/>
      </w:rPr>
    </w:lvl>
    <w:lvl w:ilvl="8" w:tplc="10090005" w:tentative="1">
      <w:start w:val="1"/>
      <w:numFmt w:val="bullet"/>
      <w:lvlText w:val=""/>
      <w:lvlJc w:val="left"/>
      <w:pPr>
        <w:ind w:left="6938" w:hanging="360"/>
      </w:pPr>
      <w:rPr>
        <w:rFonts w:ascii="Wingdings" w:hAnsi="Wingdings" w:hint="default"/>
      </w:rPr>
    </w:lvl>
  </w:abstractNum>
  <w:abstractNum w:abstractNumId="16" w15:restartNumberingAfterBreak="0">
    <w:nsid w:val="5F114828"/>
    <w:multiLevelType w:val="hybridMultilevel"/>
    <w:tmpl w:val="F0B84B32"/>
    <w:lvl w:ilvl="0" w:tplc="0FBC0578">
      <w:start w:val="1"/>
      <w:numFmt w:val="bullet"/>
      <w:lvlText w:val=""/>
      <w:lvlJc w:val="left"/>
      <w:pPr>
        <w:ind w:left="1571" w:hanging="360"/>
      </w:pPr>
      <w:rPr>
        <w:rFonts w:ascii="Symbol" w:hAnsi="Symbol" w:hint="default"/>
        <w:sz w:val="16"/>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7" w15:restartNumberingAfterBreak="0">
    <w:nsid w:val="64D92AC7"/>
    <w:multiLevelType w:val="hybridMultilevel"/>
    <w:tmpl w:val="9BDA82BE"/>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195D6C"/>
    <w:multiLevelType w:val="hybridMultilevel"/>
    <w:tmpl w:val="7B12F450"/>
    <w:lvl w:ilvl="0" w:tplc="0FBC0578">
      <w:start w:val="1"/>
      <w:numFmt w:val="bullet"/>
      <w:lvlText w:val=""/>
      <w:lvlJc w:val="left"/>
      <w:pPr>
        <w:ind w:left="1571" w:hanging="360"/>
      </w:pPr>
      <w:rPr>
        <w:rFonts w:ascii="Symbol" w:hAnsi="Symbol" w:hint="default"/>
        <w:sz w:val="16"/>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9" w15:restartNumberingAfterBreak="0">
    <w:nsid w:val="72493137"/>
    <w:multiLevelType w:val="hybridMultilevel"/>
    <w:tmpl w:val="B298E74E"/>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43C6E84"/>
    <w:multiLevelType w:val="hybridMultilevel"/>
    <w:tmpl w:val="F732B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DE3EC3"/>
    <w:multiLevelType w:val="hybridMultilevel"/>
    <w:tmpl w:val="DE3E9198"/>
    <w:lvl w:ilvl="0" w:tplc="0FBC0578">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63436491">
    <w:abstractNumId w:val="8"/>
  </w:num>
  <w:num w:numId="2" w16cid:durableId="1613322175">
    <w:abstractNumId w:val="10"/>
  </w:num>
  <w:num w:numId="3" w16cid:durableId="1808811848">
    <w:abstractNumId w:val="1"/>
  </w:num>
  <w:num w:numId="4" w16cid:durableId="1186945710">
    <w:abstractNumId w:val="15"/>
  </w:num>
  <w:num w:numId="5" w16cid:durableId="297613354">
    <w:abstractNumId w:val="2"/>
  </w:num>
  <w:num w:numId="6" w16cid:durableId="1747916613">
    <w:abstractNumId w:val="14"/>
  </w:num>
  <w:num w:numId="7" w16cid:durableId="1520662422">
    <w:abstractNumId w:val="16"/>
  </w:num>
  <w:num w:numId="8" w16cid:durableId="1322541358">
    <w:abstractNumId w:val="12"/>
  </w:num>
  <w:num w:numId="9" w16cid:durableId="1122839924">
    <w:abstractNumId w:val="18"/>
  </w:num>
  <w:num w:numId="10" w16cid:durableId="790587118">
    <w:abstractNumId w:val="7"/>
  </w:num>
  <w:num w:numId="11" w16cid:durableId="1592203572">
    <w:abstractNumId w:val="0"/>
  </w:num>
  <w:num w:numId="12" w16cid:durableId="1056006631">
    <w:abstractNumId w:val="4"/>
  </w:num>
  <w:num w:numId="13" w16cid:durableId="474878788">
    <w:abstractNumId w:val="13"/>
  </w:num>
  <w:num w:numId="14" w16cid:durableId="288051696">
    <w:abstractNumId w:val="6"/>
  </w:num>
  <w:num w:numId="15" w16cid:durableId="88503905">
    <w:abstractNumId w:val="11"/>
  </w:num>
  <w:num w:numId="16" w16cid:durableId="607473790">
    <w:abstractNumId w:val="9"/>
  </w:num>
  <w:num w:numId="17" w16cid:durableId="170603594">
    <w:abstractNumId w:val="19"/>
  </w:num>
  <w:num w:numId="18" w16cid:durableId="796531187">
    <w:abstractNumId w:val="21"/>
  </w:num>
  <w:num w:numId="19" w16cid:durableId="852643009">
    <w:abstractNumId w:val="17"/>
  </w:num>
  <w:num w:numId="20" w16cid:durableId="779685943">
    <w:abstractNumId w:val="5"/>
  </w:num>
  <w:num w:numId="21" w16cid:durableId="1761827662">
    <w:abstractNumId w:val="3"/>
  </w:num>
  <w:num w:numId="22" w16cid:durableId="12496538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AF0"/>
    <w:rsid w:val="000A6FF1"/>
    <w:rsid w:val="00123AF0"/>
    <w:rsid w:val="00161904"/>
    <w:rsid w:val="00366418"/>
    <w:rsid w:val="0040407B"/>
    <w:rsid w:val="00422519"/>
    <w:rsid w:val="004623B0"/>
    <w:rsid w:val="004B14A4"/>
    <w:rsid w:val="0057019A"/>
    <w:rsid w:val="005A1E37"/>
    <w:rsid w:val="00611340"/>
    <w:rsid w:val="0061563C"/>
    <w:rsid w:val="00616C5F"/>
    <w:rsid w:val="00670BA9"/>
    <w:rsid w:val="006A1BBD"/>
    <w:rsid w:val="006F2122"/>
    <w:rsid w:val="007026FB"/>
    <w:rsid w:val="00AB2F69"/>
    <w:rsid w:val="00AE7FE1"/>
    <w:rsid w:val="00B13FAD"/>
    <w:rsid w:val="00C24414"/>
    <w:rsid w:val="00C9612A"/>
    <w:rsid w:val="00D06A83"/>
    <w:rsid w:val="00D67580"/>
    <w:rsid w:val="00E403FF"/>
    <w:rsid w:val="00F170EB"/>
    <w:rsid w:val="00F93BB7"/>
    <w:rsid w:val="00FF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F9F7"/>
  <w15:chartTrackingRefBased/>
  <w15:docId w15:val="{043D59F3-22CC-45D8-9687-74B4D822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F0"/>
    <w:pPr>
      <w:spacing w:after="120" w:line="240" w:lineRule="auto"/>
      <w:jc w:val="both"/>
    </w:pPr>
    <w:rPr>
      <w:rFonts w:ascii="Adobe Garamond Pro" w:hAnsi="Adobe Garamond Pro" w:cs="Arial"/>
      <w:kern w:val="28"/>
      <w:sz w:val="26"/>
      <w14:ligatures w14:val="none"/>
    </w:rPr>
  </w:style>
  <w:style w:type="paragraph" w:styleId="Heading1">
    <w:name w:val="heading 1"/>
    <w:basedOn w:val="Normal"/>
    <w:next w:val="Normal"/>
    <w:link w:val="Heading1Char"/>
    <w:uiPriority w:val="9"/>
    <w:qFormat/>
    <w:rsid w:val="00123AF0"/>
    <w:pPr>
      <w:keepNext/>
      <w:keepLines/>
      <w:spacing w:before="360" w:after="80"/>
      <w:jc w:val="left"/>
      <w:outlineLvl w:val="0"/>
    </w:pPr>
    <w:rPr>
      <w:rFonts w:ascii="Myriad Web Pro Condensed" w:eastAsiaTheme="majorEastAsia" w:hAnsi="Myriad Web Pro Condensed" w:cstheme="majorBidi"/>
      <w:color w:val="165A3A"/>
      <w:sz w:val="40"/>
      <w:szCs w:val="40"/>
    </w:rPr>
  </w:style>
  <w:style w:type="paragraph" w:styleId="Heading2">
    <w:name w:val="heading 2"/>
    <w:basedOn w:val="Normal"/>
    <w:next w:val="Normal"/>
    <w:link w:val="Heading2Char"/>
    <w:uiPriority w:val="9"/>
    <w:semiHidden/>
    <w:unhideWhenUsed/>
    <w:qFormat/>
    <w:rsid w:val="00123A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23A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3A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3A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3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AF0"/>
    <w:rPr>
      <w:rFonts w:ascii="Myriad Web Pro Condensed" w:eastAsiaTheme="majorEastAsia" w:hAnsi="Myriad Web Pro Condensed" w:cstheme="majorBidi"/>
      <w:color w:val="165A3A"/>
      <w:kern w:val="28"/>
      <w:sz w:val="40"/>
      <w:szCs w:val="40"/>
      <w14:ligatures w14:val="none"/>
    </w:rPr>
  </w:style>
  <w:style w:type="character" w:customStyle="1" w:styleId="Heading2Char">
    <w:name w:val="Heading 2 Char"/>
    <w:basedOn w:val="DefaultParagraphFont"/>
    <w:link w:val="Heading2"/>
    <w:uiPriority w:val="9"/>
    <w:semiHidden/>
    <w:rsid w:val="00123A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23A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3A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3A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3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AF0"/>
    <w:rPr>
      <w:rFonts w:eastAsiaTheme="majorEastAsia" w:cstheme="majorBidi"/>
      <w:color w:val="272727" w:themeColor="text1" w:themeTint="D8"/>
    </w:rPr>
  </w:style>
  <w:style w:type="paragraph" w:styleId="Title">
    <w:name w:val="Title"/>
    <w:basedOn w:val="Normal"/>
    <w:next w:val="Normal"/>
    <w:link w:val="TitleChar"/>
    <w:uiPriority w:val="10"/>
    <w:qFormat/>
    <w:rsid w:val="00123AF0"/>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23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AF0"/>
    <w:pPr>
      <w:spacing w:before="160"/>
      <w:jc w:val="center"/>
    </w:pPr>
    <w:rPr>
      <w:i/>
      <w:iCs/>
      <w:color w:val="404040" w:themeColor="text1" w:themeTint="BF"/>
    </w:rPr>
  </w:style>
  <w:style w:type="character" w:customStyle="1" w:styleId="QuoteChar">
    <w:name w:val="Quote Char"/>
    <w:basedOn w:val="DefaultParagraphFont"/>
    <w:link w:val="Quote"/>
    <w:uiPriority w:val="29"/>
    <w:rsid w:val="00123AF0"/>
    <w:rPr>
      <w:i/>
      <w:iCs/>
      <w:color w:val="404040" w:themeColor="text1" w:themeTint="BF"/>
    </w:rPr>
  </w:style>
  <w:style w:type="paragraph" w:styleId="ListParagraph">
    <w:name w:val="List Paragraph"/>
    <w:basedOn w:val="Normal"/>
    <w:uiPriority w:val="34"/>
    <w:qFormat/>
    <w:rsid w:val="00123AF0"/>
    <w:pPr>
      <w:ind w:left="720"/>
      <w:contextualSpacing/>
    </w:pPr>
  </w:style>
  <w:style w:type="character" w:styleId="IntenseEmphasis">
    <w:name w:val="Intense Emphasis"/>
    <w:basedOn w:val="DefaultParagraphFont"/>
    <w:uiPriority w:val="21"/>
    <w:qFormat/>
    <w:rsid w:val="00123AF0"/>
    <w:rPr>
      <w:i/>
      <w:iCs/>
      <w:color w:val="0F4761" w:themeColor="accent1" w:themeShade="BF"/>
    </w:rPr>
  </w:style>
  <w:style w:type="paragraph" w:styleId="IntenseQuote">
    <w:name w:val="Intense Quote"/>
    <w:basedOn w:val="Normal"/>
    <w:next w:val="Normal"/>
    <w:link w:val="IntenseQuoteChar"/>
    <w:uiPriority w:val="30"/>
    <w:qFormat/>
    <w:rsid w:val="00123A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3AF0"/>
    <w:rPr>
      <w:i/>
      <w:iCs/>
      <w:color w:val="0F4761" w:themeColor="accent1" w:themeShade="BF"/>
    </w:rPr>
  </w:style>
  <w:style w:type="character" w:styleId="IntenseReference">
    <w:name w:val="Intense Reference"/>
    <w:basedOn w:val="DefaultParagraphFont"/>
    <w:uiPriority w:val="32"/>
    <w:qFormat/>
    <w:rsid w:val="00123AF0"/>
    <w:rPr>
      <w:b/>
      <w:bCs/>
      <w:smallCaps/>
      <w:color w:val="0F4761" w:themeColor="accent1" w:themeShade="BF"/>
      <w:spacing w:val="5"/>
    </w:rPr>
  </w:style>
  <w:style w:type="character" w:styleId="Strong">
    <w:name w:val="Strong"/>
    <w:basedOn w:val="DefaultParagraphFont"/>
    <w:uiPriority w:val="22"/>
    <w:qFormat/>
    <w:rsid w:val="00123AF0"/>
    <w:rPr>
      <w:b/>
      <w:bCs/>
    </w:rPr>
  </w:style>
  <w:style w:type="paragraph" w:styleId="NoSpacing">
    <w:name w:val="No Spacing"/>
    <w:uiPriority w:val="1"/>
    <w:qFormat/>
    <w:rsid w:val="00123AF0"/>
    <w:pPr>
      <w:spacing w:after="0" w:line="240" w:lineRule="auto"/>
      <w:jc w:val="both"/>
    </w:pPr>
    <w:rPr>
      <w:rFonts w:ascii="Arial" w:hAnsi="Arial"/>
      <w:kern w:val="0"/>
      <w:szCs w:val="22"/>
      <w:lang w:val="en-CA"/>
      <w14:ligatures w14:val="none"/>
    </w:rPr>
  </w:style>
  <w:style w:type="character" w:styleId="Hyperlink">
    <w:name w:val="Hyperlink"/>
    <w:basedOn w:val="DefaultParagraphFont"/>
    <w:uiPriority w:val="99"/>
    <w:unhideWhenUsed/>
    <w:rsid w:val="00123AF0"/>
    <w:rPr>
      <w:color w:val="0000FF"/>
      <w:u w:val="single"/>
    </w:rPr>
  </w:style>
  <w:style w:type="paragraph" w:styleId="Footer">
    <w:name w:val="footer"/>
    <w:basedOn w:val="Normal"/>
    <w:link w:val="FooterChar"/>
    <w:uiPriority w:val="99"/>
    <w:unhideWhenUsed/>
    <w:rsid w:val="00123AF0"/>
    <w:pPr>
      <w:tabs>
        <w:tab w:val="center" w:pos="4680"/>
        <w:tab w:val="right" w:pos="9360"/>
      </w:tabs>
      <w:spacing w:after="0"/>
    </w:pPr>
  </w:style>
  <w:style w:type="character" w:customStyle="1" w:styleId="FooterChar">
    <w:name w:val="Footer Char"/>
    <w:basedOn w:val="DefaultParagraphFont"/>
    <w:link w:val="Footer"/>
    <w:uiPriority w:val="99"/>
    <w:rsid w:val="00123AF0"/>
    <w:rPr>
      <w:rFonts w:ascii="Adobe Garamond Pro" w:hAnsi="Adobe Garamond Pro" w:cs="Arial"/>
      <w:kern w:val="28"/>
      <w:sz w:val="26"/>
      <w14:ligatures w14:val="none"/>
    </w:rPr>
  </w:style>
  <w:style w:type="paragraph" w:styleId="PlainText">
    <w:name w:val="Plain Text"/>
    <w:basedOn w:val="Normal"/>
    <w:link w:val="PlainTextChar"/>
    <w:uiPriority w:val="99"/>
    <w:rsid w:val="00123AF0"/>
    <w:pPr>
      <w:spacing w:after="0"/>
      <w:jc w:val="left"/>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uiPriority w:val="99"/>
    <w:rsid w:val="00123AF0"/>
    <w:rPr>
      <w:rFonts w:ascii="Courier New" w:eastAsia="Times New Roman" w:hAnsi="Courier New" w:cs="Courier New"/>
      <w:kern w:val="0"/>
      <w:sz w:val="20"/>
      <w:szCs w:val="20"/>
      <w14:ligatures w14:val="none"/>
    </w:rPr>
  </w:style>
  <w:style w:type="paragraph" w:customStyle="1" w:styleId="Style1">
    <w:name w:val="Style1"/>
    <w:basedOn w:val="Heading3"/>
    <w:next w:val="Heading3"/>
    <w:link w:val="Style1Char"/>
    <w:autoRedefine/>
    <w:qFormat/>
    <w:rsid w:val="0061563C"/>
    <w:pPr>
      <w:keepLines w:val="0"/>
      <w:widowControl w:val="0"/>
      <w:autoSpaceDE w:val="0"/>
      <w:autoSpaceDN w:val="0"/>
      <w:spacing w:before="240" w:after="60" w:line="288" w:lineRule="auto"/>
      <w:jc w:val="left"/>
    </w:pPr>
    <w:rPr>
      <w:rFonts w:ascii="Myriad Web Pro Condensed" w:eastAsiaTheme="minorHAnsi" w:hAnsi="Myriad Web Pro Condensed" w:cs="Calibri"/>
      <w:b/>
      <w:color w:val="auto"/>
      <w:kern w:val="16"/>
      <w:sz w:val="24"/>
      <w:szCs w:val="24"/>
      <w:lang w:val="en-CA"/>
    </w:rPr>
  </w:style>
  <w:style w:type="character" w:customStyle="1" w:styleId="Style1Char">
    <w:name w:val="Style1 Char"/>
    <w:basedOn w:val="DefaultParagraphFont"/>
    <w:link w:val="Style1"/>
    <w:rsid w:val="0061563C"/>
    <w:rPr>
      <w:rFonts w:ascii="Myriad Web Pro Condensed" w:hAnsi="Myriad Web Pro Condensed" w:cs="Calibri"/>
      <w:b/>
      <w:kern w:val="16"/>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eechwoodottaw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eechwoodottawa.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21</Pages>
  <Words>7731</Words>
  <Characters>44071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Wagner</dc:creator>
  <cp:keywords/>
  <dc:description/>
  <cp:lastModifiedBy>Erika Wagner</cp:lastModifiedBy>
  <cp:revision>20</cp:revision>
  <dcterms:created xsi:type="dcterms:W3CDTF">2025-04-21T14:37:00Z</dcterms:created>
  <dcterms:modified xsi:type="dcterms:W3CDTF">2025-04-22T18:08:00Z</dcterms:modified>
</cp:coreProperties>
</file>